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auto"/>
        <w:tblLook w:val="04A0" w:firstRow="1" w:lastRow="0" w:firstColumn="1" w:lastColumn="0" w:noHBand="0" w:noVBand="1"/>
      </w:tblPr>
      <w:tblGrid>
        <w:gridCol w:w="6187"/>
        <w:gridCol w:w="4018"/>
      </w:tblGrid>
      <w:tr w:rsidR="00A94F25" w14:paraId="26933209" w14:textId="77777777" w:rsidTr="00C54965">
        <w:trPr>
          <w:trHeight w:val="30"/>
          <w:tblCellSpacing w:w="0" w:type="auto"/>
        </w:trPr>
        <w:tc>
          <w:tcPr>
            <w:tcW w:w="7780" w:type="dxa"/>
            <w:tcMar>
              <w:top w:w="15" w:type="dxa"/>
              <w:left w:w="15" w:type="dxa"/>
              <w:bottom w:w="15" w:type="dxa"/>
              <w:right w:w="15" w:type="dxa"/>
            </w:tcMar>
            <w:vAlign w:val="center"/>
          </w:tcPr>
          <w:p w14:paraId="6C5DEB71" w14:textId="77777777" w:rsidR="00A94F25" w:rsidRDefault="00A94F25" w:rsidP="00C54965">
            <w:pPr>
              <w:spacing w:after="0"/>
              <w:jc w:val="center"/>
            </w:pPr>
            <w:r>
              <w:rPr>
                <w:color w:val="000000"/>
                <w:sz w:val="20"/>
              </w:rPr>
              <w:t> </w:t>
            </w:r>
          </w:p>
        </w:tc>
        <w:tc>
          <w:tcPr>
            <w:tcW w:w="4600" w:type="dxa"/>
            <w:tcMar>
              <w:top w:w="15" w:type="dxa"/>
              <w:left w:w="15" w:type="dxa"/>
              <w:bottom w:w="15" w:type="dxa"/>
              <w:right w:w="15" w:type="dxa"/>
            </w:tcMar>
            <w:vAlign w:val="center"/>
          </w:tcPr>
          <w:p w14:paraId="6A1E46E8" w14:textId="77777777" w:rsidR="00A94F25" w:rsidRDefault="00A94F25" w:rsidP="00C54965">
            <w:pPr>
              <w:spacing w:after="0"/>
              <w:jc w:val="center"/>
            </w:pP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ұйымдарын</w:t>
            </w:r>
            <w:proofErr w:type="spellEnd"/>
            <w:r>
              <w:br/>
            </w:r>
            <w:proofErr w:type="spellStart"/>
            <w:r>
              <w:rPr>
                <w:color w:val="000000"/>
                <w:sz w:val="20"/>
              </w:rPr>
              <w:t>бағалау</w:t>
            </w:r>
            <w:proofErr w:type="spellEnd"/>
            <w:r>
              <w:rPr>
                <w:color w:val="000000"/>
                <w:sz w:val="20"/>
              </w:rPr>
              <w:t xml:space="preserve"> </w:t>
            </w:r>
            <w:proofErr w:type="spellStart"/>
            <w:r>
              <w:rPr>
                <w:color w:val="000000"/>
                <w:sz w:val="20"/>
              </w:rPr>
              <w:t>өлшемшарттарының</w:t>
            </w:r>
            <w:proofErr w:type="spellEnd"/>
            <w:r>
              <w:br/>
            </w:r>
            <w:r>
              <w:rPr>
                <w:color w:val="000000"/>
                <w:sz w:val="20"/>
              </w:rPr>
              <w:t>4-қосымшасы</w:t>
            </w:r>
          </w:p>
        </w:tc>
      </w:tr>
    </w:tbl>
    <w:p w14:paraId="77F3517E" w14:textId="77777777" w:rsidR="00A94F25" w:rsidRPr="005866BE" w:rsidRDefault="00A94F25" w:rsidP="00A94F25">
      <w:pPr>
        <w:spacing w:after="0"/>
        <w:jc w:val="center"/>
        <w:rPr>
          <w:sz w:val="28"/>
          <w:szCs w:val="28"/>
        </w:rPr>
      </w:pPr>
      <w:bookmarkStart w:id="0" w:name="z104"/>
      <w:proofErr w:type="spellStart"/>
      <w:r w:rsidRPr="005866BE">
        <w:rPr>
          <w:b/>
          <w:color w:val="000000"/>
          <w:sz w:val="28"/>
          <w:szCs w:val="28"/>
        </w:rPr>
        <w:t>Бағалау</w:t>
      </w:r>
      <w:proofErr w:type="spellEnd"/>
      <w:r w:rsidRPr="005866BE">
        <w:rPr>
          <w:b/>
          <w:color w:val="000000"/>
          <w:sz w:val="28"/>
          <w:szCs w:val="28"/>
        </w:rPr>
        <w:t xml:space="preserve"> </w:t>
      </w:r>
      <w:proofErr w:type="spellStart"/>
      <w:r w:rsidRPr="005866BE">
        <w:rPr>
          <w:b/>
          <w:color w:val="000000"/>
          <w:sz w:val="28"/>
          <w:szCs w:val="28"/>
        </w:rPr>
        <w:t>парағы</w:t>
      </w:r>
      <w:proofErr w:type="spellEnd"/>
    </w:p>
    <w:bookmarkEnd w:id="0"/>
    <w:p w14:paraId="4C8A40E4" w14:textId="200E8E38" w:rsidR="005866BE" w:rsidRPr="005866BE" w:rsidRDefault="00A94F25" w:rsidP="00A94F25">
      <w:pPr>
        <w:spacing w:after="0"/>
        <w:jc w:val="center"/>
        <w:rPr>
          <w:b/>
          <w:color w:val="000000"/>
          <w:sz w:val="28"/>
          <w:u w:val="single"/>
          <w:lang w:val="kk-KZ"/>
        </w:rPr>
      </w:pPr>
      <w:r w:rsidRPr="005866BE">
        <w:rPr>
          <w:b/>
          <w:color w:val="000000"/>
          <w:sz w:val="28"/>
          <w:u w:val="single"/>
        </w:rPr>
        <w:t>«</w:t>
      </w:r>
      <w:r w:rsidRPr="005866BE">
        <w:rPr>
          <w:b/>
          <w:color w:val="000000"/>
          <w:sz w:val="28"/>
          <w:u w:val="single"/>
          <w:lang w:val="ru-RU"/>
        </w:rPr>
        <w:t>А</w:t>
      </w:r>
      <w:r w:rsidRPr="005866BE">
        <w:rPr>
          <w:b/>
          <w:color w:val="000000"/>
          <w:sz w:val="28"/>
          <w:u w:val="single"/>
          <w:lang w:val="kk-KZ"/>
        </w:rPr>
        <w:t>қмола облысы білім басқармасы Зеренді ауданы бойынша білім бөлімі</w:t>
      </w:r>
      <w:r w:rsidR="005866BE" w:rsidRPr="005866BE">
        <w:rPr>
          <w:b/>
          <w:color w:val="000000"/>
          <w:sz w:val="28"/>
          <w:u w:val="single"/>
          <w:lang w:val="kk-KZ"/>
        </w:rPr>
        <w:t xml:space="preserve"> </w:t>
      </w:r>
      <w:r w:rsidR="0065635B">
        <w:rPr>
          <w:b/>
          <w:color w:val="000000"/>
          <w:sz w:val="28"/>
          <w:u w:val="single"/>
          <w:lang w:val="kk-KZ"/>
        </w:rPr>
        <w:t>Зеренді</w:t>
      </w:r>
      <w:r w:rsidR="005866BE" w:rsidRPr="005866BE">
        <w:rPr>
          <w:b/>
          <w:color w:val="000000"/>
          <w:sz w:val="28"/>
          <w:u w:val="single"/>
          <w:lang w:val="kk-KZ"/>
        </w:rPr>
        <w:t xml:space="preserve"> ауылының </w:t>
      </w:r>
      <w:r w:rsidR="0065635B">
        <w:rPr>
          <w:b/>
          <w:color w:val="000000"/>
          <w:sz w:val="28"/>
          <w:u w:val="single"/>
          <w:lang w:val="kk-KZ"/>
        </w:rPr>
        <w:t>Мәлік</w:t>
      </w:r>
      <w:r w:rsidR="00B61417">
        <w:rPr>
          <w:b/>
          <w:color w:val="000000"/>
          <w:sz w:val="28"/>
          <w:u w:val="single"/>
          <w:lang w:val="kk-KZ"/>
        </w:rPr>
        <w:t xml:space="preserve"> Ғабдуллин атындағы мектеп-гимназиясы</w:t>
      </w:r>
      <w:r w:rsidR="005866BE" w:rsidRPr="005866BE">
        <w:rPr>
          <w:b/>
          <w:color w:val="000000"/>
          <w:sz w:val="28"/>
          <w:u w:val="single"/>
          <w:lang w:val="kk-KZ"/>
        </w:rPr>
        <w:t>»</w:t>
      </w:r>
      <w:r w:rsidR="00F46063">
        <w:rPr>
          <w:b/>
          <w:color w:val="000000"/>
          <w:sz w:val="28"/>
          <w:u w:val="single"/>
          <w:lang w:val="kk-KZ"/>
        </w:rPr>
        <w:t xml:space="preserve"> коммуналдық мемлекеттік мекемесі</w:t>
      </w:r>
    </w:p>
    <w:p w14:paraId="6EE836E1" w14:textId="77777777" w:rsidR="00A94F25" w:rsidRDefault="00A94F25" w:rsidP="00A94F25">
      <w:pPr>
        <w:spacing w:after="0"/>
        <w:jc w:val="center"/>
        <w:rPr>
          <w:color w:val="000000"/>
          <w:sz w:val="20"/>
          <w:szCs w:val="20"/>
        </w:rPr>
      </w:pPr>
      <w:r w:rsidRPr="005866BE">
        <w:rPr>
          <w:color w:val="000000"/>
          <w:sz w:val="20"/>
          <w:szCs w:val="20"/>
        </w:rPr>
        <w:t>(</w:t>
      </w:r>
      <w:proofErr w:type="spellStart"/>
      <w:r w:rsidRPr="005866BE">
        <w:rPr>
          <w:color w:val="000000"/>
          <w:sz w:val="20"/>
          <w:szCs w:val="20"/>
        </w:rPr>
        <w:t>білім</w:t>
      </w:r>
      <w:proofErr w:type="spellEnd"/>
      <w:r w:rsidRPr="005866BE">
        <w:rPr>
          <w:color w:val="000000"/>
          <w:sz w:val="20"/>
          <w:szCs w:val="20"/>
        </w:rPr>
        <w:t xml:space="preserve"> </w:t>
      </w:r>
      <w:proofErr w:type="spellStart"/>
      <w:r w:rsidRPr="005866BE">
        <w:rPr>
          <w:color w:val="000000"/>
          <w:sz w:val="20"/>
          <w:szCs w:val="20"/>
        </w:rPr>
        <w:t>беру</w:t>
      </w:r>
      <w:proofErr w:type="spellEnd"/>
      <w:r w:rsidRPr="005866BE">
        <w:rPr>
          <w:color w:val="000000"/>
          <w:sz w:val="20"/>
          <w:szCs w:val="20"/>
        </w:rPr>
        <w:t xml:space="preserve"> </w:t>
      </w:r>
      <w:proofErr w:type="spellStart"/>
      <w:r w:rsidRPr="005866BE">
        <w:rPr>
          <w:color w:val="000000"/>
          <w:sz w:val="20"/>
          <w:szCs w:val="20"/>
        </w:rPr>
        <w:t>ұйымының</w:t>
      </w:r>
      <w:proofErr w:type="spellEnd"/>
      <w:r w:rsidRPr="005866BE">
        <w:rPr>
          <w:color w:val="000000"/>
          <w:sz w:val="20"/>
          <w:szCs w:val="20"/>
        </w:rPr>
        <w:t xml:space="preserve"> </w:t>
      </w:r>
      <w:proofErr w:type="spellStart"/>
      <w:r w:rsidRPr="005866BE">
        <w:rPr>
          <w:color w:val="000000"/>
          <w:sz w:val="20"/>
          <w:szCs w:val="20"/>
        </w:rPr>
        <w:t>аталуы</w:t>
      </w:r>
      <w:proofErr w:type="spellEnd"/>
      <w:r w:rsidRPr="005866BE">
        <w:rPr>
          <w:color w:val="000000"/>
          <w:sz w:val="20"/>
          <w:szCs w:val="20"/>
        </w:rPr>
        <w:t>)</w:t>
      </w:r>
    </w:p>
    <w:p w14:paraId="5D8E3D96" w14:textId="77777777" w:rsidR="005866BE" w:rsidRPr="005866BE" w:rsidRDefault="005866BE" w:rsidP="00A94F25">
      <w:pPr>
        <w:spacing w:after="0"/>
        <w:jc w:val="center"/>
        <w:rPr>
          <w:sz w:val="20"/>
          <w:szCs w:val="20"/>
        </w:rPr>
      </w:pPr>
    </w:p>
    <w:tbl>
      <w:tblPr>
        <w:tblW w:w="106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126"/>
        <w:gridCol w:w="6379"/>
        <w:gridCol w:w="1510"/>
      </w:tblGrid>
      <w:tr w:rsidR="003D3647" w14:paraId="3F7B3F43" w14:textId="77777777" w:rsidTr="003D3647">
        <w:trPr>
          <w:trHeight w:val="24"/>
        </w:trPr>
        <w:tc>
          <w:tcPr>
            <w:tcW w:w="589" w:type="dxa"/>
            <w:tcMar>
              <w:top w:w="15" w:type="dxa"/>
              <w:left w:w="15" w:type="dxa"/>
              <w:bottom w:w="15" w:type="dxa"/>
              <w:right w:w="15" w:type="dxa"/>
            </w:tcMar>
          </w:tcPr>
          <w:p w14:paraId="34DD9A68" w14:textId="77777777" w:rsidR="00A94F25" w:rsidRPr="003D3647" w:rsidRDefault="00A94F25" w:rsidP="005866BE">
            <w:pPr>
              <w:spacing w:after="0" w:line="240" w:lineRule="auto"/>
              <w:ind w:left="20"/>
              <w:rPr>
                <w:b/>
                <w:sz w:val="24"/>
                <w:szCs w:val="24"/>
              </w:rPr>
            </w:pPr>
            <w:r w:rsidRPr="003D3647">
              <w:rPr>
                <w:b/>
                <w:color w:val="000000"/>
                <w:sz w:val="24"/>
                <w:szCs w:val="24"/>
              </w:rPr>
              <w:t>р/с №</w:t>
            </w:r>
          </w:p>
        </w:tc>
        <w:tc>
          <w:tcPr>
            <w:tcW w:w="2126" w:type="dxa"/>
            <w:tcMar>
              <w:top w:w="15" w:type="dxa"/>
              <w:left w:w="15" w:type="dxa"/>
              <w:bottom w:w="15" w:type="dxa"/>
              <w:right w:w="15" w:type="dxa"/>
            </w:tcMar>
          </w:tcPr>
          <w:p w14:paraId="34794560" w14:textId="77777777" w:rsidR="00A94F25" w:rsidRPr="003D3647" w:rsidRDefault="00A94F25" w:rsidP="005866BE">
            <w:pPr>
              <w:spacing w:after="0" w:line="240" w:lineRule="auto"/>
              <w:ind w:left="20"/>
              <w:rPr>
                <w:b/>
                <w:sz w:val="24"/>
                <w:szCs w:val="24"/>
              </w:rPr>
            </w:pPr>
            <w:proofErr w:type="spellStart"/>
            <w:r w:rsidRPr="003D3647">
              <w:rPr>
                <w:b/>
                <w:color w:val="000000"/>
                <w:sz w:val="24"/>
                <w:szCs w:val="24"/>
              </w:rPr>
              <w:t>Бағалау</w:t>
            </w:r>
            <w:proofErr w:type="spellEnd"/>
            <w:r w:rsidRPr="003D3647">
              <w:rPr>
                <w:b/>
                <w:color w:val="000000"/>
                <w:sz w:val="24"/>
                <w:szCs w:val="24"/>
              </w:rPr>
              <w:t xml:space="preserve"> </w:t>
            </w:r>
            <w:proofErr w:type="spellStart"/>
            <w:r w:rsidRPr="003D3647">
              <w:rPr>
                <w:b/>
                <w:color w:val="000000"/>
                <w:sz w:val="24"/>
                <w:szCs w:val="24"/>
              </w:rPr>
              <w:t>өлшемшарттары</w:t>
            </w:r>
            <w:proofErr w:type="spellEnd"/>
          </w:p>
        </w:tc>
        <w:tc>
          <w:tcPr>
            <w:tcW w:w="6379" w:type="dxa"/>
            <w:tcMar>
              <w:top w:w="15" w:type="dxa"/>
              <w:left w:w="15" w:type="dxa"/>
              <w:bottom w:w="15" w:type="dxa"/>
              <w:right w:w="15" w:type="dxa"/>
            </w:tcMar>
          </w:tcPr>
          <w:p w14:paraId="2B673331" w14:textId="77777777" w:rsidR="00A94F25" w:rsidRPr="003D3647" w:rsidRDefault="00A94F25" w:rsidP="005866BE">
            <w:pPr>
              <w:spacing w:after="0" w:line="240" w:lineRule="auto"/>
              <w:ind w:left="20"/>
              <w:rPr>
                <w:b/>
                <w:sz w:val="24"/>
                <w:szCs w:val="24"/>
              </w:rPr>
            </w:pPr>
            <w:proofErr w:type="spellStart"/>
            <w:r w:rsidRPr="003D3647">
              <w:rPr>
                <w:b/>
                <w:color w:val="000000"/>
                <w:sz w:val="24"/>
                <w:szCs w:val="24"/>
              </w:rPr>
              <w:t>Білім</w:t>
            </w:r>
            <w:proofErr w:type="spellEnd"/>
            <w:r w:rsidRPr="003D3647">
              <w:rPr>
                <w:b/>
                <w:color w:val="000000"/>
                <w:sz w:val="24"/>
                <w:szCs w:val="24"/>
              </w:rPr>
              <w:t xml:space="preserve"> </w:t>
            </w:r>
            <w:proofErr w:type="spellStart"/>
            <w:r w:rsidRPr="003D3647">
              <w:rPr>
                <w:b/>
                <w:color w:val="000000"/>
                <w:sz w:val="24"/>
                <w:szCs w:val="24"/>
              </w:rPr>
              <w:t>беру</w:t>
            </w:r>
            <w:proofErr w:type="spellEnd"/>
            <w:r w:rsidRPr="003D3647">
              <w:rPr>
                <w:b/>
                <w:color w:val="000000"/>
                <w:sz w:val="24"/>
                <w:szCs w:val="24"/>
              </w:rPr>
              <w:t xml:space="preserve"> </w:t>
            </w:r>
            <w:proofErr w:type="spellStart"/>
            <w:r w:rsidRPr="003D3647">
              <w:rPr>
                <w:b/>
                <w:color w:val="000000"/>
                <w:sz w:val="24"/>
                <w:szCs w:val="24"/>
              </w:rPr>
              <w:t>ұйымына</w:t>
            </w:r>
            <w:proofErr w:type="spellEnd"/>
            <w:r w:rsidRPr="003D3647">
              <w:rPr>
                <w:b/>
                <w:color w:val="000000"/>
                <w:sz w:val="24"/>
                <w:szCs w:val="24"/>
              </w:rPr>
              <w:t xml:space="preserve"> </w:t>
            </w:r>
            <w:proofErr w:type="spellStart"/>
            <w:r w:rsidRPr="003D3647">
              <w:rPr>
                <w:b/>
                <w:color w:val="000000"/>
                <w:sz w:val="24"/>
                <w:szCs w:val="24"/>
              </w:rPr>
              <w:t>тиісті</w:t>
            </w:r>
            <w:proofErr w:type="spellEnd"/>
            <w:r w:rsidRPr="003D3647">
              <w:rPr>
                <w:b/>
                <w:color w:val="000000"/>
                <w:sz w:val="24"/>
                <w:szCs w:val="24"/>
              </w:rPr>
              <w:t xml:space="preserve"> </w:t>
            </w:r>
            <w:proofErr w:type="spellStart"/>
            <w:r w:rsidRPr="003D3647">
              <w:rPr>
                <w:b/>
                <w:color w:val="000000"/>
                <w:sz w:val="24"/>
                <w:szCs w:val="24"/>
              </w:rPr>
              <w:t>өлшеуішті</w:t>
            </w:r>
            <w:proofErr w:type="spellEnd"/>
            <w:r w:rsidRPr="003D3647">
              <w:rPr>
                <w:b/>
                <w:color w:val="000000"/>
                <w:sz w:val="24"/>
                <w:szCs w:val="24"/>
              </w:rPr>
              <w:t xml:space="preserve"> </w:t>
            </w:r>
            <w:proofErr w:type="spellStart"/>
            <w:r w:rsidRPr="003D3647">
              <w:rPr>
                <w:b/>
                <w:color w:val="000000"/>
                <w:sz w:val="24"/>
                <w:szCs w:val="24"/>
              </w:rPr>
              <w:t>бағалау</w:t>
            </w:r>
            <w:proofErr w:type="spellEnd"/>
            <w:r w:rsidRPr="003D3647">
              <w:rPr>
                <w:b/>
                <w:color w:val="000000"/>
                <w:sz w:val="24"/>
                <w:szCs w:val="24"/>
              </w:rPr>
              <w:t xml:space="preserve"> </w:t>
            </w:r>
            <w:proofErr w:type="spellStart"/>
            <w:r w:rsidRPr="003D3647">
              <w:rPr>
                <w:b/>
                <w:color w:val="000000"/>
                <w:sz w:val="24"/>
                <w:szCs w:val="24"/>
              </w:rPr>
              <w:t>мазмұны</w:t>
            </w:r>
            <w:proofErr w:type="spellEnd"/>
          </w:p>
        </w:tc>
        <w:tc>
          <w:tcPr>
            <w:tcW w:w="1510" w:type="dxa"/>
            <w:tcMar>
              <w:top w:w="15" w:type="dxa"/>
              <w:left w:w="15" w:type="dxa"/>
              <w:bottom w:w="15" w:type="dxa"/>
              <w:right w:w="15" w:type="dxa"/>
            </w:tcMar>
          </w:tcPr>
          <w:p w14:paraId="3123A4EF" w14:textId="77777777" w:rsidR="00A94F25" w:rsidRPr="003D3647" w:rsidRDefault="00A94F25" w:rsidP="005866BE">
            <w:pPr>
              <w:spacing w:after="0" w:line="240" w:lineRule="auto"/>
              <w:ind w:left="20"/>
              <w:rPr>
                <w:b/>
                <w:sz w:val="24"/>
                <w:szCs w:val="24"/>
              </w:rPr>
            </w:pPr>
            <w:proofErr w:type="spellStart"/>
            <w:r w:rsidRPr="003D3647">
              <w:rPr>
                <w:b/>
                <w:color w:val="000000"/>
                <w:sz w:val="24"/>
                <w:szCs w:val="24"/>
              </w:rPr>
              <w:t>Балдары</w:t>
            </w:r>
            <w:proofErr w:type="spellEnd"/>
          </w:p>
        </w:tc>
      </w:tr>
      <w:tr w:rsidR="003D3647" w:rsidRPr="00457D81" w14:paraId="7F4201A3" w14:textId="77777777" w:rsidTr="003D3647">
        <w:trPr>
          <w:trHeight w:val="24"/>
        </w:trPr>
        <w:tc>
          <w:tcPr>
            <w:tcW w:w="589" w:type="dxa"/>
            <w:tcMar>
              <w:top w:w="15" w:type="dxa"/>
              <w:left w:w="15" w:type="dxa"/>
              <w:bottom w:w="15" w:type="dxa"/>
              <w:right w:w="15" w:type="dxa"/>
            </w:tcMar>
          </w:tcPr>
          <w:p w14:paraId="7636D064" w14:textId="77777777" w:rsidR="00A94F25" w:rsidRPr="00457D81" w:rsidRDefault="00A94F25" w:rsidP="005866BE">
            <w:pPr>
              <w:spacing w:after="0" w:line="240" w:lineRule="auto"/>
              <w:ind w:left="20"/>
            </w:pPr>
            <w:r w:rsidRPr="00457D81">
              <w:rPr>
                <w:color w:val="000000"/>
                <w:sz w:val="20"/>
              </w:rPr>
              <w:t>1</w:t>
            </w:r>
          </w:p>
        </w:tc>
        <w:tc>
          <w:tcPr>
            <w:tcW w:w="2126" w:type="dxa"/>
            <w:tcMar>
              <w:top w:w="15" w:type="dxa"/>
              <w:left w:w="15" w:type="dxa"/>
              <w:bottom w:w="15" w:type="dxa"/>
              <w:right w:w="15" w:type="dxa"/>
            </w:tcMar>
          </w:tcPr>
          <w:p w14:paraId="2FE5917A" w14:textId="77777777" w:rsidR="00A94F25" w:rsidRPr="00457D81" w:rsidRDefault="00A94F25" w:rsidP="005866BE">
            <w:pPr>
              <w:spacing w:after="0" w:line="240" w:lineRule="auto"/>
              <w:ind w:left="20"/>
            </w:pPr>
            <w:proofErr w:type="spellStart"/>
            <w:r w:rsidRPr="00457D81">
              <w:rPr>
                <w:color w:val="000000"/>
                <w:sz w:val="20"/>
              </w:rPr>
              <w:t>Тиісті</w:t>
            </w:r>
            <w:proofErr w:type="spellEnd"/>
            <w:r w:rsidRPr="00457D81">
              <w:rPr>
                <w:color w:val="000000"/>
                <w:sz w:val="20"/>
              </w:rPr>
              <w:t xml:space="preserve"> </w:t>
            </w:r>
            <w:proofErr w:type="spellStart"/>
            <w:r w:rsidRPr="00457D81">
              <w:rPr>
                <w:color w:val="000000"/>
                <w:sz w:val="20"/>
              </w:rPr>
              <w:t>бейіні</w:t>
            </w:r>
            <w:proofErr w:type="spellEnd"/>
            <w:r w:rsidRPr="00457D81">
              <w:rPr>
                <w:color w:val="000000"/>
                <w:sz w:val="20"/>
              </w:rPr>
              <w:t xml:space="preserve"> </w:t>
            </w:r>
            <w:proofErr w:type="spellStart"/>
            <w:r w:rsidRPr="00457D81">
              <w:rPr>
                <w:color w:val="000000"/>
                <w:sz w:val="20"/>
              </w:rPr>
              <w:t>бойынша</w:t>
            </w:r>
            <w:proofErr w:type="spellEnd"/>
            <w:r w:rsidRPr="00457D81">
              <w:rPr>
                <w:color w:val="000000"/>
                <w:sz w:val="20"/>
              </w:rPr>
              <w:t xml:space="preserve"> </w:t>
            </w:r>
            <w:proofErr w:type="spellStart"/>
            <w:r w:rsidRPr="00457D81">
              <w:rPr>
                <w:color w:val="000000"/>
                <w:sz w:val="20"/>
              </w:rPr>
              <w:t>жоғары</w:t>
            </w:r>
            <w:proofErr w:type="spellEnd"/>
            <w:r w:rsidRPr="00457D81">
              <w:rPr>
                <w:color w:val="000000"/>
                <w:sz w:val="20"/>
              </w:rPr>
              <w:t xml:space="preserve"> (</w:t>
            </w:r>
            <w:proofErr w:type="spellStart"/>
            <w:r w:rsidRPr="00457D81">
              <w:rPr>
                <w:color w:val="000000"/>
                <w:sz w:val="20"/>
              </w:rPr>
              <w:t>жоғары</w:t>
            </w:r>
            <w:proofErr w:type="spellEnd"/>
            <w:r w:rsidRPr="00457D81">
              <w:rPr>
                <w:color w:val="000000"/>
                <w:sz w:val="20"/>
              </w:rPr>
              <w:t xml:space="preserve"> </w:t>
            </w:r>
            <w:proofErr w:type="spellStart"/>
            <w:r w:rsidRPr="00457D81">
              <w:rPr>
                <w:color w:val="000000"/>
                <w:sz w:val="20"/>
              </w:rPr>
              <w:t>оқу</w:t>
            </w:r>
            <w:proofErr w:type="spellEnd"/>
            <w:r w:rsidRPr="00457D81">
              <w:rPr>
                <w:color w:val="000000"/>
                <w:sz w:val="20"/>
              </w:rPr>
              <w:t xml:space="preserve"> </w:t>
            </w:r>
            <w:proofErr w:type="spellStart"/>
            <w:r w:rsidRPr="00457D81">
              <w:rPr>
                <w:color w:val="000000"/>
                <w:sz w:val="20"/>
              </w:rPr>
              <w:t>орнынан</w:t>
            </w:r>
            <w:proofErr w:type="spellEnd"/>
            <w:r w:rsidRPr="00457D81">
              <w:rPr>
                <w:color w:val="000000"/>
                <w:sz w:val="20"/>
              </w:rPr>
              <w:t xml:space="preserve"> </w:t>
            </w:r>
            <w:proofErr w:type="spellStart"/>
            <w:r w:rsidRPr="00457D81">
              <w:rPr>
                <w:color w:val="000000"/>
                <w:sz w:val="20"/>
              </w:rPr>
              <w:t>кейінгі</w:t>
            </w:r>
            <w:proofErr w:type="spellEnd"/>
            <w:r w:rsidRPr="00457D81">
              <w:rPr>
                <w:color w:val="000000"/>
                <w:sz w:val="20"/>
              </w:rPr>
              <w:t xml:space="preserve">) </w:t>
            </w:r>
            <w:proofErr w:type="spellStart"/>
            <w:r w:rsidRPr="00457D81">
              <w:rPr>
                <w:color w:val="000000"/>
                <w:sz w:val="20"/>
              </w:rPr>
              <w:t>педагогикалық</w:t>
            </w:r>
            <w:proofErr w:type="spellEnd"/>
            <w:r w:rsidRPr="00457D81">
              <w:rPr>
                <w:color w:val="000000"/>
                <w:sz w:val="20"/>
              </w:rPr>
              <w:t xml:space="preserve"> </w:t>
            </w:r>
            <w:proofErr w:type="spellStart"/>
            <w:r w:rsidRPr="00457D81">
              <w:rPr>
                <w:color w:val="000000"/>
                <w:sz w:val="20"/>
              </w:rPr>
              <w:t>білімі</w:t>
            </w:r>
            <w:proofErr w:type="spellEnd"/>
            <w:r w:rsidRPr="00457D81">
              <w:rPr>
                <w:color w:val="000000"/>
                <w:sz w:val="20"/>
              </w:rPr>
              <w:t xml:space="preserve"> </w:t>
            </w:r>
            <w:proofErr w:type="spellStart"/>
            <w:r w:rsidRPr="00457D81">
              <w:rPr>
                <w:color w:val="000000"/>
                <w:sz w:val="20"/>
              </w:rPr>
              <w:t>немесе</w:t>
            </w:r>
            <w:proofErr w:type="spellEnd"/>
            <w:r w:rsidRPr="00457D81">
              <w:rPr>
                <w:color w:val="000000"/>
                <w:sz w:val="20"/>
              </w:rPr>
              <w:t xml:space="preserve"> </w:t>
            </w:r>
            <w:proofErr w:type="spellStart"/>
            <w:r w:rsidRPr="00457D81">
              <w:rPr>
                <w:color w:val="000000"/>
                <w:sz w:val="20"/>
              </w:rPr>
              <w:t>педагогикалық</w:t>
            </w:r>
            <w:proofErr w:type="spellEnd"/>
            <w:r w:rsidRPr="00457D81">
              <w:rPr>
                <w:color w:val="000000"/>
                <w:sz w:val="20"/>
              </w:rPr>
              <w:t xml:space="preserve"> </w:t>
            </w:r>
            <w:proofErr w:type="spellStart"/>
            <w:r w:rsidRPr="00457D81">
              <w:rPr>
                <w:color w:val="000000"/>
                <w:sz w:val="20"/>
              </w:rPr>
              <w:t>қайта</w:t>
            </w:r>
            <w:proofErr w:type="spellEnd"/>
            <w:r w:rsidRPr="00457D81">
              <w:rPr>
                <w:color w:val="000000"/>
                <w:sz w:val="20"/>
              </w:rPr>
              <w:t xml:space="preserve"> </w:t>
            </w:r>
            <w:proofErr w:type="spellStart"/>
            <w:r w:rsidRPr="00457D81">
              <w:rPr>
                <w:color w:val="000000"/>
                <w:sz w:val="20"/>
              </w:rPr>
              <w:t>даярлауды</w:t>
            </w:r>
            <w:proofErr w:type="spellEnd"/>
            <w:r w:rsidRPr="00457D81">
              <w:rPr>
                <w:color w:val="000000"/>
                <w:sz w:val="20"/>
              </w:rPr>
              <w:t xml:space="preserve"> </w:t>
            </w:r>
            <w:proofErr w:type="spellStart"/>
            <w:r w:rsidRPr="00457D81">
              <w:rPr>
                <w:color w:val="000000"/>
                <w:sz w:val="20"/>
              </w:rPr>
              <w:t>растайтын</w:t>
            </w:r>
            <w:proofErr w:type="spellEnd"/>
            <w:r w:rsidRPr="00457D81">
              <w:rPr>
                <w:color w:val="000000"/>
                <w:sz w:val="20"/>
              </w:rPr>
              <w:t xml:space="preserve"> </w:t>
            </w:r>
            <w:proofErr w:type="spellStart"/>
            <w:r w:rsidRPr="00457D81">
              <w:rPr>
                <w:color w:val="000000"/>
                <w:sz w:val="20"/>
              </w:rPr>
              <w:t>құжаты</w:t>
            </w:r>
            <w:proofErr w:type="spellEnd"/>
            <w:r w:rsidRPr="00457D81">
              <w:rPr>
                <w:color w:val="000000"/>
                <w:sz w:val="20"/>
              </w:rPr>
              <w:t xml:space="preserve"> </w:t>
            </w:r>
            <w:proofErr w:type="spellStart"/>
            <w:r w:rsidRPr="00457D81">
              <w:rPr>
                <w:color w:val="000000"/>
                <w:sz w:val="20"/>
              </w:rPr>
              <w:t>бар</w:t>
            </w:r>
            <w:proofErr w:type="spellEnd"/>
            <w:r w:rsidRPr="00457D81">
              <w:rPr>
                <w:color w:val="000000"/>
                <w:sz w:val="20"/>
              </w:rPr>
              <w:t xml:space="preserve"> </w:t>
            </w:r>
            <w:proofErr w:type="spellStart"/>
            <w:r w:rsidRPr="00457D81">
              <w:rPr>
                <w:color w:val="000000"/>
                <w:sz w:val="20"/>
              </w:rPr>
              <w:t>педагогтердің</w:t>
            </w:r>
            <w:proofErr w:type="spellEnd"/>
            <w:r w:rsidRPr="00457D81">
              <w:rPr>
                <w:color w:val="000000"/>
                <w:sz w:val="20"/>
              </w:rPr>
              <w:t xml:space="preserve"> </w:t>
            </w:r>
            <w:proofErr w:type="spellStart"/>
            <w:r w:rsidRPr="00457D81">
              <w:rPr>
                <w:color w:val="000000"/>
                <w:sz w:val="20"/>
              </w:rPr>
              <w:t>үлесі</w:t>
            </w:r>
            <w:proofErr w:type="spellEnd"/>
          </w:p>
        </w:tc>
        <w:tc>
          <w:tcPr>
            <w:tcW w:w="6379" w:type="dxa"/>
            <w:tcMar>
              <w:top w:w="15" w:type="dxa"/>
              <w:left w:w="15" w:type="dxa"/>
              <w:bottom w:w="15" w:type="dxa"/>
              <w:right w:w="15" w:type="dxa"/>
            </w:tcMar>
          </w:tcPr>
          <w:p w14:paraId="150AC69F" w14:textId="24CB2454" w:rsidR="00AC14FE" w:rsidRPr="00457D81" w:rsidRDefault="00AC14FE" w:rsidP="005866BE">
            <w:pPr>
              <w:pStyle w:val="a3"/>
              <w:spacing w:after="0" w:line="240" w:lineRule="auto"/>
              <w:ind w:left="52"/>
              <w:rPr>
                <w:rFonts w:ascii="Times New Roman" w:hAnsi="Times New Roman" w:cs="Times New Roman"/>
                <w:sz w:val="24"/>
                <w:szCs w:val="24"/>
                <w:lang w:val="kk-KZ"/>
              </w:rPr>
            </w:pPr>
            <w:r w:rsidRPr="00457D81">
              <w:rPr>
                <w:rFonts w:ascii="Times New Roman" w:hAnsi="Times New Roman" w:cs="Times New Roman"/>
                <w:sz w:val="24"/>
                <w:szCs w:val="24"/>
                <w:lang w:val="kk-KZ"/>
              </w:rPr>
              <w:t>- Жоғары білімді мұғалімдер-3</w:t>
            </w:r>
            <w:r w:rsidR="005F256C" w:rsidRPr="00457D81">
              <w:rPr>
                <w:rFonts w:ascii="Times New Roman" w:hAnsi="Times New Roman" w:cs="Times New Roman"/>
                <w:sz w:val="24"/>
                <w:szCs w:val="24"/>
                <w:lang w:val="kk-KZ"/>
              </w:rPr>
              <w:t>1</w:t>
            </w:r>
            <w:r w:rsidRPr="00457D81">
              <w:rPr>
                <w:rFonts w:ascii="Times New Roman" w:hAnsi="Times New Roman" w:cs="Times New Roman"/>
                <w:sz w:val="24"/>
                <w:szCs w:val="24"/>
                <w:lang w:val="kk-KZ"/>
              </w:rPr>
              <w:t xml:space="preserve"> мұғалім, </w:t>
            </w:r>
            <w:r w:rsidR="005F256C" w:rsidRPr="00457D81">
              <w:rPr>
                <w:rFonts w:ascii="Times New Roman" w:hAnsi="Times New Roman" w:cs="Times New Roman"/>
                <w:sz w:val="24"/>
                <w:szCs w:val="24"/>
                <w:lang w:val="kk-KZ"/>
              </w:rPr>
              <w:t>8</w:t>
            </w:r>
            <w:r w:rsidR="002D1002" w:rsidRPr="00457D81">
              <w:rPr>
                <w:rFonts w:ascii="Times New Roman" w:hAnsi="Times New Roman" w:cs="Times New Roman"/>
                <w:sz w:val="24"/>
                <w:szCs w:val="24"/>
                <w:lang w:val="kk-KZ"/>
              </w:rPr>
              <w:t>4</w:t>
            </w:r>
            <w:r w:rsidRPr="00457D81">
              <w:rPr>
                <w:rFonts w:ascii="Times New Roman" w:hAnsi="Times New Roman" w:cs="Times New Roman"/>
                <w:sz w:val="24"/>
                <w:szCs w:val="24"/>
                <w:lang w:val="kk-KZ"/>
              </w:rPr>
              <w:t>% құрайды</w:t>
            </w:r>
          </w:p>
          <w:p w14:paraId="5972784F" w14:textId="6126755B" w:rsidR="00AC14FE" w:rsidRPr="00457D81" w:rsidRDefault="00AC14FE" w:rsidP="005866BE">
            <w:pPr>
              <w:pStyle w:val="a3"/>
              <w:spacing w:after="0" w:line="240" w:lineRule="auto"/>
              <w:ind w:left="52"/>
              <w:rPr>
                <w:rFonts w:ascii="Times New Roman" w:hAnsi="Times New Roman" w:cs="Times New Roman"/>
                <w:sz w:val="24"/>
                <w:szCs w:val="24"/>
                <w:lang w:val="kk-KZ"/>
              </w:rPr>
            </w:pPr>
            <w:r w:rsidRPr="00457D81">
              <w:rPr>
                <w:rFonts w:ascii="Times New Roman" w:hAnsi="Times New Roman" w:cs="Times New Roman"/>
                <w:sz w:val="24"/>
                <w:szCs w:val="24"/>
                <w:lang w:val="kk-KZ"/>
              </w:rPr>
              <w:t>- Орта арнаулы білімі бар мұғалімдер-</w:t>
            </w:r>
            <w:r w:rsidR="005F256C" w:rsidRPr="00457D81">
              <w:rPr>
                <w:rFonts w:ascii="Times New Roman" w:hAnsi="Times New Roman" w:cs="Times New Roman"/>
                <w:sz w:val="24"/>
                <w:szCs w:val="24"/>
                <w:lang w:val="kk-KZ"/>
              </w:rPr>
              <w:t>6</w:t>
            </w:r>
            <w:r w:rsidRPr="00457D81">
              <w:rPr>
                <w:rFonts w:ascii="Times New Roman" w:hAnsi="Times New Roman" w:cs="Times New Roman"/>
                <w:sz w:val="24"/>
                <w:szCs w:val="24"/>
                <w:lang w:val="kk-KZ"/>
              </w:rPr>
              <w:t xml:space="preserve">, мұғалім </w:t>
            </w:r>
            <w:r w:rsidR="005F256C" w:rsidRPr="00457D81">
              <w:rPr>
                <w:rFonts w:ascii="Times New Roman" w:hAnsi="Times New Roman" w:cs="Times New Roman"/>
                <w:sz w:val="24"/>
                <w:szCs w:val="24"/>
                <w:lang w:val="kk-KZ"/>
              </w:rPr>
              <w:t>1</w:t>
            </w:r>
            <w:r w:rsidR="002D1002" w:rsidRPr="00457D81">
              <w:rPr>
                <w:rFonts w:ascii="Times New Roman" w:hAnsi="Times New Roman" w:cs="Times New Roman"/>
                <w:sz w:val="24"/>
                <w:szCs w:val="24"/>
                <w:lang w:val="kk-KZ"/>
              </w:rPr>
              <w:t>6</w:t>
            </w:r>
            <w:r w:rsidRPr="00457D81">
              <w:rPr>
                <w:rFonts w:ascii="Times New Roman" w:hAnsi="Times New Roman" w:cs="Times New Roman"/>
                <w:sz w:val="24"/>
                <w:szCs w:val="24"/>
                <w:lang w:val="kk-KZ"/>
              </w:rPr>
              <w:t>% құрайды</w:t>
            </w:r>
          </w:p>
          <w:p w14:paraId="177E5188" w14:textId="77777777" w:rsidR="00AC14FE" w:rsidRPr="00457D81" w:rsidRDefault="00AC14FE" w:rsidP="005866BE">
            <w:pPr>
              <w:pStyle w:val="a3"/>
              <w:spacing w:after="0" w:line="240" w:lineRule="auto"/>
              <w:ind w:left="984"/>
              <w:rPr>
                <w:rFonts w:ascii="Times New Roman" w:hAnsi="Times New Roman" w:cs="Times New Roman"/>
                <w:sz w:val="24"/>
                <w:szCs w:val="24"/>
                <w:lang w:val="kk-KZ"/>
              </w:rPr>
            </w:pPr>
          </w:p>
          <w:p w14:paraId="640A9849" w14:textId="77777777" w:rsidR="00A94F25" w:rsidRPr="00457D81" w:rsidRDefault="00A94F25" w:rsidP="005866BE">
            <w:pPr>
              <w:spacing w:after="0" w:line="240" w:lineRule="auto"/>
              <w:ind w:left="20"/>
              <w:rPr>
                <w:lang w:val="kk-KZ"/>
              </w:rPr>
            </w:pPr>
          </w:p>
        </w:tc>
        <w:tc>
          <w:tcPr>
            <w:tcW w:w="1510" w:type="dxa"/>
            <w:tcMar>
              <w:top w:w="15" w:type="dxa"/>
              <w:left w:w="15" w:type="dxa"/>
              <w:bottom w:w="15" w:type="dxa"/>
              <w:right w:w="15" w:type="dxa"/>
            </w:tcMar>
          </w:tcPr>
          <w:p w14:paraId="0581061C" w14:textId="77777777" w:rsidR="00A94F25" w:rsidRPr="00457D81" w:rsidRDefault="00A94F25" w:rsidP="005866BE">
            <w:pPr>
              <w:spacing w:after="0" w:line="240" w:lineRule="auto"/>
              <w:ind w:left="20"/>
              <w:rPr>
                <w:lang w:val="kk-KZ"/>
              </w:rPr>
            </w:pPr>
          </w:p>
          <w:p w14:paraId="41D40EA1" w14:textId="77777777" w:rsidR="00A94F25" w:rsidRPr="00457D81" w:rsidRDefault="005866BE" w:rsidP="00AE7612">
            <w:pPr>
              <w:spacing w:after="0" w:line="240" w:lineRule="auto"/>
              <w:ind w:left="20"/>
              <w:rPr>
                <w:lang w:val="kk-KZ"/>
              </w:rPr>
            </w:pPr>
            <w:r w:rsidRPr="00457D81">
              <w:rPr>
                <w:lang w:val="kk-KZ"/>
              </w:rPr>
              <w:t xml:space="preserve">      </w:t>
            </w:r>
            <w:r w:rsidR="002D1002" w:rsidRPr="00457D81">
              <w:rPr>
                <w:lang w:val="kk-KZ"/>
              </w:rPr>
              <w:t>3</w:t>
            </w:r>
          </w:p>
        </w:tc>
      </w:tr>
      <w:tr w:rsidR="005866BE" w:rsidRPr="00457D81" w14:paraId="34898B20" w14:textId="77777777" w:rsidTr="003D3647">
        <w:trPr>
          <w:trHeight w:val="24"/>
        </w:trPr>
        <w:tc>
          <w:tcPr>
            <w:tcW w:w="589" w:type="dxa"/>
            <w:tcMar>
              <w:top w:w="15" w:type="dxa"/>
              <w:left w:w="15" w:type="dxa"/>
              <w:bottom w:w="15" w:type="dxa"/>
              <w:right w:w="15" w:type="dxa"/>
            </w:tcMar>
          </w:tcPr>
          <w:p w14:paraId="2245D18A" w14:textId="77777777" w:rsidR="005866BE" w:rsidRPr="00457D81" w:rsidRDefault="005866BE" w:rsidP="005866BE">
            <w:pPr>
              <w:spacing w:after="0" w:line="240" w:lineRule="auto"/>
              <w:ind w:left="20"/>
              <w:rPr>
                <w:color w:val="000000"/>
                <w:sz w:val="20"/>
                <w:lang w:val="kk-KZ"/>
              </w:rPr>
            </w:pPr>
            <w:r w:rsidRPr="00457D81">
              <w:rPr>
                <w:color w:val="000000"/>
                <w:sz w:val="20"/>
                <w:lang w:val="kk-KZ"/>
              </w:rPr>
              <w:t>2</w:t>
            </w:r>
          </w:p>
        </w:tc>
        <w:tc>
          <w:tcPr>
            <w:tcW w:w="2126" w:type="dxa"/>
            <w:tcMar>
              <w:top w:w="15" w:type="dxa"/>
              <w:left w:w="15" w:type="dxa"/>
              <w:bottom w:w="15" w:type="dxa"/>
              <w:right w:w="15" w:type="dxa"/>
            </w:tcMar>
          </w:tcPr>
          <w:p w14:paraId="6B845068" w14:textId="77777777" w:rsidR="005866BE" w:rsidRPr="00457D81" w:rsidRDefault="005866BE" w:rsidP="005866BE">
            <w:pPr>
              <w:spacing w:after="0" w:line="240" w:lineRule="auto"/>
              <w:ind w:left="20"/>
              <w:rPr>
                <w:color w:val="000000"/>
                <w:sz w:val="20"/>
                <w:lang w:val="kk-KZ"/>
              </w:rPr>
            </w:pPr>
            <w:r w:rsidRPr="00457D81">
              <w:rPr>
                <w:color w:val="000000"/>
                <w:sz w:val="20"/>
                <w:lang w:val="kk-KZ"/>
              </w:rPr>
              <w:t>Біліктілік санатының деңгейін бес жылда бір реттен сиретпей арттырған/растаған педагогтердің (оның ішінде басшылардың үш жылда бір реттен сиретпей) үлесі</w:t>
            </w:r>
          </w:p>
        </w:tc>
        <w:tc>
          <w:tcPr>
            <w:tcW w:w="6379" w:type="dxa"/>
            <w:tcMar>
              <w:top w:w="15" w:type="dxa"/>
              <w:left w:w="15" w:type="dxa"/>
              <w:bottom w:w="15" w:type="dxa"/>
              <w:right w:w="15" w:type="dxa"/>
            </w:tcMar>
          </w:tcPr>
          <w:p w14:paraId="4E0D853D" w14:textId="77777777" w:rsidR="003142DA" w:rsidRPr="00457D81" w:rsidRDefault="003142DA" w:rsidP="003142DA">
            <w:pPr>
              <w:spacing w:after="0" w:line="240" w:lineRule="auto"/>
              <w:ind w:left="52"/>
              <w:rPr>
                <w:sz w:val="24"/>
                <w:szCs w:val="24"/>
                <w:lang w:val="kk-KZ" w:eastAsia="ru-RU"/>
              </w:rPr>
            </w:pPr>
            <w:r w:rsidRPr="00457D81">
              <w:rPr>
                <w:sz w:val="24"/>
                <w:szCs w:val="24"/>
                <w:lang w:val="kk-KZ" w:eastAsia="ru-RU"/>
              </w:rPr>
              <w:t>«Педагог мәртебесі туралы» Қазақстан Республикасы Заңының 14-тармағына сәйкес мектеп мұғалімдері аттестаттаудан уақытылы өтеді:</w:t>
            </w:r>
          </w:p>
          <w:p w14:paraId="77BD5EE2" w14:textId="1F55F5D1" w:rsidR="003142DA" w:rsidRPr="00457D81" w:rsidRDefault="003142DA" w:rsidP="003142DA">
            <w:pPr>
              <w:pStyle w:val="a3"/>
              <w:spacing w:after="0" w:line="240" w:lineRule="auto"/>
              <w:ind w:left="52"/>
              <w:jc w:val="both"/>
              <w:rPr>
                <w:rFonts w:ascii="Times New Roman" w:hAnsi="Times New Roman" w:cs="Times New Roman"/>
                <w:sz w:val="24"/>
                <w:szCs w:val="24"/>
                <w:lang w:val="kk-KZ"/>
              </w:rPr>
            </w:pPr>
            <w:r w:rsidRPr="00457D81">
              <w:rPr>
                <w:rFonts w:ascii="Times New Roman" w:hAnsi="Times New Roman" w:cs="Times New Roman"/>
                <w:sz w:val="24"/>
                <w:szCs w:val="24"/>
                <w:lang w:val="kk-KZ" w:eastAsia="ru-RU"/>
              </w:rPr>
              <w:t xml:space="preserve">1) Педагог-зерттеуші – </w:t>
            </w:r>
            <w:r w:rsidR="005F256C" w:rsidRPr="00457D81">
              <w:rPr>
                <w:rFonts w:ascii="Times New Roman" w:hAnsi="Times New Roman" w:cs="Times New Roman"/>
                <w:sz w:val="24"/>
                <w:szCs w:val="24"/>
                <w:lang w:val="kk-KZ" w:eastAsia="ru-RU"/>
              </w:rPr>
              <w:t>1</w:t>
            </w:r>
            <w:r w:rsidRPr="00457D81">
              <w:rPr>
                <w:rFonts w:ascii="Times New Roman" w:hAnsi="Times New Roman" w:cs="Times New Roman"/>
                <w:sz w:val="24"/>
                <w:szCs w:val="24"/>
                <w:lang w:val="kk-KZ" w:eastAsia="ru-RU"/>
              </w:rPr>
              <w:t xml:space="preserve">3 мұғалім, </w:t>
            </w:r>
            <w:r w:rsidR="005F256C" w:rsidRPr="00457D81">
              <w:rPr>
                <w:rFonts w:ascii="Times New Roman" w:hAnsi="Times New Roman" w:cs="Times New Roman"/>
                <w:sz w:val="24"/>
                <w:szCs w:val="24"/>
                <w:lang w:val="kk-KZ"/>
              </w:rPr>
              <w:t xml:space="preserve">35 </w:t>
            </w:r>
            <w:r w:rsidRPr="00457D81">
              <w:rPr>
                <w:rFonts w:ascii="Times New Roman" w:hAnsi="Times New Roman" w:cs="Times New Roman"/>
                <w:sz w:val="24"/>
                <w:szCs w:val="24"/>
                <w:lang w:val="kk-KZ"/>
              </w:rPr>
              <w:t>%;</w:t>
            </w:r>
          </w:p>
          <w:p w14:paraId="36EDE941" w14:textId="39895D7A" w:rsidR="003142DA" w:rsidRPr="00457D81" w:rsidRDefault="003142DA" w:rsidP="003142DA">
            <w:pPr>
              <w:pStyle w:val="a3"/>
              <w:spacing w:after="0" w:line="240" w:lineRule="auto"/>
              <w:ind w:left="52"/>
              <w:jc w:val="both"/>
              <w:rPr>
                <w:rFonts w:ascii="Times New Roman" w:hAnsi="Times New Roman" w:cs="Times New Roman"/>
                <w:sz w:val="24"/>
                <w:szCs w:val="24"/>
                <w:lang w:val="kk-KZ"/>
              </w:rPr>
            </w:pPr>
            <w:r w:rsidRPr="00457D81">
              <w:rPr>
                <w:rFonts w:ascii="Times New Roman" w:hAnsi="Times New Roman" w:cs="Times New Roman"/>
                <w:sz w:val="24"/>
                <w:szCs w:val="24"/>
                <w:lang w:val="kk-KZ"/>
              </w:rPr>
              <w:t xml:space="preserve">2) Педагог-сарапшы – </w:t>
            </w:r>
            <w:r w:rsidR="005F256C" w:rsidRPr="00457D81">
              <w:rPr>
                <w:rFonts w:ascii="Times New Roman" w:hAnsi="Times New Roman" w:cs="Times New Roman"/>
                <w:sz w:val="24"/>
                <w:szCs w:val="24"/>
                <w:lang w:val="kk-KZ"/>
              </w:rPr>
              <w:t>7</w:t>
            </w:r>
            <w:r w:rsidRPr="00457D81">
              <w:rPr>
                <w:rFonts w:ascii="Times New Roman" w:hAnsi="Times New Roman" w:cs="Times New Roman"/>
                <w:sz w:val="24"/>
                <w:szCs w:val="24"/>
                <w:lang w:val="kk-KZ"/>
              </w:rPr>
              <w:t xml:space="preserve"> мұғалім,  </w:t>
            </w:r>
            <w:r w:rsidR="005F256C" w:rsidRPr="00457D81">
              <w:rPr>
                <w:rFonts w:ascii="Times New Roman" w:hAnsi="Times New Roman" w:cs="Times New Roman"/>
                <w:sz w:val="24"/>
                <w:szCs w:val="24"/>
                <w:lang w:val="kk-KZ"/>
              </w:rPr>
              <w:t xml:space="preserve">19 </w:t>
            </w:r>
            <w:r w:rsidRPr="00457D81">
              <w:rPr>
                <w:rFonts w:ascii="Times New Roman" w:hAnsi="Times New Roman" w:cs="Times New Roman"/>
                <w:sz w:val="24"/>
                <w:szCs w:val="24"/>
                <w:lang w:val="kk-KZ"/>
              </w:rPr>
              <w:t>%;</w:t>
            </w:r>
          </w:p>
          <w:p w14:paraId="601A44D8" w14:textId="370A028E" w:rsidR="003142DA" w:rsidRPr="00457D81" w:rsidRDefault="002E7221" w:rsidP="003142DA">
            <w:pPr>
              <w:pStyle w:val="a3"/>
              <w:spacing w:after="0" w:line="240" w:lineRule="auto"/>
              <w:ind w:left="52"/>
              <w:jc w:val="both"/>
              <w:rPr>
                <w:rFonts w:ascii="Times New Roman" w:hAnsi="Times New Roman" w:cs="Times New Roman"/>
                <w:sz w:val="24"/>
                <w:szCs w:val="24"/>
                <w:lang w:val="kk-KZ"/>
              </w:rPr>
            </w:pPr>
            <w:r w:rsidRPr="00457D81">
              <w:rPr>
                <w:rFonts w:ascii="Times New Roman" w:hAnsi="Times New Roman" w:cs="Times New Roman"/>
                <w:sz w:val="24"/>
                <w:szCs w:val="24"/>
                <w:lang w:val="kk-KZ"/>
              </w:rPr>
              <w:t xml:space="preserve">3) Педагог-модератор – </w:t>
            </w:r>
            <w:r w:rsidR="005F256C" w:rsidRPr="00457D81">
              <w:rPr>
                <w:rFonts w:ascii="Times New Roman" w:hAnsi="Times New Roman" w:cs="Times New Roman"/>
                <w:sz w:val="24"/>
                <w:szCs w:val="24"/>
                <w:lang w:val="kk-KZ"/>
              </w:rPr>
              <w:t>4</w:t>
            </w:r>
            <w:r w:rsidR="003142DA" w:rsidRPr="00457D81">
              <w:rPr>
                <w:rFonts w:ascii="Times New Roman" w:hAnsi="Times New Roman" w:cs="Times New Roman"/>
                <w:sz w:val="24"/>
                <w:szCs w:val="24"/>
                <w:lang w:val="kk-KZ"/>
              </w:rPr>
              <w:t xml:space="preserve"> мұғалім, </w:t>
            </w:r>
            <w:r w:rsidR="005F256C" w:rsidRPr="00457D81">
              <w:rPr>
                <w:rFonts w:ascii="Times New Roman" w:hAnsi="Times New Roman" w:cs="Times New Roman"/>
                <w:sz w:val="24"/>
                <w:szCs w:val="24"/>
                <w:lang w:val="kk-KZ"/>
              </w:rPr>
              <w:t>11</w:t>
            </w:r>
            <w:r w:rsidR="003142DA" w:rsidRPr="00457D81">
              <w:rPr>
                <w:rFonts w:ascii="Times New Roman" w:hAnsi="Times New Roman" w:cs="Times New Roman"/>
                <w:sz w:val="24"/>
                <w:szCs w:val="24"/>
                <w:lang w:val="kk-KZ"/>
              </w:rPr>
              <w:t>%;</w:t>
            </w:r>
          </w:p>
          <w:p w14:paraId="6ACFF153" w14:textId="61931134" w:rsidR="003142DA" w:rsidRPr="00457D81" w:rsidRDefault="003142DA" w:rsidP="003142DA">
            <w:pPr>
              <w:pStyle w:val="a3"/>
              <w:spacing w:after="0" w:line="240" w:lineRule="auto"/>
              <w:ind w:left="52"/>
              <w:jc w:val="both"/>
              <w:rPr>
                <w:rFonts w:ascii="Times New Roman" w:hAnsi="Times New Roman" w:cs="Times New Roman"/>
                <w:sz w:val="24"/>
                <w:szCs w:val="24"/>
                <w:lang w:val="kk-KZ"/>
              </w:rPr>
            </w:pPr>
            <w:r w:rsidRPr="00457D81">
              <w:rPr>
                <w:rFonts w:ascii="Times New Roman" w:hAnsi="Times New Roman" w:cs="Times New Roman"/>
                <w:sz w:val="24"/>
                <w:szCs w:val="24"/>
                <w:lang w:val="kk-KZ"/>
              </w:rPr>
              <w:t xml:space="preserve">4) </w:t>
            </w:r>
            <w:r w:rsidR="005F256C" w:rsidRPr="00457D81">
              <w:rPr>
                <w:rFonts w:ascii="Times New Roman" w:hAnsi="Times New Roman" w:cs="Times New Roman"/>
                <w:sz w:val="24"/>
                <w:szCs w:val="24"/>
                <w:lang w:val="kk-KZ"/>
              </w:rPr>
              <w:t>Бір</w:t>
            </w:r>
            <w:r w:rsidRPr="00457D81">
              <w:rPr>
                <w:rFonts w:ascii="Times New Roman" w:hAnsi="Times New Roman" w:cs="Times New Roman"/>
                <w:sz w:val="24"/>
                <w:szCs w:val="24"/>
                <w:lang w:val="kk-KZ"/>
              </w:rPr>
              <w:t xml:space="preserve">інші санаттылар- </w:t>
            </w:r>
            <w:r w:rsidR="005F256C" w:rsidRPr="00457D81">
              <w:rPr>
                <w:rFonts w:ascii="Times New Roman" w:hAnsi="Times New Roman" w:cs="Times New Roman"/>
                <w:sz w:val="24"/>
                <w:szCs w:val="24"/>
                <w:lang w:val="kk-KZ"/>
              </w:rPr>
              <w:t>4</w:t>
            </w:r>
            <w:r w:rsidRPr="00457D81">
              <w:rPr>
                <w:rFonts w:ascii="Times New Roman" w:hAnsi="Times New Roman" w:cs="Times New Roman"/>
                <w:sz w:val="24"/>
                <w:szCs w:val="24"/>
                <w:lang w:val="kk-KZ"/>
              </w:rPr>
              <w:t xml:space="preserve"> мұғалім, </w:t>
            </w:r>
            <w:r w:rsidR="005F256C" w:rsidRPr="00457D81">
              <w:rPr>
                <w:rFonts w:ascii="Times New Roman" w:hAnsi="Times New Roman" w:cs="Times New Roman"/>
                <w:sz w:val="24"/>
                <w:szCs w:val="24"/>
                <w:lang w:val="kk-KZ"/>
              </w:rPr>
              <w:t>10</w:t>
            </w:r>
            <w:r w:rsidRPr="00457D81">
              <w:rPr>
                <w:rFonts w:ascii="Times New Roman" w:hAnsi="Times New Roman" w:cs="Times New Roman"/>
                <w:sz w:val="24"/>
                <w:szCs w:val="24"/>
                <w:lang w:val="kk-KZ"/>
              </w:rPr>
              <w:t>,</w:t>
            </w:r>
            <w:r w:rsidR="005F256C" w:rsidRPr="00457D81">
              <w:rPr>
                <w:rFonts w:ascii="Times New Roman" w:hAnsi="Times New Roman" w:cs="Times New Roman"/>
                <w:sz w:val="24"/>
                <w:szCs w:val="24"/>
                <w:lang w:val="kk-KZ"/>
              </w:rPr>
              <w:t>5</w:t>
            </w:r>
            <w:r w:rsidRPr="00457D81">
              <w:rPr>
                <w:rFonts w:ascii="Times New Roman" w:hAnsi="Times New Roman" w:cs="Times New Roman"/>
                <w:sz w:val="24"/>
                <w:szCs w:val="24"/>
                <w:lang w:val="kk-KZ"/>
              </w:rPr>
              <w:t>%;</w:t>
            </w:r>
          </w:p>
          <w:p w14:paraId="4669FBB5" w14:textId="31BD8321" w:rsidR="003142DA" w:rsidRPr="00457D81" w:rsidRDefault="003142DA" w:rsidP="003142DA">
            <w:pPr>
              <w:pStyle w:val="a3"/>
              <w:spacing w:after="0" w:line="240" w:lineRule="auto"/>
              <w:ind w:left="52"/>
              <w:jc w:val="both"/>
              <w:rPr>
                <w:rFonts w:ascii="Times New Roman" w:hAnsi="Times New Roman" w:cs="Times New Roman"/>
                <w:sz w:val="24"/>
                <w:szCs w:val="24"/>
                <w:lang w:val="kk-KZ"/>
              </w:rPr>
            </w:pPr>
            <w:r w:rsidRPr="00457D81">
              <w:rPr>
                <w:rFonts w:ascii="Times New Roman" w:hAnsi="Times New Roman" w:cs="Times New Roman"/>
                <w:sz w:val="24"/>
                <w:szCs w:val="24"/>
                <w:lang w:val="kk-KZ"/>
              </w:rPr>
              <w:t xml:space="preserve">5) Санаты жоқтар – </w:t>
            </w:r>
            <w:r w:rsidR="005F256C" w:rsidRPr="00457D81">
              <w:rPr>
                <w:rFonts w:ascii="Times New Roman" w:hAnsi="Times New Roman" w:cs="Times New Roman"/>
                <w:sz w:val="24"/>
                <w:szCs w:val="24"/>
                <w:lang w:val="kk-KZ"/>
              </w:rPr>
              <w:t>8</w:t>
            </w:r>
            <w:r w:rsidRPr="00457D81">
              <w:rPr>
                <w:rFonts w:ascii="Times New Roman" w:hAnsi="Times New Roman" w:cs="Times New Roman"/>
                <w:sz w:val="24"/>
                <w:szCs w:val="24"/>
                <w:lang w:val="kk-KZ"/>
              </w:rPr>
              <w:t xml:space="preserve"> мұғалім, </w:t>
            </w:r>
            <w:r w:rsidR="005F256C" w:rsidRPr="00457D81">
              <w:rPr>
                <w:rFonts w:ascii="Times New Roman" w:hAnsi="Times New Roman" w:cs="Times New Roman"/>
                <w:sz w:val="24"/>
                <w:szCs w:val="24"/>
                <w:lang w:val="kk-KZ"/>
              </w:rPr>
              <w:t>21,5</w:t>
            </w:r>
            <w:r w:rsidRPr="00457D81">
              <w:rPr>
                <w:rFonts w:ascii="Times New Roman" w:hAnsi="Times New Roman" w:cs="Times New Roman"/>
                <w:sz w:val="24"/>
                <w:szCs w:val="24"/>
                <w:lang w:val="kk-KZ"/>
              </w:rPr>
              <w:t>%</w:t>
            </w:r>
          </w:p>
          <w:p w14:paraId="6AEA20A6" w14:textId="663A1D66" w:rsidR="003142DA" w:rsidRPr="00457D81" w:rsidRDefault="003142DA" w:rsidP="003142DA">
            <w:pPr>
              <w:spacing w:after="0" w:line="240" w:lineRule="auto"/>
              <w:ind w:left="52"/>
              <w:rPr>
                <w:rStyle w:val="a6"/>
                <w:rFonts w:eastAsiaTheme="minorHAnsi"/>
                <w:sz w:val="24"/>
                <w:szCs w:val="24"/>
                <w:lang w:val="kk-KZ"/>
              </w:rPr>
            </w:pPr>
            <w:r w:rsidRPr="00457D81">
              <w:rPr>
                <w:sz w:val="24"/>
                <w:szCs w:val="24"/>
                <w:lang w:val="kk-KZ"/>
              </w:rPr>
              <w:t>Директордың оқу-іс жөніндегі орынбасар</w:t>
            </w:r>
            <w:r w:rsidR="005F256C" w:rsidRPr="00457D81">
              <w:rPr>
                <w:sz w:val="24"/>
                <w:szCs w:val="24"/>
                <w:lang w:val="kk-KZ"/>
              </w:rPr>
              <w:t>лары: Дүйсенова Сауле Сабикеновна мен Қанимағанбетова Гүлнар Ұзаковна 2021 жылы «Бірінші санатты директордың орынбасары» санаты бойынша  аттестациясынан  өтті</w:t>
            </w:r>
            <w:r w:rsidR="009638F9" w:rsidRPr="00457D81">
              <w:rPr>
                <w:sz w:val="24"/>
                <w:szCs w:val="24"/>
                <w:lang w:val="kk-KZ"/>
              </w:rPr>
              <w:t>(«Ақмола облысы Білім басқармасы» ММ-нің 2021 жылғы 29 қаңтардағы №16-ж/қ бұйрығы)</w:t>
            </w:r>
            <w:r w:rsidR="005F256C" w:rsidRPr="00457D81">
              <w:rPr>
                <w:sz w:val="24"/>
                <w:szCs w:val="24"/>
                <w:lang w:val="kk-KZ"/>
              </w:rPr>
              <w:t xml:space="preserve">., Кенжина Дәмегүл Мұхамедрахимовна </w:t>
            </w:r>
            <w:r w:rsidRPr="00457D81">
              <w:rPr>
                <w:sz w:val="24"/>
                <w:szCs w:val="24"/>
                <w:lang w:val="kk-KZ"/>
              </w:rPr>
              <w:t xml:space="preserve"> 20</w:t>
            </w:r>
            <w:r w:rsidR="009638F9" w:rsidRPr="00457D81">
              <w:rPr>
                <w:sz w:val="24"/>
                <w:szCs w:val="24"/>
                <w:lang w:val="kk-KZ"/>
              </w:rPr>
              <w:t>22</w:t>
            </w:r>
            <w:r w:rsidRPr="00457D81">
              <w:rPr>
                <w:sz w:val="24"/>
                <w:szCs w:val="24"/>
                <w:lang w:val="kk-KZ"/>
              </w:rPr>
              <w:t xml:space="preserve"> жылы «директордың </w:t>
            </w:r>
            <w:r w:rsidR="009638F9" w:rsidRPr="00457D81">
              <w:rPr>
                <w:sz w:val="24"/>
                <w:szCs w:val="24"/>
                <w:lang w:val="kk-KZ"/>
              </w:rPr>
              <w:t xml:space="preserve">тәрбие жөніндегі орынбасарының бірінші біліктілік </w:t>
            </w:r>
            <w:r w:rsidRPr="00457D81">
              <w:rPr>
                <w:sz w:val="24"/>
                <w:szCs w:val="24"/>
                <w:lang w:val="kk-KZ"/>
              </w:rPr>
              <w:t>санаты бойынша  аттестациясынан  өтті.</w:t>
            </w:r>
            <w:r w:rsidRPr="00457D81">
              <w:rPr>
                <w:rFonts w:ascii="inherit" w:hAnsi="inherit" w:cs="Courier New"/>
                <w:color w:val="202124"/>
                <w:sz w:val="24"/>
                <w:szCs w:val="24"/>
                <w:lang w:val="kk-KZ" w:eastAsia="ru-RU"/>
              </w:rPr>
              <w:t xml:space="preserve"> </w:t>
            </w:r>
            <w:r w:rsidRPr="00457D81">
              <w:rPr>
                <w:rStyle w:val="a6"/>
                <w:rFonts w:eastAsiaTheme="minorHAnsi"/>
                <w:sz w:val="24"/>
                <w:szCs w:val="24"/>
                <w:lang w:val="kk-KZ"/>
              </w:rPr>
              <w:t>(«</w:t>
            </w:r>
            <w:r w:rsidR="009638F9" w:rsidRPr="00457D81">
              <w:rPr>
                <w:sz w:val="24"/>
                <w:szCs w:val="24"/>
                <w:lang w:val="kk-KZ"/>
              </w:rPr>
              <w:t>(«Ақмола облысы Білім басқармасы» ММ-нің 2022 жылғы 29 қаңтардағы №163бұйрығы)</w:t>
            </w:r>
          </w:p>
          <w:p w14:paraId="34C431F0" w14:textId="77777777" w:rsidR="009638F9" w:rsidRPr="00457D81" w:rsidRDefault="009638F9" w:rsidP="003142DA">
            <w:pPr>
              <w:pStyle w:val="a5"/>
              <w:ind w:left="52" w:firstLine="0"/>
              <w:rPr>
                <w:sz w:val="24"/>
                <w:szCs w:val="24"/>
                <w:lang w:val="kk-KZ"/>
              </w:rPr>
            </w:pPr>
            <w:r w:rsidRPr="00457D81">
              <w:rPr>
                <w:sz w:val="24"/>
                <w:szCs w:val="24"/>
                <w:lang w:val="kk-KZ"/>
              </w:rPr>
              <w:t>Мектеп директоры 2022-2023 оқу жылында «ұйымдастырушы-басшы» санатынан өтті, енді қыркүйек айынан бастап төлем жүргізілетін болады.</w:t>
            </w:r>
          </w:p>
          <w:p w14:paraId="3FE6CBCF" w14:textId="5CC89CBF" w:rsidR="003142DA" w:rsidRPr="00457D81" w:rsidRDefault="009638F9" w:rsidP="003142DA">
            <w:pPr>
              <w:pStyle w:val="a5"/>
              <w:ind w:left="52" w:firstLine="0"/>
              <w:rPr>
                <w:sz w:val="24"/>
                <w:szCs w:val="24"/>
                <w:lang w:val="kk-KZ"/>
              </w:rPr>
            </w:pPr>
            <w:r w:rsidRPr="00457D81">
              <w:rPr>
                <w:sz w:val="24"/>
                <w:szCs w:val="24"/>
                <w:lang w:val="kk-KZ"/>
              </w:rPr>
              <w:t>2023 жыл</w:t>
            </w:r>
            <w:r w:rsidR="0065635B" w:rsidRPr="00457D81">
              <w:rPr>
                <w:sz w:val="24"/>
                <w:szCs w:val="24"/>
                <w:lang w:val="kk-KZ"/>
              </w:rPr>
              <w:t>ы 1 мұғалім зерттеушіге, 7 мұғалім модераторға өтті.</w:t>
            </w:r>
            <w:r w:rsidR="003142DA" w:rsidRPr="00457D81">
              <w:rPr>
                <w:sz w:val="24"/>
                <w:szCs w:val="24"/>
                <w:lang w:val="kk-KZ"/>
              </w:rPr>
              <w:t>:</w:t>
            </w:r>
          </w:p>
          <w:p w14:paraId="14259114" w14:textId="1DA0DBEB" w:rsidR="003142DA" w:rsidRPr="00457D81" w:rsidRDefault="003D3647" w:rsidP="003142DA">
            <w:pPr>
              <w:pStyle w:val="a3"/>
              <w:numPr>
                <w:ilvl w:val="0"/>
                <w:numId w:val="2"/>
              </w:numPr>
              <w:spacing w:after="0" w:line="240" w:lineRule="auto"/>
              <w:ind w:left="52"/>
              <w:jc w:val="both"/>
              <w:rPr>
                <w:rFonts w:ascii="Times New Roman" w:hAnsi="Times New Roman" w:cs="Times New Roman"/>
                <w:sz w:val="24"/>
                <w:szCs w:val="24"/>
                <w:lang w:val="kk-KZ"/>
              </w:rPr>
            </w:pPr>
            <w:r w:rsidRPr="00457D81">
              <w:rPr>
                <w:rFonts w:ascii="Times New Roman" w:hAnsi="Times New Roman" w:cs="Times New Roman"/>
                <w:sz w:val="24"/>
                <w:szCs w:val="24"/>
                <w:lang w:val="kk-KZ"/>
              </w:rPr>
              <w:t xml:space="preserve">1. </w:t>
            </w:r>
            <w:r w:rsidR="0065635B" w:rsidRPr="00457D81">
              <w:rPr>
                <w:rFonts w:ascii="Times New Roman" w:hAnsi="Times New Roman" w:cs="Times New Roman"/>
                <w:sz w:val="24"/>
                <w:szCs w:val="24"/>
                <w:lang w:val="kk-KZ"/>
              </w:rPr>
              <w:t>Абдрахманова Ж.</w:t>
            </w:r>
            <w:r w:rsidR="003142DA" w:rsidRPr="00457D81">
              <w:rPr>
                <w:rFonts w:ascii="Times New Roman" w:hAnsi="Times New Roman" w:cs="Times New Roman"/>
                <w:sz w:val="24"/>
                <w:szCs w:val="24"/>
                <w:lang w:val="kk-KZ"/>
              </w:rPr>
              <w:t xml:space="preserve"> ( </w:t>
            </w:r>
            <w:r w:rsidR="0065635B" w:rsidRPr="00457D81">
              <w:rPr>
                <w:rFonts w:ascii="Times New Roman" w:hAnsi="Times New Roman" w:cs="Times New Roman"/>
                <w:sz w:val="24"/>
                <w:szCs w:val="24"/>
                <w:lang w:val="kk-KZ"/>
              </w:rPr>
              <w:t>Бастауыш сынып мұғалімі, зерттеуші</w:t>
            </w:r>
            <w:r w:rsidR="003142DA" w:rsidRPr="00457D81">
              <w:rPr>
                <w:rFonts w:ascii="Times New Roman" w:hAnsi="Times New Roman" w:cs="Times New Roman"/>
                <w:sz w:val="24"/>
                <w:szCs w:val="24"/>
                <w:lang w:val="kk-KZ"/>
              </w:rPr>
              <w:t>)</w:t>
            </w:r>
          </w:p>
          <w:p w14:paraId="003B6DAF" w14:textId="52183D7B" w:rsidR="003142DA" w:rsidRPr="00457D81" w:rsidRDefault="003D3647" w:rsidP="003142DA">
            <w:pPr>
              <w:pStyle w:val="a3"/>
              <w:numPr>
                <w:ilvl w:val="0"/>
                <w:numId w:val="2"/>
              </w:numPr>
              <w:spacing w:after="0" w:line="240" w:lineRule="auto"/>
              <w:ind w:left="52"/>
              <w:jc w:val="both"/>
              <w:rPr>
                <w:rFonts w:ascii="Times New Roman" w:hAnsi="Times New Roman" w:cs="Times New Roman"/>
                <w:sz w:val="24"/>
                <w:szCs w:val="24"/>
                <w:lang w:val="kk-KZ"/>
              </w:rPr>
            </w:pPr>
            <w:r w:rsidRPr="00457D81">
              <w:rPr>
                <w:rFonts w:ascii="Times New Roman" w:hAnsi="Times New Roman" w:cs="Times New Roman"/>
                <w:sz w:val="24"/>
                <w:szCs w:val="24"/>
                <w:lang w:val="kk-KZ"/>
              </w:rPr>
              <w:t xml:space="preserve">2. </w:t>
            </w:r>
            <w:r w:rsidR="0065635B" w:rsidRPr="00457D81">
              <w:rPr>
                <w:rFonts w:ascii="Times New Roman" w:hAnsi="Times New Roman" w:cs="Times New Roman"/>
                <w:sz w:val="24"/>
                <w:szCs w:val="24"/>
                <w:lang w:val="kk-KZ"/>
              </w:rPr>
              <w:t>Асылбек Г.Б.</w:t>
            </w:r>
            <w:r w:rsidR="003142DA" w:rsidRPr="00457D81">
              <w:rPr>
                <w:rFonts w:ascii="Times New Roman" w:hAnsi="Times New Roman" w:cs="Times New Roman"/>
                <w:sz w:val="24"/>
                <w:szCs w:val="24"/>
                <w:lang w:val="kk-KZ"/>
              </w:rPr>
              <w:t>. (</w:t>
            </w:r>
            <w:r w:rsidR="0065635B" w:rsidRPr="00457D81">
              <w:rPr>
                <w:rFonts w:ascii="Times New Roman" w:hAnsi="Times New Roman" w:cs="Times New Roman"/>
                <w:sz w:val="24"/>
                <w:szCs w:val="24"/>
                <w:lang w:val="kk-KZ"/>
              </w:rPr>
              <w:t xml:space="preserve">математика </w:t>
            </w:r>
            <w:r w:rsidR="003142DA" w:rsidRPr="00457D81">
              <w:rPr>
                <w:rFonts w:ascii="Times New Roman" w:hAnsi="Times New Roman" w:cs="Times New Roman"/>
                <w:sz w:val="24"/>
                <w:szCs w:val="24"/>
                <w:lang w:val="kk-KZ"/>
              </w:rPr>
              <w:t>пәнінің мұғалімі</w:t>
            </w:r>
            <w:r w:rsidR="0065635B" w:rsidRPr="00457D81">
              <w:rPr>
                <w:rFonts w:ascii="Times New Roman" w:hAnsi="Times New Roman" w:cs="Times New Roman"/>
                <w:sz w:val="24"/>
                <w:szCs w:val="24"/>
                <w:lang w:val="kk-KZ"/>
              </w:rPr>
              <w:t>, модератор</w:t>
            </w:r>
            <w:r w:rsidR="003142DA" w:rsidRPr="00457D81">
              <w:rPr>
                <w:rFonts w:ascii="Times New Roman" w:hAnsi="Times New Roman" w:cs="Times New Roman"/>
                <w:sz w:val="24"/>
                <w:szCs w:val="24"/>
                <w:lang w:val="kk-KZ"/>
              </w:rPr>
              <w:t>)</w:t>
            </w:r>
          </w:p>
          <w:p w14:paraId="02EB75A5" w14:textId="5E0F025B" w:rsidR="003142DA" w:rsidRPr="00457D81" w:rsidRDefault="003D3647" w:rsidP="003142DA">
            <w:pPr>
              <w:pStyle w:val="a3"/>
              <w:numPr>
                <w:ilvl w:val="0"/>
                <w:numId w:val="2"/>
              </w:numPr>
              <w:spacing w:after="0" w:line="240" w:lineRule="auto"/>
              <w:ind w:left="52"/>
              <w:jc w:val="both"/>
              <w:rPr>
                <w:rFonts w:ascii="Times New Roman" w:hAnsi="Times New Roman" w:cs="Times New Roman"/>
                <w:sz w:val="24"/>
                <w:szCs w:val="24"/>
                <w:lang w:val="kk-KZ"/>
              </w:rPr>
            </w:pPr>
            <w:r w:rsidRPr="00457D81">
              <w:rPr>
                <w:rFonts w:ascii="Times New Roman" w:hAnsi="Times New Roman" w:cs="Times New Roman"/>
                <w:sz w:val="24"/>
                <w:szCs w:val="24"/>
                <w:lang w:val="kk-KZ"/>
              </w:rPr>
              <w:t xml:space="preserve">3. </w:t>
            </w:r>
            <w:r w:rsidR="0065635B" w:rsidRPr="00457D81">
              <w:rPr>
                <w:rFonts w:ascii="Times New Roman" w:hAnsi="Times New Roman" w:cs="Times New Roman"/>
                <w:sz w:val="24"/>
                <w:szCs w:val="24"/>
                <w:lang w:val="kk-KZ"/>
              </w:rPr>
              <w:t>Тасенов Б.Е.</w:t>
            </w:r>
            <w:r w:rsidR="003142DA" w:rsidRPr="00457D81">
              <w:rPr>
                <w:rFonts w:ascii="Times New Roman" w:hAnsi="Times New Roman" w:cs="Times New Roman"/>
                <w:sz w:val="24"/>
                <w:szCs w:val="24"/>
                <w:lang w:val="kk-KZ"/>
              </w:rPr>
              <w:t>.( БАӘД ұйымдастырушы</w:t>
            </w:r>
            <w:r w:rsidR="0065635B" w:rsidRPr="00457D81">
              <w:rPr>
                <w:rFonts w:ascii="Times New Roman" w:hAnsi="Times New Roman" w:cs="Times New Roman"/>
                <w:sz w:val="24"/>
                <w:szCs w:val="24"/>
                <w:lang w:val="kk-KZ"/>
              </w:rPr>
              <w:t>, модератор</w:t>
            </w:r>
            <w:r w:rsidR="003142DA" w:rsidRPr="00457D81">
              <w:rPr>
                <w:rFonts w:ascii="Times New Roman" w:hAnsi="Times New Roman" w:cs="Times New Roman"/>
                <w:sz w:val="24"/>
                <w:szCs w:val="24"/>
                <w:lang w:val="kk-KZ"/>
              </w:rPr>
              <w:t>)</w:t>
            </w:r>
          </w:p>
          <w:p w14:paraId="1E0CEEB9" w14:textId="20ACFB00" w:rsidR="003142DA" w:rsidRPr="00457D81" w:rsidRDefault="003D3647" w:rsidP="003142DA">
            <w:pPr>
              <w:pStyle w:val="a3"/>
              <w:numPr>
                <w:ilvl w:val="0"/>
                <w:numId w:val="2"/>
              </w:numPr>
              <w:spacing w:after="0" w:line="240" w:lineRule="auto"/>
              <w:ind w:left="52"/>
              <w:jc w:val="both"/>
              <w:rPr>
                <w:rFonts w:ascii="Times New Roman" w:hAnsi="Times New Roman" w:cs="Times New Roman"/>
                <w:sz w:val="24"/>
                <w:szCs w:val="24"/>
                <w:lang w:val="kk-KZ"/>
              </w:rPr>
            </w:pPr>
            <w:r w:rsidRPr="00457D81">
              <w:rPr>
                <w:rFonts w:ascii="Times New Roman" w:hAnsi="Times New Roman" w:cs="Times New Roman"/>
                <w:sz w:val="24"/>
                <w:szCs w:val="24"/>
                <w:lang w:val="kk-KZ"/>
              </w:rPr>
              <w:t xml:space="preserve">4. </w:t>
            </w:r>
            <w:r w:rsidR="0065635B" w:rsidRPr="00457D81">
              <w:rPr>
                <w:rFonts w:ascii="Times New Roman" w:hAnsi="Times New Roman" w:cs="Times New Roman"/>
                <w:sz w:val="24"/>
                <w:szCs w:val="24"/>
                <w:lang w:val="kk-KZ"/>
              </w:rPr>
              <w:t>Азатхан Б.</w:t>
            </w:r>
            <w:r w:rsidR="003142DA" w:rsidRPr="00457D81">
              <w:rPr>
                <w:rFonts w:ascii="Times New Roman" w:hAnsi="Times New Roman" w:cs="Times New Roman"/>
                <w:sz w:val="24"/>
                <w:szCs w:val="24"/>
                <w:lang w:val="kk-KZ"/>
              </w:rPr>
              <w:t xml:space="preserve"> (</w:t>
            </w:r>
            <w:r w:rsidR="0065635B" w:rsidRPr="00457D81">
              <w:rPr>
                <w:rFonts w:ascii="Times New Roman" w:hAnsi="Times New Roman" w:cs="Times New Roman"/>
                <w:sz w:val="24"/>
                <w:szCs w:val="24"/>
                <w:lang w:val="kk-KZ"/>
              </w:rPr>
              <w:t xml:space="preserve">физика пәнінің  </w:t>
            </w:r>
            <w:r w:rsidR="00E70F25" w:rsidRPr="00457D81">
              <w:rPr>
                <w:rFonts w:ascii="Times New Roman" w:hAnsi="Times New Roman" w:cs="Times New Roman"/>
                <w:sz w:val="24"/>
                <w:szCs w:val="24"/>
                <w:lang w:val="kk-KZ"/>
              </w:rPr>
              <w:t>мұғалімі, модератор</w:t>
            </w:r>
            <w:r w:rsidR="003142DA" w:rsidRPr="00457D81">
              <w:rPr>
                <w:rFonts w:ascii="Times New Roman" w:hAnsi="Times New Roman" w:cs="Times New Roman"/>
                <w:sz w:val="24"/>
                <w:szCs w:val="24"/>
                <w:lang w:val="kk-KZ"/>
              </w:rPr>
              <w:t>)</w:t>
            </w:r>
          </w:p>
          <w:p w14:paraId="712EDE66" w14:textId="6232BD70" w:rsidR="003142DA" w:rsidRPr="00457D81" w:rsidRDefault="003D3647" w:rsidP="003142DA">
            <w:pPr>
              <w:pStyle w:val="a3"/>
              <w:numPr>
                <w:ilvl w:val="0"/>
                <w:numId w:val="2"/>
              </w:numPr>
              <w:spacing w:after="0" w:line="240" w:lineRule="auto"/>
              <w:ind w:left="52"/>
              <w:jc w:val="both"/>
              <w:rPr>
                <w:rFonts w:ascii="Times New Roman" w:hAnsi="Times New Roman" w:cs="Times New Roman"/>
                <w:sz w:val="24"/>
                <w:szCs w:val="24"/>
                <w:lang w:val="kk-KZ"/>
              </w:rPr>
            </w:pPr>
            <w:r w:rsidRPr="00457D81">
              <w:rPr>
                <w:rFonts w:ascii="Times New Roman" w:hAnsi="Times New Roman" w:cs="Times New Roman"/>
                <w:sz w:val="24"/>
                <w:szCs w:val="24"/>
                <w:lang w:val="kk-KZ"/>
              </w:rPr>
              <w:t xml:space="preserve">5. </w:t>
            </w:r>
            <w:r w:rsidR="0065635B" w:rsidRPr="00457D81">
              <w:rPr>
                <w:rFonts w:ascii="Times New Roman" w:hAnsi="Times New Roman" w:cs="Times New Roman"/>
                <w:sz w:val="24"/>
                <w:szCs w:val="24"/>
                <w:lang w:val="kk-KZ"/>
              </w:rPr>
              <w:t>Абдильманова Б.З.</w:t>
            </w:r>
            <w:r w:rsidR="003142DA" w:rsidRPr="00457D81">
              <w:rPr>
                <w:rFonts w:ascii="Times New Roman" w:hAnsi="Times New Roman" w:cs="Times New Roman"/>
                <w:sz w:val="24"/>
                <w:szCs w:val="24"/>
                <w:lang w:val="kk-KZ"/>
              </w:rPr>
              <w:t xml:space="preserve"> (</w:t>
            </w:r>
            <w:r w:rsidR="0065635B" w:rsidRPr="00457D81">
              <w:rPr>
                <w:rFonts w:ascii="Times New Roman" w:hAnsi="Times New Roman" w:cs="Times New Roman"/>
                <w:sz w:val="24"/>
                <w:szCs w:val="24"/>
                <w:lang w:val="kk-KZ"/>
              </w:rPr>
              <w:t>дене шынықтыру пәнінің мұғалімі модератор</w:t>
            </w:r>
            <w:r w:rsidR="003142DA" w:rsidRPr="00457D81">
              <w:rPr>
                <w:rFonts w:ascii="Times New Roman" w:hAnsi="Times New Roman" w:cs="Times New Roman"/>
                <w:sz w:val="24"/>
                <w:szCs w:val="24"/>
                <w:lang w:val="kk-KZ"/>
              </w:rPr>
              <w:t>)</w:t>
            </w:r>
          </w:p>
          <w:p w14:paraId="2E16D9A4" w14:textId="58CA345D" w:rsidR="003142DA" w:rsidRPr="00457D81" w:rsidRDefault="003D3647" w:rsidP="003142DA">
            <w:pPr>
              <w:pStyle w:val="a3"/>
              <w:numPr>
                <w:ilvl w:val="0"/>
                <w:numId w:val="2"/>
              </w:numPr>
              <w:spacing w:after="0" w:line="240" w:lineRule="auto"/>
              <w:ind w:left="52"/>
              <w:jc w:val="both"/>
              <w:rPr>
                <w:rFonts w:ascii="Times New Roman" w:hAnsi="Times New Roman" w:cs="Times New Roman"/>
                <w:sz w:val="24"/>
                <w:szCs w:val="24"/>
                <w:lang w:val="kk-KZ"/>
              </w:rPr>
            </w:pPr>
            <w:r w:rsidRPr="00457D81">
              <w:rPr>
                <w:rFonts w:ascii="Times New Roman" w:hAnsi="Times New Roman" w:cs="Times New Roman"/>
                <w:sz w:val="24"/>
                <w:szCs w:val="24"/>
                <w:lang w:val="kk-KZ"/>
              </w:rPr>
              <w:t xml:space="preserve">6. </w:t>
            </w:r>
            <w:r w:rsidR="0065635B" w:rsidRPr="00457D81">
              <w:rPr>
                <w:rFonts w:ascii="Times New Roman" w:hAnsi="Times New Roman" w:cs="Times New Roman"/>
                <w:sz w:val="24"/>
                <w:szCs w:val="24"/>
                <w:lang w:val="kk-KZ"/>
              </w:rPr>
              <w:t>Садыкова Г.М</w:t>
            </w:r>
            <w:r w:rsidR="003142DA" w:rsidRPr="00457D81">
              <w:rPr>
                <w:rFonts w:ascii="Times New Roman" w:hAnsi="Times New Roman" w:cs="Times New Roman"/>
                <w:sz w:val="24"/>
                <w:szCs w:val="24"/>
                <w:lang w:val="kk-KZ"/>
              </w:rPr>
              <w:t>.(қазақ тілі пәнінің мұғалімі</w:t>
            </w:r>
            <w:r w:rsidR="0065635B" w:rsidRPr="00457D81">
              <w:rPr>
                <w:rFonts w:ascii="Times New Roman" w:hAnsi="Times New Roman" w:cs="Times New Roman"/>
                <w:sz w:val="24"/>
                <w:szCs w:val="24"/>
                <w:lang w:val="kk-KZ"/>
              </w:rPr>
              <w:t>, модератор</w:t>
            </w:r>
            <w:r w:rsidR="003142DA" w:rsidRPr="00457D81">
              <w:rPr>
                <w:rFonts w:ascii="Times New Roman" w:hAnsi="Times New Roman" w:cs="Times New Roman"/>
                <w:sz w:val="24"/>
                <w:szCs w:val="24"/>
                <w:lang w:val="kk-KZ"/>
              </w:rPr>
              <w:t>)</w:t>
            </w:r>
          </w:p>
          <w:p w14:paraId="3DA83E12" w14:textId="16E8DA6E" w:rsidR="003142DA" w:rsidRPr="00457D81" w:rsidRDefault="003D3647" w:rsidP="003142DA">
            <w:pPr>
              <w:pStyle w:val="a3"/>
              <w:numPr>
                <w:ilvl w:val="0"/>
                <w:numId w:val="2"/>
              </w:numPr>
              <w:spacing w:after="0" w:line="240" w:lineRule="auto"/>
              <w:ind w:left="52"/>
              <w:jc w:val="both"/>
              <w:rPr>
                <w:rFonts w:ascii="Times New Roman" w:hAnsi="Times New Roman" w:cs="Times New Roman"/>
                <w:sz w:val="24"/>
                <w:szCs w:val="24"/>
                <w:lang w:val="kk-KZ"/>
              </w:rPr>
            </w:pPr>
            <w:r w:rsidRPr="00457D81">
              <w:rPr>
                <w:rFonts w:ascii="Times New Roman" w:hAnsi="Times New Roman" w:cs="Times New Roman"/>
                <w:sz w:val="24"/>
                <w:szCs w:val="24"/>
                <w:lang w:val="kk-KZ"/>
              </w:rPr>
              <w:t xml:space="preserve">7. </w:t>
            </w:r>
            <w:r w:rsidR="0065635B" w:rsidRPr="00457D81">
              <w:rPr>
                <w:rFonts w:ascii="Times New Roman" w:hAnsi="Times New Roman" w:cs="Times New Roman"/>
                <w:sz w:val="24"/>
                <w:szCs w:val="24"/>
                <w:lang w:val="kk-KZ"/>
              </w:rPr>
              <w:t xml:space="preserve">Сейдахметов А.Е. </w:t>
            </w:r>
            <w:r w:rsidR="003142DA" w:rsidRPr="00457D81">
              <w:rPr>
                <w:rFonts w:ascii="Times New Roman" w:hAnsi="Times New Roman" w:cs="Times New Roman"/>
                <w:sz w:val="24"/>
                <w:szCs w:val="24"/>
                <w:lang w:val="kk-KZ"/>
              </w:rPr>
              <w:t>(дене шынықтыру пәнінің мұғалімі</w:t>
            </w:r>
            <w:r w:rsidR="0065635B" w:rsidRPr="00457D81">
              <w:rPr>
                <w:rFonts w:ascii="Times New Roman" w:hAnsi="Times New Roman" w:cs="Times New Roman"/>
                <w:sz w:val="24"/>
                <w:szCs w:val="24"/>
                <w:lang w:val="kk-KZ"/>
              </w:rPr>
              <w:t>, модератор</w:t>
            </w:r>
            <w:r w:rsidR="003142DA" w:rsidRPr="00457D81">
              <w:rPr>
                <w:rFonts w:ascii="Times New Roman" w:hAnsi="Times New Roman" w:cs="Times New Roman"/>
                <w:sz w:val="24"/>
                <w:szCs w:val="24"/>
                <w:lang w:val="kk-KZ"/>
              </w:rPr>
              <w:t>)</w:t>
            </w:r>
          </w:p>
          <w:p w14:paraId="7A621C0A" w14:textId="4B121AB6" w:rsidR="005866BE" w:rsidRPr="00457D81" w:rsidRDefault="003D3647" w:rsidP="003142DA">
            <w:pPr>
              <w:pStyle w:val="a3"/>
              <w:numPr>
                <w:ilvl w:val="0"/>
                <w:numId w:val="2"/>
              </w:numPr>
              <w:spacing w:after="0" w:line="240" w:lineRule="auto"/>
              <w:ind w:left="52"/>
              <w:jc w:val="both"/>
              <w:rPr>
                <w:rFonts w:ascii="Times New Roman" w:hAnsi="Times New Roman" w:cs="Times New Roman"/>
                <w:sz w:val="24"/>
                <w:szCs w:val="24"/>
                <w:lang w:val="kk-KZ"/>
              </w:rPr>
            </w:pPr>
            <w:r w:rsidRPr="00457D81">
              <w:rPr>
                <w:rFonts w:ascii="Times New Roman" w:hAnsi="Times New Roman" w:cs="Times New Roman"/>
                <w:sz w:val="24"/>
                <w:szCs w:val="24"/>
                <w:lang w:val="kk-KZ"/>
              </w:rPr>
              <w:t xml:space="preserve">8. </w:t>
            </w:r>
            <w:r w:rsidR="003142DA" w:rsidRPr="00457D81">
              <w:rPr>
                <w:rFonts w:ascii="Times New Roman" w:hAnsi="Times New Roman" w:cs="Times New Roman"/>
                <w:sz w:val="24"/>
                <w:szCs w:val="24"/>
                <w:lang w:val="kk-KZ"/>
              </w:rPr>
              <w:t>Жан</w:t>
            </w:r>
            <w:r w:rsidR="0065635B" w:rsidRPr="00457D81">
              <w:rPr>
                <w:rFonts w:ascii="Times New Roman" w:hAnsi="Times New Roman" w:cs="Times New Roman"/>
                <w:sz w:val="24"/>
                <w:szCs w:val="24"/>
                <w:lang w:val="kk-KZ"/>
              </w:rPr>
              <w:t xml:space="preserve">ғожин Н.Е. </w:t>
            </w:r>
            <w:r w:rsidR="003142DA" w:rsidRPr="00457D81">
              <w:rPr>
                <w:rFonts w:ascii="Times New Roman" w:hAnsi="Times New Roman" w:cs="Times New Roman"/>
                <w:sz w:val="24"/>
                <w:szCs w:val="24"/>
                <w:lang w:val="kk-KZ"/>
              </w:rPr>
              <w:t xml:space="preserve"> (</w:t>
            </w:r>
            <w:r w:rsidR="0065635B" w:rsidRPr="00457D81">
              <w:rPr>
                <w:rFonts w:ascii="Times New Roman" w:hAnsi="Times New Roman" w:cs="Times New Roman"/>
                <w:sz w:val="24"/>
                <w:szCs w:val="24"/>
                <w:lang w:val="kk-KZ"/>
              </w:rPr>
              <w:t>технолог</w:t>
            </w:r>
            <w:r w:rsidR="003142DA" w:rsidRPr="00457D81">
              <w:rPr>
                <w:rFonts w:ascii="Times New Roman" w:hAnsi="Times New Roman" w:cs="Times New Roman"/>
                <w:sz w:val="24"/>
                <w:szCs w:val="24"/>
                <w:lang w:val="kk-KZ"/>
              </w:rPr>
              <w:t>ия пәнінің мұғалімі</w:t>
            </w:r>
            <w:r w:rsidR="0065635B" w:rsidRPr="00457D81">
              <w:rPr>
                <w:rFonts w:ascii="Times New Roman" w:hAnsi="Times New Roman" w:cs="Times New Roman"/>
                <w:sz w:val="24"/>
                <w:szCs w:val="24"/>
                <w:lang w:val="kk-KZ"/>
              </w:rPr>
              <w:t>, модератор</w:t>
            </w:r>
            <w:r w:rsidR="003142DA" w:rsidRPr="00457D81">
              <w:rPr>
                <w:rFonts w:ascii="Times New Roman" w:hAnsi="Times New Roman" w:cs="Times New Roman"/>
                <w:sz w:val="24"/>
                <w:szCs w:val="24"/>
                <w:lang w:val="kk-KZ"/>
              </w:rPr>
              <w:t>)</w:t>
            </w:r>
          </w:p>
          <w:p w14:paraId="59BD4761" w14:textId="77777777" w:rsidR="002D1002" w:rsidRPr="00457D81" w:rsidRDefault="002D1002" w:rsidP="003142DA">
            <w:pPr>
              <w:pStyle w:val="a3"/>
              <w:numPr>
                <w:ilvl w:val="0"/>
                <w:numId w:val="2"/>
              </w:numPr>
              <w:spacing w:after="0" w:line="240" w:lineRule="auto"/>
              <w:ind w:left="52"/>
              <w:jc w:val="both"/>
              <w:rPr>
                <w:rFonts w:ascii="Times New Roman" w:hAnsi="Times New Roman" w:cs="Times New Roman"/>
                <w:sz w:val="24"/>
                <w:szCs w:val="24"/>
                <w:lang w:val="kk-KZ"/>
              </w:rPr>
            </w:pPr>
            <w:r w:rsidRPr="00457D81">
              <w:rPr>
                <w:rFonts w:ascii="Times New Roman" w:hAnsi="Times New Roman" w:cs="Times New Roman"/>
                <w:sz w:val="24"/>
                <w:szCs w:val="24"/>
                <w:lang w:val="kk-KZ"/>
              </w:rPr>
              <w:t>Сондықтан осы өлшем шартттын пайыздық деңгейі – 100%.</w:t>
            </w:r>
          </w:p>
        </w:tc>
        <w:tc>
          <w:tcPr>
            <w:tcW w:w="1510" w:type="dxa"/>
            <w:tcMar>
              <w:top w:w="15" w:type="dxa"/>
              <w:left w:w="15" w:type="dxa"/>
              <w:bottom w:w="15" w:type="dxa"/>
              <w:right w:w="15" w:type="dxa"/>
            </w:tcMar>
          </w:tcPr>
          <w:p w14:paraId="4D684771" w14:textId="4F931778" w:rsidR="005866BE" w:rsidRPr="00457D81" w:rsidRDefault="00960944" w:rsidP="00DE7E67">
            <w:pPr>
              <w:spacing w:after="0" w:line="240" w:lineRule="auto"/>
              <w:ind w:left="20"/>
              <w:jc w:val="center"/>
              <w:rPr>
                <w:lang w:val="kk-KZ"/>
              </w:rPr>
            </w:pPr>
            <w:r w:rsidRPr="00457D81">
              <w:rPr>
                <w:lang w:val="kk-KZ"/>
              </w:rPr>
              <w:t>4</w:t>
            </w:r>
          </w:p>
        </w:tc>
      </w:tr>
      <w:tr w:rsidR="00AE2573" w:rsidRPr="00457D81" w14:paraId="6589D55C" w14:textId="77777777" w:rsidTr="003D3647">
        <w:trPr>
          <w:trHeight w:val="24"/>
        </w:trPr>
        <w:tc>
          <w:tcPr>
            <w:tcW w:w="589" w:type="dxa"/>
            <w:tcMar>
              <w:top w:w="15" w:type="dxa"/>
              <w:left w:w="15" w:type="dxa"/>
              <w:bottom w:w="15" w:type="dxa"/>
              <w:right w:w="15" w:type="dxa"/>
            </w:tcMar>
          </w:tcPr>
          <w:p w14:paraId="1BAB12A2" w14:textId="77777777" w:rsidR="00AE2573" w:rsidRPr="00457D81" w:rsidRDefault="00AE2573" w:rsidP="00AE2573">
            <w:pPr>
              <w:spacing w:after="0" w:line="240" w:lineRule="auto"/>
              <w:ind w:left="20"/>
              <w:rPr>
                <w:lang w:val="kk-KZ"/>
              </w:rPr>
            </w:pPr>
            <w:r w:rsidRPr="00457D81">
              <w:rPr>
                <w:lang w:val="kk-KZ"/>
              </w:rPr>
              <w:lastRenderedPageBreak/>
              <w:t>3</w:t>
            </w:r>
          </w:p>
          <w:p w14:paraId="0CF699AF" w14:textId="77777777" w:rsidR="00AE2573" w:rsidRPr="00457D81" w:rsidRDefault="00AE2573" w:rsidP="00AE2573">
            <w:pPr>
              <w:spacing w:after="0" w:line="240" w:lineRule="auto"/>
              <w:ind w:left="20"/>
              <w:rPr>
                <w:lang w:val="kk-KZ"/>
              </w:rPr>
            </w:pPr>
          </w:p>
        </w:tc>
        <w:tc>
          <w:tcPr>
            <w:tcW w:w="2126" w:type="dxa"/>
            <w:tcMar>
              <w:top w:w="15" w:type="dxa"/>
              <w:left w:w="15" w:type="dxa"/>
              <w:bottom w:w="15" w:type="dxa"/>
              <w:right w:w="15" w:type="dxa"/>
            </w:tcMar>
          </w:tcPr>
          <w:p w14:paraId="6B729754" w14:textId="77777777" w:rsidR="00AE2573" w:rsidRPr="00457D81" w:rsidRDefault="00AE2573" w:rsidP="00AE2573">
            <w:pPr>
              <w:spacing w:after="0" w:line="240" w:lineRule="auto"/>
              <w:ind w:left="20"/>
              <w:rPr>
                <w:lang w:val="kk-KZ"/>
              </w:rPr>
            </w:pPr>
            <w:r w:rsidRPr="00457D81">
              <w:rPr>
                <w:color w:val="000000"/>
                <w:sz w:val="20"/>
                <w:lang w:val="kk-KZ"/>
              </w:rPr>
              <w:t>Үш жылда бір реттен сиретпей (оның ішінде басшы, басшы орынбасарларының) біліктілігін арттыру курстарынан өткен педагогтердің үлесі</w:t>
            </w:r>
          </w:p>
          <w:p w14:paraId="262459AB" w14:textId="77777777" w:rsidR="00AE2573" w:rsidRPr="00457D81" w:rsidRDefault="00AE2573" w:rsidP="00AE2573">
            <w:pPr>
              <w:spacing w:after="0" w:line="240" w:lineRule="auto"/>
              <w:ind w:left="20"/>
              <w:rPr>
                <w:lang w:val="kk-KZ"/>
              </w:rPr>
            </w:pPr>
          </w:p>
        </w:tc>
        <w:tc>
          <w:tcPr>
            <w:tcW w:w="6379" w:type="dxa"/>
            <w:tcMar>
              <w:top w:w="15" w:type="dxa"/>
              <w:left w:w="15" w:type="dxa"/>
              <w:bottom w:w="15" w:type="dxa"/>
              <w:right w:w="15" w:type="dxa"/>
            </w:tcMar>
          </w:tcPr>
          <w:p w14:paraId="5B90BB2D" w14:textId="7D21671E" w:rsidR="00AE2573" w:rsidRPr="00457D81" w:rsidRDefault="00AE2573" w:rsidP="00AE2573">
            <w:pPr>
              <w:pStyle w:val="a5"/>
              <w:ind w:firstLine="0"/>
              <w:rPr>
                <w:sz w:val="22"/>
                <w:szCs w:val="22"/>
                <w:lang w:val="kk-KZ"/>
              </w:rPr>
            </w:pPr>
            <w:r w:rsidRPr="00457D81">
              <w:rPr>
                <w:sz w:val="22"/>
                <w:szCs w:val="22"/>
                <w:lang w:val="kk-KZ"/>
              </w:rPr>
              <w:t xml:space="preserve">Мектеп мұғалімдері бекітілген кестеге сәйкес </w:t>
            </w:r>
            <w:r w:rsidR="00960944" w:rsidRPr="00457D81">
              <w:rPr>
                <w:sz w:val="22"/>
                <w:szCs w:val="22"/>
                <w:lang w:val="kk-KZ"/>
              </w:rPr>
              <w:t xml:space="preserve">мерзімінде </w:t>
            </w:r>
            <w:r w:rsidRPr="00457D81">
              <w:rPr>
                <w:sz w:val="22"/>
                <w:szCs w:val="22"/>
                <w:lang w:val="kk-KZ"/>
              </w:rPr>
              <w:t>біліктілікті</w:t>
            </w:r>
            <w:r w:rsidR="005D6C2A" w:rsidRPr="00457D81">
              <w:rPr>
                <w:sz w:val="22"/>
                <w:szCs w:val="22"/>
                <w:lang w:val="kk-KZ"/>
              </w:rPr>
              <w:t xml:space="preserve"> арттыру курстарынан өт</w:t>
            </w:r>
            <w:r w:rsidRPr="00457D81">
              <w:rPr>
                <w:sz w:val="22"/>
                <w:szCs w:val="22"/>
                <w:lang w:val="kk-KZ"/>
              </w:rPr>
              <w:t>і</w:t>
            </w:r>
            <w:r w:rsidR="005D6C2A" w:rsidRPr="00457D81">
              <w:rPr>
                <w:sz w:val="22"/>
                <w:szCs w:val="22"/>
                <w:lang w:val="kk-KZ"/>
              </w:rPr>
              <w:t>п жатыр</w:t>
            </w:r>
            <w:r w:rsidRPr="00457D81">
              <w:rPr>
                <w:sz w:val="22"/>
                <w:szCs w:val="22"/>
                <w:lang w:val="kk-KZ"/>
              </w:rPr>
              <w:t>.</w:t>
            </w:r>
          </w:p>
          <w:p w14:paraId="5A69A72E" w14:textId="1B52FEC1" w:rsidR="00AE2573" w:rsidRPr="00457D81" w:rsidRDefault="00AE2573" w:rsidP="00AE2573">
            <w:pPr>
              <w:pStyle w:val="a5"/>
              <w:rPr>
                <w:sz w:val="22"/>
                <w:szCs w:val="22"/>
                <w:lang w:val="kk-KZ"/>
              </w:rPr>
            </w:pPr>
            <w:r w:rsidRPr="00457D81">
              <w:rPr>
                <w:sz w:val="22"/>
                <w:szCs w:val="22"/>
                <w:lang w:val="kk-KZ"/>
              </w:rPr>
              <w:t>Мектеп директоры</w:t>
            </w:r>
            <w:r w:rsidR="005B4555" w:rsidRPr="00457D81">
              <w:rPr>
                <w:sz w:val="22"/>
                <w:szCs w:val="22"/>
                <w:lang w:val="kk-KZ"/>
              </w:rPr>
              <w:t xml:space="preserve"> Э.М.Халелова 2022 жылы «Өрлеу» біліктілікті арттыру ұлттық орталығында» «Жан басына қаржыландыруға өту жағдайындағы инновациялық менеджмент» тақырыбында курстан өтті.</w:t>
            </w:r>
          </w:p>
          <w:p w14:paraId="38B4261F" w14:textId="785B01CB" w:rsidR="00AE2573" w:rsidRPr="00457D81" w:rsidRDefault="00AE2573" w:rsidP="005B4555">
            <w:pPr>
              <w:pStyle w:val="a3"/>
              <w:spacing w:line="240" w:lineRule="auto"/>
              <w:ind w:left="34"/>
              <w:jc w:val="both"/>
              <w:rPr>
                <w:rFonts w:ascii="Times New Roman" w:hAnsi="Times New Roman" w:cs="Times New Roman"/>
                <w:lang w:val="kk-KZ"/>
              </w:rPr>
            </w:pPr>
            <w:r w:rsidRPr="00457D81">
              <w:rPr>
                <w:rFonts w:ascii="Times New Roman" w:hAnsi="Times New Roman" w:cs="Times New Roman"/>
                <w:lang w:val="kk-KZ"/>
              </w:rPr>
              <w:t xml:space="preserve">Директордың оқу-іс жөніндегі орынбасары </w:t>
            </w:r>
            <w:r w:rsidR="00960944" w:rsidRPr="00457D81">
              <w:rPr>
                <w:rFonts w:ascii="Times New Roman" w:hAnsi="Times New Roman" w:cs="Times New Roman"/>
                <w:lang w:val="kk-KZ"/>
              </w:rPr>
              <w:t xml:space="preserve">Г.Ұ.Қанимағанбетова 2022 жылы </w:t>
            </w:r>
            <w:r w:rsidRPr="00457D81">
              <w:rPr>
                <w:rFonts w:ascii="Times New Roman" w:hAnsi="Times New Roman" w:cs="Times New Roman"/>
                <w:lang w:val="kk-KZ"/>
              </w:rPr>
              <w:t>«Білім беру</w:t>
            </w:r>
            <w:r w:rsidR="00960944" w:rsidRPr="00457D81">
              <w:rPr>
                <w:rFonts w:ascii="Times New Roman" w:hAnsi="Times New Roman" w:cs="Times New Roman"/>
                <w:lang w:val="kk-KZ"/>
              </w:rPr>
              <w:t>ді цифрлық трансформациялау</w:t>
            </w:r>
            <w:r w:rsidR="005B4555" w:rsidRPr="00457D81">
              <w:rPr>
                <w:rFonts w:ascii="Times New Roman" w:hAnsi="Times New Roman" w:cs="Times New Roman"/>
                <w:lang w:val="kk-KZ"/>
              </w:rPr>
              <w:t>жағдайындағы инновациялық</w:t>
            </w:r>
            <w:r w:rsidRPr="00457D81">
              <w:rPr>
                <w:rFonts w:ascii="Times New Roman" w:hAnsi="Times New Roman" w:cs="Times New Roman"/>
                <w:lang w:val="kk-KZ"/>
              </w:rPr>
              <w:t xml:space="preserve"> менеджмент» біліктілігін арттыру курс</w:t>
            </w:r>
            <w:r w:rsidR="005B4555" w:rsidRPr="00457D81">
              <w:rPr>
                <w:rFonts w:ascii="Times New Roman" w:hAnsi="Times New Roman" w:cs="Times New Roman"/>
                <w:lang w:val="kk-KZ"/>
              </w:rPr>
              <w:t>ынан «Өрлеу» біліктілікті арттыру ұлттық орталығында»</w:t>
            </w:r>
            <w:r w:rsidRPr="00457D81">
              <w:rPr>
                <w:rFonts w:ascii="Times New Roman" w:hAnsi="Times New Roman" w:cs="Times New Roman"/>
                <w:lang w:val="kk-KZ"/>
              </w:rPr>
              <w:t xml:space="preserve"> өтті.</w:t>
            </w:r>
            <w:r w:rsidR="005B4555" w:rsidRPr="00457D81">
              <w:rPr>
                <w:rFonts w:ascii="Times New Roman" w:hAnsi="Times New Roman" w:cs="Times New Roman"/>
                <w:lang w:val="kk-KZ"/>
              </w:rPr>
              <w:t xml:space="preserve">Мерзіміне сәйкес барлығының курстан өтулеріне байланысты </w:t>
            </w:r>
            <w:r w:rsidR="005D6C2A" w:rsidRPr="00457D81">
              <w:rPr>
                <w:rFonts w:ascii="Times New Roman" w:hAnsi="Times New Roman" w:cs="Times New Roman"/>
                <w:lang w:val="kk-KZ"/>
              </w:rPr>
              <w:t xml:space="preserve">осы өлшем шартттын пайыздық </w:t>
            </w:r>
            <w:r w:rsidR="00194641" w:rsidRPr="00457D81">
              <w:rPr>
                <w:rFonts w:ascii="Times New Roman" w:hAnsi="Times New Roman" w:cs="Times New Roman"/>
                <w:lang w:val="kk-KZ"/>
              </w:rPr>
              <w:t>үлесі</w:t>
            </w:r>
            <w:r w:rsidR="005D6C2A" w:rsidRPr="00457D81">
              <w:rPr>
                <w:rFonts w:ascii="Times New Roman" w:hAnsi="Times New Roman" w:cs="Times New Roman"/>
                <w:lang w:val="kk-KZ"/>
              </w:rPr>
              <w:t xml:space="preserve"> – 100%</w:t>
            </w:r>
          </w:p>
        </w:tc>
        <w:tc>
          <w:tcPr>
            <w:tcW w:w="1510" w:type="dxa"/>
            <w:tcMar>
              <w:top w:w="15" w:type="dxa"/>
              <w:left w:w="15" w:type="dxa"/>
              <w:bottom w:w="15" w:type="dxa"/>
              <w:right w:w="15" w:type="dxa"/>
            </w:tcMar>
          </w:tcPr>
          <w:p w14:paraId="72273785" w14:textId="77777777" w:rsidR="00AE2573" w:rsidRPr="00457D81" w:rsidRDefault="005D6C2A" w:rsidP="00AE2573">
            <w:pPr>
              <w:spacing w:after="0" w:line="240" w:lineRule="auto"/>
              <w:ind w:left="20"/>
              <w:jc w:val="center"/>
              <w:rPr>
                <w:lang w:val="kk-KZ"/>
              </w:rPr>
            </w:pPr>
            <w:r w:rsidRPr="00457D81">
              <w:rPr>
                <w:lang w:val="kk-KZ"/>
              </w:rPr>
              <w:t>5</w:t>
            </w:r>
          </w:p>
        </w:tc>
      </w:tr>
      <w:tr w:rsidR="00AE2573" w:rsidRPr="00457D81" w14:paraId="5BA4E52D" w14:textId="77777777" w:rsidTr="003D3647">
        <w:trPr>
          <w:trHeight w:val="24"/>
        </w:trPr>
        <w:tc>
          <w:tcPr>
            <w:tcW w:w="589" w:type="dxa"/>
            <w:tcMar>
              <w:top w:w="15" w:type="dxa"/>
              <w:left w:w="15" w:type="dxa"/>
              <w:bottom w:w="15" w:type="dxa"/>
              <w:right w:w="15" w:type="dxa"/>
            </w:tcMar>
          </w:tcPr>
          <w:p w14:paraId="73CB27ED" w14:textId="77777777" w:rsidR="00AE2573" w:rsidRPr="00457D81" w:rsidRDefault="005D6C2A" w:rsidP="00AE2573">
            <w:pPr>
              <w:spacing w:after="0" w:line="240" w:lineRule="auto"/>
              <w:ind w:left="20"/>
              <w:rPr>
                <w:lang w:val="kk-KZ"/>
              </w:rPr>
            </w:pPr>
            <w:r w:rsidRPr="00457D81">
              <w:rPr>
                <w:lang w:val="kk-KZ"/>
              </w:rPr>
              <w:t>4</w:t>
            </w:r>
          </w:p>
        </w:tc>
        <w:tc>
          <w:tcPr>
            <w:tcW w:w="2126" w:type="dxa"/>
            <w:tcMar>
              <w:top w:w="15" w:type="dxa"/>
              <w:left w:w="15" w:type="dxa"/>
              <w:bottom w:w="15" w:type="dxa"/>
              <w:right w:w="15" w:type="dxa"/>
            </w:tcMar>
          </w:tcPr>
          <w:p w14:paraId="53C79274" w14:textId="77777777" w:rsidR="00AE2573" w:rsidRPr="00457D81" w:rsidRDefault="005D6C2A" w:rsidP="00AE2573">
            <w:pPr>
              <w:spacing w:after="0" w:line="240" w:lineRule="auto"/>
              <w:ind w:left="20"/>
              <w:rPr>
                <w:color w:val="000000"/>
                <w:sz w:val="20"/>
                <w:lang w:val="kk-KZ"/>
              </w:rPr>
            </w:pPr>
            <w:r w:rsidRPr="00457D81">
              <w:rPr>
                <w:color w:val="000000"/>
                <w:sz w:val="20"/>
                <w:lang w:val="kk-KZ"/>
              </w:rPr>
              <w:t>Қазақстан Республикасы Оқу-ағарту министрінің 2022 жылғы 24 қарашадағы № 473 бұйрығына (нормативтік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бастауыш білім беру деңгейіндегі педагогтердің жалпы санынан үлесі</w:t>
            </w:r>
          </w:p>
        </w:tc>
        <w:tc>
          <w:tcPr>
            <w:tcW w:w="6379" w:type="dxa"/>
            <w:tcMar>
              <w:top w:w="15" w:type="dxa"/>
              <w:left w:w="15" w:type="dxa"/>
              <w:bottom w:w="15" w:type="dxa"/>
              <w:right w:w="15" w:type="dxa"/>
            </w:tcMar>
          </w:tcPr>
          <w:p w14:paraId="2A4A4096" w14:textId="1697A757" w:rsidR="005D6C2A" w:rsidRPr="00457D81" w:rsidRDefault="002E7221" w:rsidP="005D6C2A">
            <w:pPr>
              <w:spacing w:after="0" w:line="240" w:lineRule="auto"/>
              <w:ind w:left="52"/>
              <w:rPr>
                <w:sz w:val="24"/>
                <w:szCs w:val="24"/>
                <w:lang w:val="kk-KZ" w:eastAsia="ru-RU"/>
              </w:rPr>
            </w:pPr>
            <w:r w:rsidRPr="00457D81">
              <w:rPr>
                <w:color w:val="000000"/>
                <w:sz w:val="24"/>
                <w:szCs w:val="24"/>
                <w:lang w:val="kk-KZ"/>
              </w:rPr>
              <w:t xml:space="preserve">Негізгі жұмыс орны болып табылатын мектепте </w:t>
            </w:r>
            <w:r w:rsidR="00594CCC" w:rsidRPr="00457D81">
              <w:rPr>
                <w:color w:val="000000"/>
                <w:sz w:val="24"/>
                <w:szCs w:val="24"/>
                <w:lang w:val="kk-KZ"/>
              </w:rPr>
              <w:t xml:space="preserve"> бастауыш білім беру деңгейінде </w:t>
            </w:r>
            <w:r w:rsidR="005B4555" w:rsidRPr="00457D81">
              <w:rPr>
                <w:color w:val="000000"/>
                <w:sz w:val="24"/>
                <w:szCs w:val="24"/>
                <w:lang w:val="kk-KZ"/>
              </w:rPr>
              <w:t>6</w:t>
            </w:r>
            <w:r w:rsidR="00594CCC" w:rsidRPr="00457D81">
              <w:rPr>
                <w:color w:val="000000"/>
                <w:sz w:val="24"/>
                <w:szCs w:val="24"/>
                <w:lang w:val="kk-KZ"/>
              </w:rPr>
              <w:t xml:space="preserve"> </w:t>
            </w:r>
            <w:r w:rsidRPr="00457D81">
              <w:rPr>
                <w:color w:val="000000"/>
                <w:sz w:val="24"/>
                <w:szCs w:val="24"/>
                <w:lang w:val="kk-KZ"/>
              </w:rPr>
              <w:t xml:space="preserve"> мұғалім жұмыс аткарады. </w:t>
            </w:r>
            <w:r w:rsidR="00594CCC" w:rsidRPr="00457D81">
              <w:rPr>
                <w:color w:val="000000"/>
                <w:sz w:val="24"/>
                <w:szCs w:val="24"/>
                <w:lang w:val="kk-KZ"/>
              </w:rPr>
              <w:t xml:space="preserve"> Оның ішінде</w:t>
            </w:r>
            <w:r w:rsidR="005D6C2A" w:rsidRPr="00457D81">
              <w:rPr>
                <w:sz w:val="24"/>
                <w:szCs w:val="24"/>
                <w:lang w:val="kk-KZ" w:eastAsia="ru-RU"/>
              </w:rPr>
              <w:t>:</w:t>
            </w:r>
          </w:p>
          <w:p w14:paraId="7D9C892A" w14:textId="1C671E8C" w:rsidR="005D6C2A" w:rsidRPr="00457D81" w:rsidRDefault="005D6C2A" w:rsidP="005D6C2A">
            <w:pPr>
              <w:pStyle w:val="a3"/>
              <w:spacing w:after="0" w:line="240" w:lineRule="auto"/>
              <w:ind w:left="52"/>
              <w:jc w:val="both"/>
              <w:rPr>
                <w:rFonts w:ascii="Times New Roman" w:hAnsi="Times New Roman" w:cs="Times New Roman"/>
                <w:sz w:val="24"/>
                <w:szCs w:val="24"/>
                <w:lang w:val="kk-KZ"/>
              </w:rPr>
            </w:pPr>
            <w:r w:rsidRPr="00457D81">
              <w:rPr>
                <w:rFonts w:ascii="Times New Roman" w:hAnsi="Times New Roman" w:cs="Times New Roman"/>
                <w:sz w:val="24"/>
                <w:szCs w:val="24"/>
                <w:lang w:val="kk-KZ" w:eastAsia="ru-RU"/>
              </w:rPr>
              <w:t xml:space="preserve">1) </w:t>
            </w:r>
            <w:r w:rsidRPr="00457D81">
              <w:rPr>
                <w:rFonts w:ascii="Times New Roman" w:hAnsi="Times New Roman" w:cs="Times New Roman"/>
                <w:sz w:val="24"/>
                <w:szCs w:val="24"/>
                <w:lang w:val="kk-KZ"/>
              </w:rPr>
              <w:t xml:space="preserve">Педагог-сарапшы – </w:t>
            </w:r>
            <w:r w:rsidR="00594CCC" w:rsidRPr="00457D81">
              <w:rPr>
                <w:rFonts w:ascii="Times New Roman" w:hAnsi="Times New Roman" w:cs="Times New Roman"/>
                <w:sz w:val="24"/>
                <w:szCs w:val="24"/>
                <w:lang w:val="kk-KZ"/>
              </w:rPr>
              <w:t>3</w:t>
            </w:r>
            <w:r w:rsidRPr="00457D81">
              <w:rPr>
                <w:rFonts w:ascii="Times New Roman" w:hAnsi="Times New Roman" w:cs="Times New Roman"/>
                <w:sz w:val="24"/>
                <w:szCs w:val="24"/>
                <w:lang w:val="kk-KZ"/>
              </w:rPr>
              <w:t xml:space="preserve"> мұғалім,  </w:t>
            </w:r>
            <w:r w:rsidR="005B4555" w:rsidRPr="00457D81">
              <w:rPr>
                <w:rFonts w:ascii="Times New Roman" w:hAnsi="Times New Roman" w:cs="Times New Roman"/>
                <w:sz w:val="24"/>
                <w:szCs w:val="24"/>
                <w:lang w:val="kk-KZ"/>
              </w:rPr>
              <w:t>50</w:t>
            </w:r>
            <w:r w:rsidRPr="00457D81">
              <w:rPr>
                <w:rFonts w:ascii="Times New Roman" w:hAnsi="Times New Roman" w:cs="Times New Roman"/>
                <w:sz w:val="24"/>
                <w:szCs w:val="24"/>
                <w:lang w:val="kk-KZ"/>
              </w:rPr>
              <w:t>%;</w:t>
            </w:r>
          </w:p>
          <w:p w14:paraId="794705D1" w14:textId="44980EE3" w:rsidR="005D6C2A" w:rsidRPr="00457D81" w:rsidRDefault="00594CCC" w:rsidP="005D6C2A">
            <w:pPr>
              <w:pStyle w:val="a3"/>
              <w:spacing w:after="0" w:line="240" w:lineRule="auto"/>
              <w:ind w:left="52"/>
              <w:jc w:val="both"/>
              <w:rPr>
                <w:rFonts w:ascii="Times New Roman" w:hAnsi="Times New Roman" w:cs="Times New Roman"/>
                <w:sz w:val="24"/>
                <w:szCs w:val="24"/>
                <w:lang w:val="kk-KZ"/>
              </w:rPr>
            </w:pPr>
            <w:r w:rsidRPr="00457D81">
              <w:rPr>
                <w:rFonts w:ascii="Times New Roman" w:hAnsi="Times New Roman" w:cs="Times New Roman"/>
                <w:sz w:val="24"/>
                <w:szCs w:val="24"/>
                <w:lang w:val="kk-KZ"/>
              </w:rPr>
              <w:t>2) Педагог-</w:t>
            </w:r>
            <w:r w:rsidR="005B4555" w:rsidRPr="00457D81">
              <w:rPr>
                <w:rFonts w:ascii="Times New Roman" w:hAnsi="Times New Roman" w:cs="Times New Roman"/>
                <w:sz w:val="24"/>
                <w:szCs w:val="24"/>
                <w:lang w:val="kk-KZ"/>
              </w:rPr>
              <w:t>зерттеуші</w:t>
            </w:r>
            <w:r w:rsidRPr="00457D81">
              <w:rPr>
                <w:rFonts w:ascii="Times New Roman" w:hAnsi="Times New Roman" w:cs="Times New Roman"/>
                <w:sz w:val="24"/>
                <w:szCs w:val="24"/>
                <w:lang w:val="kk-KZ"/>
              </w:rPr>
              <w:t xml:space="preserve"> – 3</w:t>
            </w:r>
            <w:r w:rsidR="005D6C2A" w:rsidRPr="00457D81">
              <w:rPr>
                <w:rFonts w:ascii="Times New Roman" w:hAnsi="Times New Roman" w:cs="Times New Roman"/>
                <w:sz w:val="24"/>
                <w:szCs w:val="24"/>
                <w:lang w:val="kk-KZ"/>
              </w:rPr>
              <w:t xml:space="preserve"> мұғалім, </w:t>
            </w:r>
            <w:r w:rsidR="005B4555" w:rsidRPr="00457D81">
              <w:rPr>
                <w:rFonts w:ascii="Times New Roman" w:hAnsi="Times New Roman" w:cs="Times New Roman"/>
                <w:sz w:val="24"/>
                <w:szCs w:val="24"/>
                <w:lang w:val="kk-KZ"/>
              </w:rPr>
              <w:t>50</w:t>
            </w:r>
            <w:r w:rsidR="005D6C2A" w:rsidRPr="00457D81">
              <w:rPr>
                <w:rFonts w:ascii="Times New Roman" w:hAnsi="Times New Roman" w:cs="Times New Roman"/>
                <w:sz w:val="24"/>
                <w:szCs w:val="24"/>
                <w:lang w:val="kk-KZ"/>
              </w:rPr>
              <w:t>%;</w:t>
            </w:r>
          </w:p>
          <w:p w14:paraId="70C5BAFE" w14:textId="64DF1B64" w:rsidR="002A086B" w:rsidRPr="00457D81" w:rsidRDefault="005B4555" w:rsidP="005C25C8">
            <w:pPr>
              <w:pStyle w:val="a3"/>
              <w:spacing w:after="0" w:line="240" w:lineRule="auto"/>
              <w:ind w:left="52"/>
              <w:rPr>
                <w:rFonts w:ascii="Times New Roman" w:hAnsi="Times New Roman" w:cs="Times New Roman"/>
                <w:sz w:val="24"/>
                <w:szCs w:val="24"/>
                <w:lang w:val="kk-KZ"/>
              </w:rPr>
            </w:pPr>
            <w:r w:rsidRPr="00457D81">
              <w:rPr>
                <w:rFonts w:ascii="Times New Roman" w:hAnsi="Times New Roman" w:cs="Times New Roman"/>
                <w:sz w:val="24"/>
                <w:szCs w:val="24"/>
                <w:lang w:val="kk-KZ"/>
              </w:rPr>
              <w:t xml:space="preserve">Педагог-зерттеуші мен </w:t>
            </w:r>
            <w:r w:rsidRPr="00457D81">
              <w:rPr>
                <w:rFonts w:ascii="Times New Roman" w:hAnsi="Times New Roman" w:cs="Times New Roman"/>
                <w:color w:val="000000"/>
                <w:sz w:val="24"/>
                <w:szCs w:val="24"/>
                <w:lang w:val="kk-KZ"/>
              </w:rPr>
              <w:t>п</w:t>
            </w:r>
            <w:r w:rsidR="005C25C8" w:rsidRPr="00457D81">
              <w:rPr>
                <w:rFonts w:ascii="Times New Roman" w:hAnsi="Times New Roman" w:cs="Times New Roman"/>
                <w:color w:val="000000"/>
                <w:sz w:val="24"/>
                <w:szCs w:val="24"/>
                <w:lang w:val="kk-KZ"/>
              </w:rPr>
              <w:t>едагог-сарапшыл</w:t>
            </w:r>
            <w:r w:rsidR="00594CCC" w:rsidRPr="00457D81">
              <w:rPr>
                <w:rFonts w:ascii="Times New Roman" w:hAnsi="Times New Roman" w:cs="Times New Roman"/>
                <w:color w:val="000000"/>
                <w:sz w:val="24"/>
                <w:szCs w:val="24"/>
                <w:lang w:val="kk-KZ"/>
              </w:rPr>
              <w:t xml:space="preserve">ардың  бастауыш білім беру деңгейіндегі </w:t>
            </w:r>
            <w:r w:rsidR="005C25C8" w:rsidRPr="00457D81">
              <w:rPr>
                <w:rFonts w:ascii="Times New Roman" w:hAnsi="Times New Roman" w:cs="Times New Roman"/>
                <w:color w:val="000000"/>
                <w:sz w:val="24"/>
                <w:szCs w:val="24"/>
                <w:lang w:val="kk-KZ"/>
              </w:rPr>
              <w:t>педагогтердің жалпы санынан үлесі –</w:t>
            </w:r>
            <w:r w:rsidR="00674105" w:rsidRPr="00457D81">
              <w:rPr>
                <w:rFonts w:ascii="Times New Roman" w:hAnsi="Times New Roman" w:cs="Times New Roman"/>
                <w:color w:val="000000"/>
                <w:sz w:val="24"/>
                <w:szCs w:val="24"/>
                <w:lang w:val="kk-KZ"/>
              </w:rPr>
              <w:t xml:space="preserve"> </w:t>
            </w:r>
            <w:r w:rsidRPr="00457D81">
              <w:rPr>
                <w:rFonts w:ascii="Times New Roman" w:hAnsi="Times New Roman" w:cs="Times New Roman"/>
                <w:color w:val="000000"/>
                <w:sz w:val="24"/>
                <w:szCs w:val="24"/>
                <w:lang w:val="kk-KZ"/>
              </w:rPr>
              <w:t>100</w:t>
            </w:r>
            <w:r w:rsidR="005C25C8" w:rsidRPr="00457D81">
              <w:rPr>
                <w:rFonts w:ascii="Times New Roman" w:hAnsi="Times New Roman" w:cs="Times New Roman"/>
                <w:color w:val="000000"/>
                <w:sz w:val="24"/>
                <w:szCs w:val="24"/>
                <w:lang w:val="kk-KZ"/>
              </w:rPr>
              <w:t>% құрайды</w:t>
            </w:r>
          </w:p>
          <w:p w14:paraId="6CA38ADF" w14:textId="77777777" w:rsidR="00AE2573" w:rsidRPr="00457D81" w:rsidRDefault="00AE2573" w:rsidP="00AE2573">
            <w:pPr>
              <w:pStyle w:val="a5"/>
              <w:ind w:firstLine="0"/>
              <w:rPr>
                <w:sz w:val="24"/>
                <w:szCs w:val="24"/>
                <w:lang w:val="kk-KZ"/>
              </w:rPr>
            </w:pPr>
          </w:p>
        </w:tc>
        <w:tc>
          <w:tcPr>
            <w:tcW w:w="1510" w:type="dxa"/>
            <w:tcMar>
              <w:top w:w="15" w:type="dxa"/>
              <w:left w:w="15" w:type="dxa"/>
              <w:bottom w:w="15" w:type="dxa"/>
              <w:right w:w="15" w:type="dxa"/>
            </w:tcMar>
          </w:tcPr>
          <w:p w14:paraId="59137CBB" w14:textId="77777777" w:rsidR="00AE2573" w:rsidRPr="00457D81" w:rsidRDefault="005C25C8" w:rsidP="00AE2573">
            <w:pPr>
              <w:spacing w:after="0" w:line="240" w:lineRule="auto"/>
              <w:ind w:left="20"/>
              <w:jc w:val="center"/>
              <w:rPr>
                <w:lang w:val="kk-KZ"/>
              </w:rPr>
            </w:pPr>
            <w:r w:rsidRPr="00457D81">
              <w:rPr>
                <w:lang w:val="kk-KZ"/>
              </w:rPr>
              <w:t>5</w:t>
            </w:r>
          </w:p>
        </w:tc>
      </w:tr>
      <w:tr w:rsidR="005C25C8" w:rsidRPr="00457D81" w14:paraId="79071512" w14:textId="77777777" w:rsidTr="003D3647">
        <w:trPr>
          <w:trHeight w:val="24"/>
        </w:trPr>
        <w:tc>
          <w:tcPr>
            <w:tcW w:w="589" w:type="dxa"/>
            <w:tcMar>
              <w:top w:w="15" w:type="dxa"/>
              <w:left w:w="15" w:type="dxa"/>
              <w:bottom w:w="15" w:type="dxa"/>
              <w:right w:w="15" w:type="dxa"/>
            </w:tcMar>
          </w:tcPr>
          <w:p w14:paraId="5FF8E7FB" w14:textId="77777777" w:rsidR="005C25C8" w:rsidRPr="00457D81" w:rsidRDefault="005C25C8" w:rsidP="00AE2573">
            <w:pPr>
              <w:spacing w:after="0" w:line="240" w:lineRule="auto"/>
              <w:ind w:left="20"/>
              <w:rPr>
                <w:lang w:val="kk-KZ"/>
              </w:rPr>
            </w:pPr>
            <w:r w:rsidRPr="00457D81">
              <w:rPr>
                <w:lang w:val="kk-KZ"/>
              </w:rPr>
              <w:t>5</w:t>
            </w:r>
          </w:p>
        </w:tc>
        <w:tc>
          <w:tcPr>
            <w:tcW w:w="2126" w:type="dxa"/>
            <w:tcMar>
              <w:top w:w="15" w:type="dxa"/>
              <w:left w:w="15" w:type="dxa"/>
              <w:bottom w:w="15" w:type="dxa"/>
              <w:right w:w="15" w:type="dxa"/>
            </w:tcMar>
          </w:tcPr>
          <w:p w14:paraId="6AE872F4" w14:textId="77777777" w:rsidR="005C25C8" w:rsidRPr="00457D81" w:rsidRDefault="00180954" w:rsidP="00AE2573">
            <w:pPr>
              <w:spacing w:after="0" w:line="240" w:lineRule="auto"/>
              <w:ind w:left="20"/>
              <w:rPr>
                <w:color w:val="000000"/>
                <w:sz w:val="20"/>
                <w:lang w:val="kk-KZ"/>
              </w:rPr>
            </w:pPr>
            <w:r w:rsidRPr="00457D81">
              <w:rPr>
                <w:color w:val="000000"/>
                <w:sz w:val="20"/>
                <w:lang w:val="kk-KZ"/>
              </w:rPr>
              <w:t>Қазақстан Республикасы Оқу-ағарту министрінің 2022 жылғы 24 қарашадағы № 473 бұйрығына (нормативтік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негізгі орта және жалпы орта білім беру деңгейіндегі педагогтердің жалпы санынан үлесі</w:t>
            </w:r>
          </w:p>
        </w:tc>
        <w:tc>
          <w:tcPr>
            <w:tcW w:w="6379" w:type="dxa"/>
            <w:tcMar>
              <w:top w:w="15" w:type="dxa"/>
              <w:left w:w="15" w:type="dxa"/>
              <w:bottom w:w="15" w:type="dxa"/>
              <w:right w:w="15" w:type="dxa"/>
            </w:tcMar>
          </w:tcPr>
          <w:p w14:paraId="728EF49F" w14:textId="7F88413E" w:rsidR="00674105" w:rsidRPr="00457D81" w:rsidRDefault="00674105" w:rsidP="00674105">
            <w:pPr>
              <w:spacing w:after="0" w:line="240" w:lineRule="auto"/>
              <w:ind w:left="52"/>
              <w:rPr>
                <w:sz w:val="24"/>
                <w:szCs w:val="24"/>
                <w:lang w:val="kk-KZ" w:eastAsia="ru-RU"/>
              </w:rPr>
            </w:pPr>
            <w:r w:rsidRPr="00457D81">
              <w:rPr>
                <w:color w:val="000000"/>
                <w:sz w:val="24"/>
                <w:szCs w:val="24"/>
                <w:lang w:val="kk-KZ"/>
              </w:rPr>
              <w:t xml:space="preserve">Негізгі жұмыс орны болып табылатын мектепте  негізгі орта және жалпы орта білім беру деңгейінде </w:t>
            </w:r>
            <w:r w:rsidR="005B4555" w:rsidRPr="00457D81">
              <w:rPr>
                <w:color w:val="000000"/>
                <w:sz w:val="24"/>
                <w:szCs w:val="24"/>
                <w:lang w:val="kk-KZ"/>
              </w:rPr>
              <w:t>31</w:t>
            </w:r>
            <w:r w:rsidRPr="00457D81">
              <w:rPr>
                <w:color w:val="000000"/>
                <w:sz w:val="24"/>
                <w:szCs w:val="24"/>
                <w:lang w:val="kk-KZ"/>
              </w:rPr>
              <w:t xml:space="preserve">  мұғалім жұмыс аткарады.  Оның ішінде</w:t>
            </w:r>
            <w:r w:rsidRPr="00457D81">
              <w:rPr>
                <w:sz w:val="24"/>
                <w:szCs w:val="24"/>
                <w:lang w:val="kk-KZ" w:eastAsia="ru-RU"/>
              </w:rPr>
              <w:t>:</w:t>
            </w:r>
          </w:p>
          <w:p w14:paraId="714B6CDF" w14:textId="409C4140" w:rsidR="00674105" w:rsidRPr="00457D81" w:rsidRDefault="00674105" w:rsidP="00674105">
            <w:pPr>
              <w:pStyle w:val="a3"/>
              <w:spacing w:after="0" w:line="240" w:lineRule="auto"/>
              <w:ind w:left="52"/>
              <w:jc w:val="both"/>
              <w:rPr>
                <w:rFonts w:ascii="Times New Roman" w:hAnsi="Times New Roman" w:cs="Times New Roman"/>
                <w:sz w:val="24"/>
                <w:szCs w:val="24"/>
                <w:lang w:val="kk-KZ" w:eastAsia="ru-RU"/>
              </w:rPr>
            </w:pPr>
            <w:r w:rsidRPr="00457D81">
              <w:rPr>
                <w:rFonts w:ascii="Times New Roman" w:hAnsi="Times New Roman" w:cs="Times New Roman"/>
                <w:sz w:val="24"/>
                <w:szCs w:val="24"/>
                <w:lang w:val="kk-KZ" w:eastAsia="ru-RU"/>
              </w:rPr>
              <w:t xml:space="preserve">1) Педагог-зерттеуші – </w:t>
            </w:r>
            <w:r w:rsidR="0050794D" w:rsidRPr="00457D81">
              <w:rPr>
                <w:rFonts w:ascii="Times New Roman" w:hAnsi="Times New Roman" w:cs="Times New Roman"/>
                <w:sz w:val="24"/>
                <w:szCs w:val="24"/>
                <w:lang w:val="kk-KZ" w:eastAsia="ru-RU"/>
              </w:rPr>
              <w:t>10</w:t>
            </w:r>
            <w:r w:rsidRPr="00457D81">
              <w:rPr>
                <w:rFonts w:ascii="Times New Roman" w:hAnsi="Times New Roman" w:cs="Times New Roman"/>
                <w:sz w:val="24"/>
                <w:szCs w:val="24"/>
                <w:lang w:val="kk-KZ" w:eastAsia="ru-RU"/>
              </w:rPr>
              <w:t xml:space="preserve"> мұғалім, </w:t>
            </w:r>
            <w:r w:rsidR="0050794D" w:rsidRPr="00457D81">
              <w:rPr>
                <w:rFonts w:ascii="Times New Roman" w:hAnsi="Times New Roman" w:cs="Times New Roman"/>
                <w:sz w:val="24"/>
                <w:szCs w:val="24"/>
                <w:lang w:val="kk-KZ" w:eastAsia="ru-RU"/>
              </w:rPr>
              <w:t xml:space="preserve">31 </w:t>
            </w:r>
            <w:r w:rsidRPr="00457D81">
              <w:rPr>
                <w:rFonts w:ascii="Times New Roman" w:hAnsi="Times New Roman" w:cs="Times New Roman"/>
                <w:sz w:val="24"/>
                <w:szCs w:val="24"/>
                <w:lang w:val="kk-KZ"/>
              </w:rPr>
              <w:t>%;</w:t>
            </w:r>
          </w:p>
          <w:p w14:paraId="759CA39D" w14:textId="363FA6E8" w:rsidR="00674105" w:rsidRPr="00457D81" w:rsidRDefault="00674105" w:rsidP="00674105">
            <w:pPr>
              <w:pStyle w:val="a3"/>
              <w:spacing w:after="0" w:line="240" w:lineRule="auto"/>
              <w:ind w:left="52"/>
              <w:jc w:val="both"/>
              <w:rPr>
                <w:rFonts w:ascii="Times New Roman" w:hAnsi="Times New Roman" w:cs="Times New Roman"/>
                <w:sz w:val="24"/>
                <w:szCs w:val="24"/>
                <w:lang w:val="kk-KZ"/>
              </w:rPr>
            </w:pPr>
            <w:r w:rsidRPr="00457D81">
              <w:rPr>
                <w:rFonts w:ascii="Times New Roman" w:hAnsi="Times New Roman" w:cs="Times New Roman"/>
                <w:sz w:val="24"/>
                <w:szCs w:val="24"/>
                <w:lang w:val="kk-KZ" w:eastAsia="ru-RU"/>
              </w:rPr>
              <w:t xml:space="preserve">2) </w:t>
            </w:r>
            <w:r w:rsidRPr="00457D81">
              <w:rPr>
                <w:rFonts w:ascii="Times New Roman" w:hAnsi="Times New Roman" w:cs="Times New Roman"/>
                <w:sz w:val="24"/>
                <w:szCs w:val="24"/>
                <w:lang w:val="kk-KZ"/>
              </w:rPr>
              <w:t xml:space="preserve">Педагог-сарапшы – </w:t>
            </w:r>
            <w:r w:rsidR="0050794D" w:rsidRPr="00457D81">
              <w:rPr>
                <w:rFonts w:ascii="Times New Roman" w:hAnsi="Times New Roman" w:cs="Times New Roman"/>
                <w:sz w:val="24"/>
                <w:szCs w:val="24"/>
                <w:lang w:val="kk-KZ"/>
              </w:rPr>
              <w:t>4</w:t>
            </w:r>
            <w:r w:rsidRPr="00457D81">
              <w:rPr>
                <w:rFonts w:ascii="Times New Roman" w:hAnsi="Times New Roman" w:cs="Times New Roman"/>
                <w:sz w:val="24"/>
                <w:szCs w:val="24"/>
                <w:lang w:val="kk-KZ"/>
              </w:rPr>
              <w:t xml:space="preserve"> мұғалім,  </w:t>
            </w:r>
            <w:r w:rsidR="0050794D" w:rsidRPr="00457D81">
              <w:rPr>
                <w:rFonts w:ascii="Times New Roman" w:hAnsi="Times New Roman" w:cs="Times New Roman"/>
                <w:sz w:val="24"/>
                <w:szCs w:val="24"/>
                <w:lang w:val="kk-KZ"/>
              </w:rPr>
              <w:t xml:space="preserve">13 </w:t>
            </w:r>
            <w:r w:rsidRPr="00457D81">
              <w:rPr>
                <w:rFonts w:ascii="Times New Roman" w:hAnsi="Times New Roman" w:cs="Times New Roman"/>
                <w:sz w:val="24"/>
                <w:szCs w:val="24"/>
                <w:lang w:val="kk-KZ"/>
              </w:rPr>
              <w:t>%;</w:t>
            </w:r>
          </w:p>
          <w:p w14:paraId="153DC0F0" w14:textId="1FCFC03D" w:rsidR="00674105" w:rsidRPr="00457D81" w:rsidRDefault="00372B7E" w:rsidP="00674105">
            <w:pPr>
              <w:pStyle w:val="a3"/>
              <w:spacing w:after="0" w:line="240" w:lineRule="auto"/>
              <w:ind w:left="52"/>
              <w:jc w:val="both"/>
              <w:rPr>
                <w:rFonts w:ascii="Times New Roman" w:hAnsi="Times New Roman" w:cs="Times New Roman"/>
                <w:sz w:val="24"/>
                <w:szCs w:val="24"/>
                <w:lang w:val="kk-KZ"/>
              </w:rPr>
            </w:pPr>
            <w:r w:rsidRPr="00457D81">
              <w:rPr>
                <w:rFonts w:ascii="Times New Roman" w:hAnsi="Times New Roman" w:cs="Times New Roman"/>
                <w:sz w:val="24"/>
                <w:szCs w:val="24"/>
                <w:lang w:val="kk-KZ"/>
              </w:rPr>
              <w:t>3</w:t>
            </w:r>
            <w:r w:rsidR="00674105" w:rsidRPr="00457D81">
              <w:rPr>
                <w:rFonts w:ascii="Times New Roman" w:hAnsi="Times New Roman" w:cs="Times New Roman"/>
                <w:sz w:val="24"/>
                <w:szCs w:val="24"/>
                <w:lang w:val="kk-KZ"/>
              </w:rPr>
              <w:t xml:space="preserve">) Педагог-модератор – </w:t>
            </w:r>
            <w:r w:rsidR="0050794D" w:rsidRPr="00457D81">
              <w:rPr>
                <w:rFonts w:ascii="Times New Roman" w:hAnsi="Times New Roman" w:cs="Times New Roman"/>
                <w:sz w:val="24"/>
                <w:szCs w:val="24"/>
                <w:lang w:val="kk-KZ"/>
              </w:rPr>
              <w:t>4</w:t>
            </w:r>
            <w:r w:rsidR="00674105" w:rsidRPr="00457D81">
              <w:rPr>
                <w:rFonts w:ascii="Times New Roman" w:hAnsi="Times New Roman" w:cs="Times New Roman"/>
                <w:sz w:val="24"/>
                <w:szCs w:val="24"/>
                <w:lang w:val="kk-KZ"/>
              </w:rPr>
              <w:t xml:space="preserve"> мұғалім, </w:t>
            </w:r>
            <w:r w:rsidR="0050794D" w:rsidRPr="00457D81">
              <w:rPr>
                <w:rFonts w:ascii="Times New Roman" w:hAnsi="Times New Roman" w:cs="Times New Roman"/>
                <w:sz w:val="24"/>
                <w:szCs w:val="24"/>
                <w:lang w:val="kk-KZ"/>
              </w:rPr>
              <w:t>13</w:t>
            </w:r>
            <w:r w:rsidR="00674105" w:rsidRPr="00457D81">
              <w:rPr>
                <w:rFonts w:ascii="Times New Roman" w:hAnsi="Times New Roman" w:cs="Times New Roman"/>
                <w:sz w:val="24"/>
                <w:szCs w:val="24"/>
                <w:lang w:val="kk-KZ"/>
              </w:rPr>
              <w:t>%;</w:t>
            </w:r>
          </w:p>
          <w:p w14:paraId="000E9DC9" w14:textId="6954D7A0" w:rsidR="0050794D" w:rsidRPr="00457D81" w:rsidRDefault="0050794D" w:rsidP="00674105">
            <w:pPr>
              <w:pStyle w:val="a3"/>
              <w:spacing w:after="0" w:line="240" w:lineRule="auto"/>
              <w:ind w:left="52"/>
              <w:jc w:val="both"/>
              <w:rPr>
                <w:rFonts w:ascii="Times New Roman" w:hAnsi="Times New Roman" w:cs="Times New Roman"/>
                <w:sz w:val="24"/>
                <w:szCs w:val="24"/>
                <w:lang w:val="kk-KZ"/>
              </w:rPr>
            </w:pPr>
            <w:r w:rsidRPr="00457D81">
              <w:rPr>
                <w:rFonts w:ascii="Times New Roman" w:hAnsi="Times New Roman" w:cs="Times New Roman"/>
                <w:sz w:val="24"/>
                <w:szCs w:val="24"/>
                <w:lang w:val="kk-KZ"/>
              </w:rPr>
              <w:t>4) Жоғарғы санатты-1 мұғалім, 3%;</w:t>
            </w:r>
          </w:p>
          <w:p w14:paraId="7D1F773F" w14:textId="3ABC57E0" w:rsidR="00372B7E" w:rsidRPr="00457D81" w:rsidRDefault="00372B7E" w:rsidP="00372B7E">
            <w:pPr>
              <w:pStyle w:val="a3"/>
              <w:spacing w:after="0" w:line="240" w:lineRule="auto"/>
              <w:ind w:left="52"/>
              <w:jc w:val="both"/>
              <w:rPr>
                <w:rFonts w:ascii="Times New Roman" w:hAnsi="Times New Roman" w:cs="Times New Roman"/>
                <w:sz w:val="24"/>
                <w:szCs w:val="24"/>
                <w:lang w:val="kk-KZ"/>
              </w:rPr>
            </w:pPr>
            <w:r w:rsidRPr="00457D81">
              <w:rPr>
                <w:rFonts w:ascii="Times New Roman" w:hAnsi="Times New Roman" w:cs="Times New Roman"/>
                <w:sz w:val="24"/>
                <w:szCs w:val="24"/>
                <w:lang w:val="kk-KZ"/>
              </w:rPr>
              <w:t xml:space="preserve">4) </w:t>
            </w:r>
            <w:r w:rsidR="0050794D" w:rsidRPr="00457D81">
              <w:rPr>
                <w:rFonts w:ascii="Times New Roman" w:hAnsi="Times New Roman" w:cs="Times New Roman"/>
                <w:sz w:val="24"/>
                <w:szCs w:val="24"/>
                <w:lang w:val="kk-KZ"/>
              </w:rPr>
              <w:t>Бір</w:t>
            </w:r>
            <w:r w:rsidRPr="00457D81">
              <w:rPr>
                <w:rFonts w:ascii="Times New Roman" w:hAnsi="Times New Roman" w:cs="Times New Roman"/>
                <w:sz w:val="24"/>
                <w:szCs w:val="24"/>
                <w:lang w:val="kk-KZ"/>
              </w:rPr>
              <w:t xml:space="preserve">інші санаттылар- </w:t>
            </w:r>
            <w:r w:rsidR="0050794D" w:rsidRPr="00457D81">
              <w:rPr>
                <w:rFonts w:ascii="Times New Roman" w:hAnsi="Times New Roman" w:cs="Times New Roman"/>
                <w:sz w:val="24"/>
                <w:szCs w:val="24"/>
                <w:lang w:val="kk-KZ"/>
              </w:rPr>
              <w:t>4</w:t>
            </w:r>
            <w:r w:rsidRPr="00457D81">
              <w:rPr>
                <w:rFonts w:ascii="Times New Roman" w:hAnsi="Times New Roman" w:cs="Times New Roman"/>
                <w:sz w:val="24"/>
                <w:szCs w:val="24"/>
                <w:lang w:val="kk-KZ"/>
              </w:rPr>
              <w:t xml:space="preserve"> мұғалім, 1</w:t>
            </w:r>
            <w:r w:rsidR="0050794D" w:rsidRPr="00457D81">
              <w:rPr>
                <w:rFonts w:ascii="Times New Roman" w:hAnsi="Times New Roman" w:cs="Times New Roman"/>
                <w:sz w:val="24"/>
                <w:szCs w:val="24"/>
                <w:lang w:val="kk-KZ"/>
              </w:rPr>
              <w:t xml:space="preserve">3 </w:t>
            </w:r>
            <w:r w:rsidRPr="00457D81">
              <w:rPr>
                <w:rFonts w:ascii="Times New Roman" w:hAnsi="Times New Roman" w:cs="Times New Roman"/>
                <w:sz w:val="24"/>
                <w:szCs w:val="24"/>
                <w:lang w:val="kk-KZ"/>
              </w:rPr>
              <w:t>%;</w:t>
            </w:r>
          </w:p>
          <w:p w14:paraId="3B2EB7B4" w14:textId="7B059270" w:rsidR="00674105" w:rsidRPr="00457D81" w:rsidRDefault="00372B7E" w:rsidP="00674105">
            <w:pPr>
              <w:pStyle w:val="a3"/>
              <w:spacing w:after="0" w:line="240" w:lineRule="auto"/>
              <w:ind w:left="52"/>
              <w:jc w:val="both"/>
              <w:rPr>
                <w:rFonts w:ascii="Times New Roman" w:hAnsi="Times New Roman" w:cs="Times New Roman"/>
                <w:sz w:val="24"/>
                <w:szCs w:val="24"/>
                <w:lang w:val="kk-KZ"/>
              </w:rPr>
            </w:pPr>
            <w:r w:rsidRPr="00457D81">
              <w:rPr>
                <w:rFonts w:ascii="Times New Roman" w:hAnsi="Times New Roman" w:cs="Times New Roman"/>
                <w:sz w:val="24"/>
                <w:szCs w:val="24"/>
                <w:lang w:val="kk-KZ"/>
              </w:rPr>
              <w:t>5</w:t>
            </w:r>
            <w:r w:rsidR="00674105" w:rsidRPr="00457D81">
              <w:rPr>
                <w:rFonts w:ascii="Times New Roman" w:hAnsi="Times New Roman" w:cs="Times New Roman"/>
                <w:sz w:val="24"/>
                <w:szCs w:val="24"/>
                <w:lang w:val="kk-KZ"/>
              </w:rPr>
              <w:t xml:space="preserve">) Санаты жоқтар – </w:t>
            </w:r>
            <w:r w:rsidR="0050794D" w:rsidRPr="00457D81">
              <w:rPr>
                <w:rFonts w:ascii="Times New Roman" w:hAnsi="Times New Roman" w:cs="Times New Roman"/>
                <w:sz w:val="24"/>
                <w:szCs w:val="24"/>
                <w:lang w:val="kk-KZ"/>
              </w:rPr>
              <w:t>8</w:t>
            </w:r>
            <w:r w:rsidR="00674105" w:rsidRPr="00457D81">
              <w:rPr>
                <w:rFonts w:ascii="Times New Roman" w:hAnsi="Times New Roman" w:cs="Times New Roman"/>
                <w:sz w:val="24"/>
                <w:szCs w:val="24"/>
                <w:lang w:val="kk-KZ"/>
              </w:rPr>
              <w:t xml:space="preserve"> мұғалім, </w:t>
            </w:r>
            <w:r w:rsidR="0050794D" w:rsidRPr="00457D81">
              <w:rPr>
                <w:rFonts w:ascii="Times New Roman" w:hAnsi="Times New Roman" w:cs="Times New Roman"/>
                <w:sz w:val="24"/>
                <w:szCs w:val="24"/>
                <w:lang w:val="kk-KZ"/>
              </w:rPr>
              <w:t xml:space="preserve">26 </w:t>
            </w:r>
            <w:r w:rsidR="00674105" w:rsidRPr="00457D81">
              <w:rPr>
                <w:rFonts w:ascii="Times New Roman" w:hAnsi="Times New Roman" w:cs="Times New Roman"/>
                <w:sz w:val="24"/>
                <w:szCs w:val="24"/>
                <w:lang w:val="kk-KZ"/>
              </w:rPr>
              <w:t>%</w:t>
            </w:r>
            <w:r w:rsidRPr="00457D81">
              <w:rPr>
                <w:rFonts w:ascii="Times New Roman" w:hAnsi="Times New Roman" w:cs="Times New Roman"/>
                <w:sz w:val="24"/>
                <w:szCs w:val="24"/>
                <w:lang w:val="kk-KZ"/>
              </w:rPr>
              <w:t>.</w:t>
            </w:r>
          </w:p>
          <w:p w14:paraId="0A4A4C23" w14:textId="5F776B81" w:rsidR="00674105" w:rsidRPr="00457D81" w:rsidRDefault="00372B7E" w:rsidP="00372B7E">
            <w:pPr>
              <w:pStyle w:val="a3"/>
              <w:spacing w:after="0" w:line="240" w:lineRule="auto"/>
              <w:ind w:left="52"/>
              <w:jc w:val="both"/>
              <w:rPr>
                <w:rFonts w:ascii="Times New Roman" w:hAnsi="Times New Roman" w:cs="Times New Roman"/>
                <w:sz w:val="24"/>
                <w:szCs w:val="24"/>
                <w:lang w:val="kk-KZ"/>
              </w:rPr>
            </w:pPr>
            <w:r w:rsidRPr="00457D81">
              <w:rPr>
                <w:rFonts w:ascii="Times New Roman" w:hAnsi="Times New Roman" w:cs="Times New Roman"/>
                <w:color w:val="000000"/>
                <w:sz w:val="24"/>
                <w:szCs w:val="24"/>
                <w:lang w:val="kk-KZ"/>
              </w:rPr>
              <w:t>Педагог-сарапшылардың, педагог-зерттеушілердің негізгі орта және жалпы орта білім беру деңгейіндегі педагогтердің жалпы санынан үлесі</w:t>
            </w:r>
            <w:r w:rsidR="00674105" w:rsidRPr="00457D81">
              <w:rPr>
                <w:rFonts w:ascii="Times New Roman" w:hAnsi="Times New Roman" w:cs="Times New Roman"/>
                <w:color w:val="000000"/>
                <w:sz w:val="24"/>
                <w:szCs w:val="24"/>
                <w:lang w:val="kk-KZ"/>
              </w:rPr>
              <w:t>–</w:t>
            </w:r>
            <w:r w:rsidRPr="00457D81">
              <w:rPr>
                <w:rFonts w:ascii="Times New Roman" w:hAnsi="Times New Roman" w:cs="Times New Roman"/>
                <w:color w:val="000000"/>
                <w:sz w:val="24"/>
                <w:szCs w:val="24"/>
                <w:lang w:val="kk-KZ"/>
              </w:rPr>
              <w:t xml:space="preserve"> </w:t>
            </w:r>
            <w:r w:rsidR="0050794D" w:rsidRPr="00457D81">
              <w:rPr>
                <w:rFonts w:ascii="Times New Roman" w:hAnsi="Times New Roman" w:cs="Times New Roman"/>
                <w:color w:val="000000"/>
                <w:sz w:val="24"/>
                <w:szCs w:val="24"/>
                <w:lang w:val="kk-KZ"/>
              </w:rPr>
              <w:t xml:space="preserve">61 </w:t>
            </w:r>
            <w:r w:rsidR="00674105" w:rsidRPr="00457D81">
              <w:rPr>
                <w:rFonts w:ascii="Times New Roman" w:hAnsi="Times New Roman" w:cs="Times New Roman"/>
                <w:color w:val="000000"/>
                <w:sz w:val="24"/>
                <w:szCs w:val="24"/>
                <w:lang w:val="kk-KZ"/>
              </w:rPr>
              <w:t>% құрайды</w:t>
            </w:r>
          </w:p>
          <w:p w14:paraId="5F5782BA" w14:textId="77777777" w:rsidR="005C25C8" w:rsidRPr="00457D81" w:rsidRDefault="005C25C8" w:rsidP="005D6C2A">
            <w:pPr>
              <w:spacing w:after="0" w:line="240" w:lineRule="auto"/>
              <w:ind w:left="52"/>
              <w:rPr>
                <w:color w:val="000000"/>
                <w:sz w:val="24"/>
                <w:szCs w:val="24"/>
                <w:lang w:val="kk-KZ"/>
              </w:rPr>
            </w:pPr>
          </w:p>
        </w:tc>
        <w:tc>
          <w:tcPr>
            <w:tcW w:w="1510" w:type="dxa"/>
            <w:tcMar>
              <w:top w:w="15" w:type="dxa"/>
              <w:left w:w="15" w:type="dxa"/>
              <w:bottom w:w="15" w:type="dxa"/>
              <w:right w:w="15" w:type="dxa"/>
            </w:tcMar>
          </w:tcPr>
          <w:p w14:paraId="3B3EF343" w14:textId="77777777" w:rsidR="005C25C8" w:rsidRPr="00457D81" w:rsidRDefault="00372B7E" w:rsidP="00AE2573">
            <w:pPr>
              <w:spacing w:after="0" w:line="240" w:lineRule="auto"/>
              <w:ind w:left="20"/>
              <w:jc w:val="center"/>
              <w:rPr>
                <w:lang w:val="kk-KZ"/>
              </w:rPr>
            </w:pPr>
            <w:r w:rsidRPr="00457D81">
              <w:rPr>
                <w:lang w:val="kk-KZ"/>
              </w:rPr>
              <w:t>5</w:t>
            </w:r>
          </w:p>
        </w:tc>
      </w:tr>
      <w:tr w:rsidR="007D2BDA" w:rsidRPr="00457D81" w14:paraId="6C224C96" w14:textId="77777777" w:rsidTr="003D3647">
        <w:trPr>
          <w:trHeight w:val="24"/>
        </w:trPr>
        <w:tc>
          <w:tcPr>
            <w:tcW w:w="589" w:type="dxa"/>
            <w:tcMar>
              <w:top w:w="15" w:type="dxa"/>
              <w:left w:w="15" w:type="dxa"/>
              <w:bottom w:w="15" w:type="dxa"/>
              <w:right w:w="15" w:type="dxa"/>
            </w:tcMar>
          </w:tcPr>
          <w:p w14:paraId="627ECE18" w14:textId="77777777" w:rsidR="007D2BDA" w:rsidRPr="00457D81" w:rsidRDefault="007D2BDA" w:rsidP="007D2BDA">
            <w:pPr>
              <w:spacing w:after="0" w:line="240" w:lineRule="auto"/>
              <w:ind w:left="20"/>
              <w:rPr>
                <w:lang w:val="kk-KZ"/>
              </w:rPr>
            </w:pPr>
          </w:p>
        </w:tc>
        <w:tc>
          <w:tcPr>
            <w:tcW w:w="2126" w:type="dxa"/>
            <w:tcMar>
              <w:top w:w="15" w:type="dxa"/>
              <w:left w:w="15" w:type="dxa"/>
              <w:bottom w:w="15" w:type="dxa"/>
              <w:right w:w="15" w:type="dxa"/>
            </w:tcMar>
          </w:tcPr>
          <w:p w14:paraId="35B54DCE" w14:textId="189EE95D" w:rsidR="007D2BDA" w:rsidRPr="00457D81" w:rsidRDefault="007D2BDA" w:rsidP="007D2BDA">
            <w:pPr>
              <w:spacing w:after="0" w:line="240" w:lineRule="auto"/>
              <w:ind w:left="20"/>
              <w:rPr>
                <w:color w:val="0070C0"/>
                <w:sz w:val="20"/>
                <w:lang w:val="kk-KZ"/>
              </w:rPr>
            </w:pPr>
            <w:r w:rsidRPr="00457D81">
              <w:rPr>
                <w:lang w:val="kk-KZ"/>
              </w:rPr>
              <w:t xml:space="preserve">Толық жинақталған білім беру ұйымдары </w:t>
            </w:r>
            <w:r w:rsidRPr="00457D81">
              <w:rPr>
                <w:lang w:val="kk-KZ"/>
              </w:rPr>
              <w:lastRenderedPageBreak/>
              <w:t xml:space="preserve">үшін: жалпы білім беретін м е к т е п т е р , мектеп-гимназиялар, мектеп-лицейлер - 55 %- дан жоғары, лицейлер - 60 %-дан жоғары, оның і ш і н д е жаратылыстану-математи калық бағыттағы педагогтердің үлесі 50%- дан жоғары, гимназиялар үшін 60 %-дан жоғары, оның ішінде қоғамдық-гуманитарлық бағыттағы педагогтердің үлесі 50%-дан жоғары, 5 Қазақстан Республикасы Оқу-ағарту министрінің 2022 жылғы 24 қарашадағы № 473 бұйры ғына (нормативтік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негізгі орта және жалпы орта білім беру деңгейіндегі педагогтердің жалпы санынан үлесі дарынды балаларға а р н а л ғ а н мамандандырылған білім беру ұйымдары үшін 65 %-дан жоғары, оның ішінде аудандық және/ немесе облыстық конкурстар мен жарыстар кезеңдерінің жеңімпаздарын және/ немесе білім беру </w:t>
            </w:r>
            <w:r w:rsidRPr="00457D81">
              <w:rPr>
                <w:lang w:val="kk-KZ"/>
              </w:rPr>
              <w:lastRenderedPageBreak/>
              <w:t>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 болған жағдайда</w:t>
            </w:r>
            <w:r w:rsidRPr="00457D81">
              <w:rPr>
                <w:color w:val="0070C0"/>
                <w:lang w:val="kk-KZ"/>
              </w:rPr>
              <w:t xml:space="preserve">); </w:t>
            </w:r>
          </w:p>
        </w:tc>
        <w:tc>
          <w:tcPr>
            <w:tcW w:w="6379" w:type="dxa"/>
            <w:tcMar>
              <w:top w:w="15" w:type="dxa"/>
              <w:left w:w="15" w:type="dxa"/>
              <w:bottom w:w="15" w:type="dxa"/>
              <w:right w:w="15" w:type="dxa"/>
            </w:tcMar>
          </w:tcPr>
          <w:p w14:paraId="385CEDC9" w14:textId="7B675C41" w:rsidR="00DC2A0B" w:rsidRPr="00457D81" w:rsidRDefault="005E06D8" w:rsidP="005E06D8">
            <w:pPr>
              <w:spacing w:after="0" w:line="240" w:lineRule="auto"/>
              <w:jc w:val="both"/>
              <w:rPr>
                <w:rFonts w:eastAsia="Calibri"/>
                <w:b/>
                <w:bCs/>
                <w:sz w:val="24"/>
                <w:szCs w:val="24"/>
                <w:lang w:val="kk-KZ"/>
              </w:rPr>
            </w:pPr>
            <w:r w:rsidRPr="00457D81">
              <w:rPr>
                <w:rFonts w:eastAsia="Calibri"/>
                <w:b/>
                <w:bCs/>
                <w:sz w:val="24"/>
                <w:szCs w:val="24"/>
                <w:lang w:val="kk-KZ"/>
              </w:rPr>
              <w:lastRenderedPageBreak/>
              <w:t xml:space="preserve">Мектеп ұжымы  оқу жылы көлемінде аудандық, облыстық, республикалық, халықаралық сайыстарға </w:t>
            </w:r>
            <w:r w:rsidRPr="00457D81">
              <w:rPr>
                <w:rFonts w:eastAsia="Calibri"/>
                <w:b/>
                <w:bCs/>
                <w:sz w:val="24"/>
                <w:szCs w:val="24"/>
                <w:lang w:val="kk-KZ"/>
              </w:rPr>
              <w:lastRenderedPageBreak/>
              <w:t>қатысып, жүлдеді орындар иеленді.Атап айтсақ, 2022 ж қазан айында өткен «Ауыл мектептерінің цифрлық бейнесі» тақырыбында өткен республикалық конкурста  І орын, көркемөнерпаздар байқауында І орын</w:t>
            </w:r>
            <w:r w:rsidR="00DC2A0B" w:rsidRPr="00457D81">
              <w:rPr>
                <w:rFonts w:eastAsia="Calibri"/>
                <w:b/>
                <w:bCs/>
                <w:sz w:val="24"/>
                <w:szCs w:val="24"/>
                <w:lang w:val="kk-KZ"/>
              </w:rPr>
              <w:t xml:space="preserve"> 300 000 теңге</w:t>
            </w:r>
            <w:r w:rsidRPr="00457D81">
              <w:rPr>
                <w:rFonts w:eastAsia="Calibri"/>
                <w:b/>
                <w:bCs/>
                <w:sz w:val="24"/>
                <w:szCs w:val="24"/>
                <w:lang w:val="kk-KZ"/>
              </w:rPr>
              <w:t>,  «Жас ұландар-мақтанышы елімнің»</w:t>
            </w:r>
            <w:r w:rsidR="00DC2A0B" w:rsidRPr="00457D81">
              <w:rPr>
                <w:rFonts w:eastAsia="Calibri"/>
                <w:b/>
                <w:bCs/>
                <w:sz w:val="24"/>
                <w:szCs w:val="24"/>
                <w:lang w:val="kk-KZ"/>
              </w:rPr>
              <w:t xml:space="preserve"> аудандық патриоттық ән мен саппен жүруде І орын 40 000 теңгемен мараппаталдық және жекелеген қстаздарымыз бен шәкірттеріміз төмендегідей нәтиже көрсетті.</w:t>
            </w:r>
          </w:p>
          <w:p w14:paraId="6DEC7535" w14:textId="18EF88B9" w:rsidR="005E06D8" w:rsidRPr="00457D81" w:rsidRDefault="005E06D8" w:rsidP="005E06D8">
            <w:pPr>
              <w:spacing w:after="0" w:line="240" w:lineRule="auto"/>
              <w:jc w:val="both"/>
              <w:rPr>
                <w:rFonts w:eastAsia="Calibri"/>
                <w:sz w:val="24"/>
                <w:szCs w:val="24"/>
                <w:lang w:val="kk-KZ"/>
              </w:rPr>
            </w:pPr>
            <w:r w:rsidRPr="00457D81">
              <w:rPr>
                <w:rFonts w:eastAsia="Calibri"/>
                <w:b/>
                <w:bCs/>
                <w:sz w:val="24"/>
                <w:szCs w:val="24"/>
                <w:lang w:val="kk-KZ"/>
              </w:rPr>
              <w:t>Халелова Э.М:аудандық</w:t>
            </w:r>
            <w:r w:rsidRPr="00457D81">
              <w:rPr>
                <w:rFonts w:eastAsia="Calibri"/>
                <w:sz w:val="24"/>
                <w:szCs w:val="24"/>
                <w:lang w:val="kk-KZ"/>
              </w:rPr>
              <w:t xml:space="preserve">«Ақберен»  республикалық байқауының «Көркем сөз» номинациясы бойынша </w:t>
            </w:r>
          </w:p>
          <w:p w14:paraId="23597588" w14:textId="77777777" w:rsidR="005E06D8" w:rsidRPr="00457D81" w:rsidRDefault="005E06D8" w:rsidP="005E06D8">
            <w:pPr>
              <w:spacing w:after="0" w:line="240" w:lineRule="auto"/>
              <w:jc w:val="both"/>
              <w:rPr>
                <w:rFonts w:eastAsia="Calibri"/>
                <w:sz w:val="24"/>
                <w:szCs w:val="24"/>
                <w:lang w:val="kk-KZ"/>
              </w:rPr>
            </w:pPr>
            <w:r w:rsidRPr="00457D81">
              <w:rPr>
                <w:rFonts w:eastAsia="Calibri"/>
                <w:sz w:val="24"/>
                <w:szCs w:val="24"/>
                <w:lang w:val="kk-KZ"/>
              </w:rPr>
              <w:t xml:space="preserve">11-сынып оқушысы Уралбаева Аружан І орын </w:t>
            </w:r>
            <w:r w:rsidRPr="00457D81">
              <w:rPr>
                <w:sz w:val="24"/>
                <w:szCs w:val="24"/>
                <w:lang w:val="kk-KZ" w:eastAsia="ru-RU"/>
              </w:rPr>
              <w:t>«Қ.Бітібаева оқулары» олимпиадасынан 11-сынып оқушысы Сыздыкаева Анель 2-орын</w:t>
            </w:r>
            <w:r w:rsidRPr="00457D81">
              <w:rPr>
                <w:rFonts w:eastAsia="Calibri"/>
                <w:sz w:val="24"/>
                <w:szCs w:val="24"/>
                <w:lang w:val="kk-KZ"/>
              </w:rPr>
              <w:t xml:space="preserve"> </w:t>
            </w:r>
            <w:r w:rsidRPr="00457D81">
              <w:rPr>
                <w:sz w:val="24"/>
                <w:szCs w:val="24"/>
                <w:lang w:val="kk-KZ"/>
              </w:rPr>
              <w:t>6-сынып оқушылары арасында өткен пән олимпиадасы</w:t>
            </w:r>
            <w:r w:rsidRPr="00457D81">
              <w:rPr>
                <w:rFonts w:eastAsia="Calibri"/>
                <w:sz w:val="24"/>
                <w:szCs w:val="24"/>
                <w:lang w:val="kk-KZ"/>
              </w:rPr>
              <w:t xml:space="preserve"> </w:t>
            </w:r>
            <w:r w:rsidRPr="00457D81">
              <w:rPr>
                <w:sz w:val="24"/>
                <w:szCs w:val="24"/>
                <w:lang w:val="kk-KZ"/>
              </w:rPr>
              <w:t xml:space="preserve">1-орын Ерғожа Айзере қазақ тілі </w:t>
            </w:r>
          </w:p>
          <w:p w14:paraId="39FE9EE0" w14:textId="77777777" w:rsidR="005E06D8" w:rsidRPr="00457D81" w:rsidRDefault="005E06D8" w:rsidP="005E06D8">
            <w:pPr>
              <w:spacing w:after="0" w:line="240" w:lineRule="auto"/>
              <w:jc w:val="both"/>
              <w:rPr>
                <w:sz w:val="24"/>
                <w:szCs w:val="24"/>
                <w:lang w:val="kk-KZ"/>
              </w:rPr>
            </w:pPr>
            <w:r w:rsidRPr="00457D81">
              <w:rPr>
                <w:sz w:val="24"/>
                <w:szCs w:val="24"/>
                <w:lang w:val="kk-KZ"/>
              </w:rPr>
              <w:t>9-11 сынып оқушылары арасында өткен пән олимпиадасы Сыздыкаева Анель 11-сынып қазақ тілі мен әдебиеті 3-орын</w:t>
            </w:r>
          </w:p>
          <w:p w14:paraId="7821C140" w14:textId="77777777" w:rsidR="005E06D8" w:rsidRPr="00457D81" w:rsidRDefault="005E06D8" w:rsidP="005E06D8">
            <w:pPr>
              <w:spacing w:after="0" w:line="240" w:lineRule="auto"/>
              <w:jc w:val="both"/>
              <w:rPr>
                <w:sz w:val="24"/>
                <w:szCs w:val="24"/>
                <w:lang w:val="kk-KZ"/>
              </w:rPr>
            </w:pPr>
            <w:r w:rsidRPr="00457D81">
              <w:rPr>
                <w:b/>
                <w:bCs/>
                <w:sz w:val="24"/>
                <w:szCs w:val="24"/>
                <w:lang w:val="kk-KZ"/>
              </w:rPr>
              <w:t>Облыстық:</w:t>
            </w:r>
            <w:r w:rsidRPr="00457D81">
              <w:rPr>
                <w:rFonts w:eastAsia="Calibri"/>
                <w:sz w:val="24"/>
                <w:szCs w:val="24"/>
                <w:lang w:val="kk-KZ"/>
              </w:rPr>
              <w:t xml:space="preserve">«Ақберен»  республикалық байқауының облыстық кезеңіне «Көркем сөз» номинациясы бойынша 11-сынып оқушысы Уралбаева Аружан  сертификат </w:t>
            </w:r>
            <w:r w:rsidRPr="00457D81">
              <w:rPr>
                <w:sz w:val="24"/>
                <w:szCs w:val="24"/>
                <w:lang w:val="kk-KZ"/>
              </w:rPr>
              <w:t>6-сынып оқушылары арасында өткен пән олимпиадасында 3-орын Ерғожа Айзере қазақ тілі, 9-11 сынып оқушылары арасында өткен пән олимпиадасыСыздыкаева Анель 11-сынып қазақ тілі мен әдебиеті сертификат.</w:t>
            </w:r>
          </w:p>
          <w:p w14:paraId="41FFB833" w14:textId="77777777" w:rsidR="005E06D8" w:rsidRPr="00457D81" w:rsidRDefault="005E06D8" w:rsidP="005E06D8">
            <w:pPr>
              <w:spacing w:after="0" w:line="240" w:lineRule="auto"/>
              <w:jc w:val="both"/>
              <w:rPr>
                <w:rFonts w:eastAsia="Calibri"/>
                <w:sz w:val="24"/>
                <w:szCs w:val="24"/>
                <w:lang w:val="kk-KZ"/>
              </w:rPr>
            </w:pPr>
            <w:r w:rsidRPr="00457D81">
              <w:rPr>
                <w:b/>
                <w:bCs/>
                <w:sz w:val="24"/>
                <w:szCs w:val="24"/>
                <w:lang w:val="kk-KZ" w:eastAsia="ru-RU"/>
              </w:rPr>
              <w:t>Дюсенова С.С.:</w:t>
            </w:r>
            <w:r w:rsidRPr="00457D81">
              <w:rPr>
                <w:sz w:val="24"/>
                <w:szCs w:val="24"/>
                <w:lang w:val="kk-KZ" w:eastAsia="ru-RU"/>
              </w:rPr>
              <w:t xml:space="preserve"> </w:t>
            </w:r>
            <w:r w:rsidRPr="00457D81">
              <w:rPr>
                <w:b/>
                <w:bCs/>
                <w:sz w:val="24"/>
                <w:szCs w:val="24"/>
                <w:lang w:val="kk-KZ" w:eastAsia="ru-RU"/>
              </w:rPr>
              <w:t>аудандық</w:t>
            </w:r>
            <w:r w:rsidRPr="00457D81">
              <w:rPr>
                <w:sz w:val="24"/>
                <w:szCs w:val="24"/>
                <w:lang w:val="kk-KZ" w:eastAsia="ru-RU"/>
              </w:rPr>
              <w:t xml:space="preserve"> Қажыбай Жанель 8-сынып оқушысы 1-орын «Мәшһүр Жүсіп» оқулары</w:t>
            </w:r>
            <w:r w:rsidRPr="00457D81">
              <w:rPr>
                <w:rFonts w:eastAsia="Calibri"/>
                <w:sz w:val="24"/>
                <w:szCs w:val="24"/>
                <w:lang w:val="kk-KZ"/>
              </w:rPr>
              <w:t xml:space="preserve"> </w:t>
            </w:r>
            <w:r w:rsidRPr="00457D81">
              <w:rPr>
                <w:sz w:val="24"/>
                <w:szCs w:val="24"/>
                <w:lang w:val="kk-KZ" w:eastAsia="ru-RU"/>
              </w:rPr>
              <w:t>8-сынып оқушысы Қайролла Мәншүк Мұқағали оқуларынан 3-орын,8-сынып оқушысы Алтынбекова Толғанай «Абай оқулары» «Жүйріктен жүйрік озар жарысқанда» І орын</w:t>
            </w:r>
            <w:r w:rsidRPr="00457D81">
              <w:rPr>
                <w:rFonts w:eastAsia="Calibri"/>
                <w:sz w:val="24"/>
                <w:szCs w:val="24"/>
                <w:lang w:val="kk-KZ"/>
              </w:rPr>
              <w:t>,</w:t>
            </w:r>
            <w:r w:rsidRPr="00457D81">
              <w:rPr>
                <w:sz w:val="24"/>
                <w:szCs w:val="24"/>
                <w:lang w:val="kk-KZ" w:eastAsia="ru-RU"/>
              </w:rPr>
              <w:t>пән олимпиадасы Белгібай Дильназ 8-сынып қазақ тілі мен әдебиетінен 3-орын;</w:t>
            </w:r>
            <w:r w:rsidRPr="00457D81">
              <w:rPr>
                <w:b/>
                <w:bCs/>
                <w:sz w:val="24"/>
                <w:szCs w:val="24"/>
                <w:lang w:val="kk-KZ" w:eastAsia="ru-RU"/>
              </w:rPr>
              <w:t>облыстық</w:t>
            </w:r>
            <w:r w:rsidRPr="00457D81">
              <w:rPr>
                <w:sz w:val="24"/>
                <w:szCs w:val="24"/>
                <w:lang w:val="kk-KZ" w:eastAsia="ru-RU"/>
              </w:rPr>
              <w:t xml:space="preserve">«Мәшһүр Жүсіп» оқулары </w:t>
            </w:r>
            <w:r w:rsidRPr="00457D81">
              <w:rPr>
                <w:b/>
                <w:bCs/>
                <w:sz w:val="24"/>
                <w:szCs w:val="24"/>
                <w:lang w:val="kk-KZ" w:eastAsia="ru-RU"/>
              </w:rPr>
              <w:t>Облыстық</w:t>
            </w:r>
            <w:r w:rsidRPr="00457D81">
              <w:rPr>
                <w:sz w:val="24"/>
                <w:szCs w:val="24"/>
                <w:lang w:val="kk-KZ" w:eastAsia="ru-RU"/>
              </w:rPr>
              <w:t xml:space="preserve"> кезеңде 8-сынып оқушысы Қажыбай Жанель 3-ші  орын, 8-сынып оқушысы Алтынбекова Толғанай «Жүйріктен жүйрік озар жарысқанда»</w:t>
            </w:r>
            <w:r w:rsidRPr="00457D81">
              <w:rPr>
                <w:rFonts w:eastAsia="Calibri"/>
                <w:sz w:val="24"/>
                <w:szCs w:val="24"/>
                <w:lang w:val="kk-KZ"/>
              </w:rPr>
              <w:t xml:space="preserve"> </w:t>
            </w:r>
            <w:r w:rsidRPr="00457D81">
              <w:rPr>
                <w:sz w:val="24"/>
                <w:szCs w:val="24"/>
                <w:lang w:val="kk-KZ" w:eastAsia="ru-RU"/>
              </w:rPr>
              <w:t>«Абай оқулары»</w:t>
            </w:r>
            <w:r w:rsidRPr="00457D81">
              <w:rPr>
                <w:rFonts w:eastAsia="Calibri"/>
                <w:sz w:val="24"/>
                <w:szCs w:val="24"/>
                <w:lang w:val="kk-KZ"/>
              </w:rPr>
              <w:t xml:space="preserve"> сертификат.</w:t>
            </w:r>
          </w:p>
          <w:p w14:paraId="0A4A516D" w14:textId="77777777" w:rsidR="005E06D8" w:rsidRPr="00457D81" w:rsidRDefault="005E06D8" w:rsidP="005E06D8">
            <w:pPr>
              <w:spacing w:after="0" w:line="240" w:lineRule="auto"/>
              <w:jc w:val="both"/>
              <w:rPr>
                <w:sz w:val="24"/>
                <w:szCs w:val="24"/>
                <w:lang w:val="kk-KZ" w:eastAsia="ru-RU"/>
              </w:rPr>
            </w:pPr>
            <w:r w:rsidRPr="00457D81">
              <w:rPr>
                <w:b/>
                <w:bCs/>
                <w:sz w:val="24"/>
                <w:szCs w:val="24"/>
                <w:lang w:val="kk-KZ" w:eastAsia="ru-RU"/>
              </w:rPr>
              <w:t>Садыкова А.С.: аудандық</w:t>
            </w:r>
            <w:r w:rsidRPr="00457D81">
              <w:rPr>
                <w:sz w:val="24"/>
                <w:szCs w:val="24"/>
                <w:lang w:val="kk-KZ" w:eastAsia="ru-RU"/>
              </w:rPr>
              <w:t xml:space="preserve"> «Қ.Бітібаева оқулары» олимпиадасынан 10-сынып оқушысы Құрманғали Жанайым 2-орын 10-сынып оқушысы Марат Мейірім  «Абай оқулары» ІІ орын, </w:t>
            </w:r>
            <w:r w:rsidRPr="00457D81">
              <w:rPr>
                <w:rFonts w:eastAsia="Calibri"/>
                <w:sz w:val="24"/>
                <w:szCs w:val="24"/>
                <w:lang w:val="kk-KZ"/>
              </w:rPr>
              <w:t>«Жарқын болашақ» республикалық олимпиадасының  аудандық кезеңі «Бейнелеушілер» бағыты бойынша  ІІ орын 10-сынып оқушысы Сайранбек Айдана</w:t>
            </w:r>
            <w:r w:rsidRPr="00457D81">
              <w:rPr>
                <w:sz w:val="24"/>
                <w:szCs w:val="24"/>
                <w:lang w:val="kk-KZ" w:eastAsia="ru-RU"/>
              </w:rPr>
              <w:t xml:space="preserve"> , </w:t>
            </w:r>
            <w:r w:rsidRPr="00457D81">
              <w:rPr>
                <w:sz w:val="24"/>
                <w:szCs w:val="24"/>
                <w:lang w:val="kk-KZ"/>
              </w:rPr>
              <w:t>9-11 сынып оқушылары арасында өткен пән олимпиадасы қазақ тілі мен әдебиетінен</w:t>
            </w:r>
            <w:r w:rsidRPr="00457D81">
              <w:rPr>
                <w:sz w:val="24"/>
                <w:szCs w:val="24"/>
                <w:lang w:val="kk-KZ" w:eastAsia="ru-RU"/>
              </w:rPr>
              <w:t xml:space="preserve"> </w:t>
            </w:r>
            <w:r w:rsidRPr="00457D81">
              <w:rPr>
                <w:sz w:val="24"/>
                <w:szCs w:val="24"/>
                <w:lang w:val="kk-KZ"/>
              </w:rPr>
              <w:t>Құрманғали Жанайым 10-сынып 2-орын ,</w:t>
            </w:r>
          </w:p>
          <w:p w14:paraId="60226E5B" w14:textId="77777777" w:rsidR="005E06D8" w:rsidRPr="00457D81" w:rsidRDefault="005E06D8" w:rsidP="00DC2A0B">
            <w:pPr>
              <w:spacing w:after="0" w:line="240" w:lineRule="auto"/>
              <w:jc w:val="both"/>
              <w:rPr>
                <w:sz w:val="24"/>
                <w:szCs w:val="24"/>
                <w:lang w:val="kk-KZ"/>
              </w:rPr>
            </w:pPr>
            <w:r w:rsidRPr="00457D81">
              <w:rPr>
                <w:sz w:val="24"/>
                <w:szCs w:val="24"/>
                <w:lang w:val="kk-KZ"/>
              </w:rPr>
              <w:t>Есімбек Аян 5 «ә» сынып қазақ тілінен 1-орын.</w:t>
            </w:r>
            <w:r w:rsidRPr="00457D81">
              <w:rPr>
                <w:b/>
                <w:bCs/>
                <w:sz w:val="24"/>
                <w:szCs w:val="24"/>
                <w:lang w:val="kk-KZ"/>
              </w:rPr>
              <w:t>Облыстық</w:t>
            </w:r>
            <w:r w:rsidRPr="00457D81">
              <w:rPr>
                <w:sz w:val="24"/>
                <w:szCs w:val="24"/>
                <w:lang w:val="kk-KZ"/>
              </w:rPr>
              <w:t xml:space="preserve"> 9-11 сынып оқушылары арасында өткен пән олимпиадасы қазақ тілі мен әдебиетінен Құрманғали Жанайым 10-сынып сертификат,Есімбек Аян 5 «ә» сынып қазақ тілінен сертификат.</w:t>
            </w:r>
          </w:p>
          <w:p w14:paraId="23F075E6" w14:textId="77777777" w:rsidR="005E06D8" w:rsidRPr="00457D81" w:rsidRDefault="005E06D8" w:rsidP="005E06D8">
            <w:pPr>
              <w:spacing w:after="0" w:line="240" w:lineRule="auto"/>
              <w:jc w:val="both"/>
              <w:rPr>
                <w:sz w:val="24"/>
                <w:szCs w:val="24"/>
                <w:lang w:val="kk-KZ" w:eastAsia="ru-RU"/>
              </w:rPr>
            </w:pPr>
            <w:r w:rsidRPr="00457D81">
              <w:rPr>
                <w:rFonts w:eastAsia="Calibri"/>
                <w:b/>
                <w:bCs/>
                <w:sz w:val="24"/>
                <w:szCs w:val="24"/>
                <w:lang w:val="kk-KZ"/>
              </w:rPr>
              <w:t>Әміржанов А.Қ:</w:t>
            </w:r>
            <w:r w:rsidRPr="00457D81">
              <w:rPr>
                <w:sz w:val="24"/>
                <w:szCs w:val="24"/>
                <w:lang w:val="kk-KZ" w:eastAsia="ru-RU"/>
              </w:rPr>
              <w:t xml:space="preserve"> </w:t>
            </w:r>
            <w:r w:rsidRPr="00457D81">
              <w:rPr>
                <w:b/>
                <w:bCs/>
                <w:sz w:val="24"/>
                <w:szCs w:val="24"/>
                <w:lang w:val="kk-KZ" w:eastAsia="ru-RU"/>
              </w:rPr>
              <w:t>аудандық</w:t>
            </w:r>
            <w:r w:rsidRPr="00457D81">
              <w:rPr>
                <w:sz w:val="24"/>
                <w:szCs w:val="24"/>
                <w:lang w:val="kk-KZ" w:eastAsia="ru-RU"/>
              </w:rPr>
              <w:t xml:space="preserve"> 10-сынып оқушысы Мұратбек Әдемі  «Жас тарихшылар» сайысында ІІІ орын,пән олимпиадасы Балтабай Нұрислам 8-сынып Қазақстан тарихы 3- орын.</w:t>
            </w:r>
            <w:r w:rsidRPr="00457D81">
              <w:rPr>
                <w:rFonts w:eastAsia="Calibri"/>
                <w:sz w:val="24"/>
                <w:szCs w:val="24"/>
                <w:lang w:val="kk-KZ"/>
              </w:rPr>
              <w:t xml:space="preserve"> </w:t>
            </w:r>
            <w:r w:rsidRPr="00457D81">
              <w:rPr>
                <w:sz w:val="24"/>
                <w:szCs w:val="24"/>
                <w:lang w:val="kk-KZ"/>
              </w:rPr>
              <w:t>Мәжит Нұрәли 5 «ә» сынып Қазақстан тарихы 2-орын .</w:t>
            </w:r>
            <w:r w:rsidRPr="00457D81">
              <w:rPr>
                <w:b/>
                <w:bCs/>
                <w:sz w:val="24"/>
                <w:szCs w:val="24"/>
                <w:lang w:val="kk-KZ"/>
              </w:rPr>
              <w:t>Облыстық</w:t>
            </w:r>
            <w:r w:rsidRPr="00457D81">
              <w:rPr>
                <w:sz w:val="24"/>
                <w:szCs w:val="24"/>
                <w:lang w:val="kk-KZ"/>
              </w:rPr>
              <w:t xml:space="preserve"> </w:t>
            </w:r>
            <w:r w:rsidRPr="00457D81">
              <w:rPr>
                <w:rFonts w:eastAsia="Calibri"/>
                <w:sz w:val="24"/>
                <w:szCs w:val="24"/>
                <w:lang w:val="kk-KZ"/>
              </w:rPr>
              <w:t>8-11 сынып оқушылары арасында  өткен облыстық ғылыми жобалар байқауына  8ә сынып оқушысы Балтабай Нұрислам сертификат</w:t>
            </w:r>
            <w:r w:rsidRPr="00457D81">
              <w:rPr>
                <w:sz w:val="24"/>
                <w:szCs w:val="24"/>
                <w:lang w:val="kk-KZ" w:eastAsia="ru-RU"/>
              </w:rPr>
              <w:t>.</w:t>
            </w:r>
          </w:p>
          <w:p w14:paraId="5AE7AE0D" w14:textId="77777777" w:rsidR="005E06D8" w:rsidRPr="00457D81" w:rsidRDefault="005E06D8" w:rsidP="005E06D8">
            <w:pPr>
              <w:spacing w:after="0" w:line="240" w:lineRule="auto"/>
              <w:jc w:val="both"/>
              <w:rPr>
                <w:sz w:val="24"/>
                <w:szCs w:val="24"/>
                <w:lang w:val="kk-KZ"/>
              </w:rPr>
            </w:pPr>
            <w:r w:rsidRPr="00457D81">
              <w:rPr>
                <w:rFonts w:eastAsia="Calibri"/>
                <w:b/>
                <w:bCs/>
                <w:sz w:val="24"/>
                <w:szCs w:val="24"/>
                <w:lang w:val="kk-KZ"/>
              </w:rPr>
              <w:lastRenderedPageBreak/>
              <w:t>Нурсейтов Т.О.</w:t>
            </w:r>
            <w:r w:rsidRPr="00457D81">
              <w:rPr>
                <w:b/>
                <w:bCs/>
                <w:sz w:val="24"/>
                <w:szCs w:val="24"/>
                <w:lang w:val="kk-KZ" w:eastAsia="ru-RU"/>
              </w:rPr>
              <w:t xml:space="preserve"> :аудандық</w:t>
            </w:r>
            <w:r w:rsidRPr="00457D81">
              <w:rPr>
                <w:sz w:val="24"/>
                <w:szCs w:val="24"/>
                <w:lang w:val="kk-KZ"/>
              </w:rPr>
              <w:t xml:space="preserve"> Жас тарихшылар мен өлкетанушылар байқауында  аудандық кезеңінде «Тарихи өлкетану» номинациясында 9-сынып оқушысыЕскенова Аяжан ІІІ орын  Дипломымен «Археология» номинациясы бойынша 9-сынып оқушысы Мейрамова Вера І орын Дипломымен марапатталды.9-11 сынып оқушылары арасында өткен пән олимпиадасы Қазақстан тарихы Уралбаева Аружан 11-сынып 3-орын,</w:t>
            </w:r>
            <w:r w:rsidRPr="00457D81">
              <w:rPr>
                <w:rFonts w:eastAsia="Calibri"/>
                <w:sz w:val="24"/>
                <w:szCs w:val="24"/>
                <w:lang w:val="kk-KZ"/>
              </w:rPr>
              <w:t>«Менің кіші Отаным»</w:t>
            </w:r>
            <w:r w:rsidRPr="00457D81">
              <w:rPr>
                <w:sz w:val="24"/>
                <w:szCs w:val="24"/>
                <w:lang w:val="kk-KZ" w:eastAsia="ru-RU"/>
              </w:rPr>
              <w:t xml:space="preserve"> </w:t>
            </w:r>
            <w:r w:rsidRPr="00457D81">
              <w:rPr>
                <w:rFonts w:eastAsia="Calibri"/>
                <w:sz w:val="24"/>
                <w:szCs w:val="24"/>
                <w:lang w:val="kk-KZ"/>
              </w:rPr>
              <w:t>Балтабай Наргиза,</w:t>
            </w:r>
            <w:r w:rsidRPr="00457D81">
              <w:rPr>
                <w:sz w:val="24"/>
                <w:szCs w:val="24"/>
                <w:lang w:val="kk-KZ" w:eastAsia="ru-RU"/>
              </w:rPr>
              <w:t xml:space="preserve"> </w:t>
            </w:r>
            <w:r w:rsidRPr="00457D81">
              <w:rPr>
                <w:rFonts w:eastAsia="Calibri"/>
                <w:sz w:val="24"/>
                <w:szCs w:val="24"/>
                <w:lang w:val="kk-KZ"/>
              </w:rPr>
              <w:t>Ескенова Аяжан ІІІ орын.</w:t>
            </w:r>
            <w:r w:rsidRPr="00457D81">
              <w:rPr>
                <w:sz w:val="24"/>
                <w:szCs w:val="24"/>
                <w:lang w:val="kk-KZ"/>
              </w:rPr>
              <w:t xml:space="preserve"> Жас тарихшылар мен өлкетанушылар байқауында </w:t>
            </w:r>
            <w:r w:rsidRPr="00457D81">
              <w:rPr>
                <w:b/>
                <w:bCs/>
                <w:sz w:val="24"/>
                <w:szCs w:val="24"/>
                <w:lang w:val="kk-KZ"/>
              </w:rPr>
              <w:t>облыстық</w:t>
            </w:r>
            <w:r w:rsidRPr="00457D81">
              <w:rPr>
                <w:sz w:val="24"/>
                <w:szCs w:val="24"/>
                <w:lang w:val="kk-KZ"/>
              </w:rPr>
              <w:t xml:space="preserve"> кезеңнен Мейрамова Вера сертификат. </w:t>
            </w:r>
          </w:p>
          <w:p w14:paraId="050D1D17" w14:textId="77777777" w:rsidR="005E06D8" w:rsidRPr="00457D81" w:rsidRDefault="005E06D8" w:rsidP="005E06D8">
            <w:pPr>
              <w:spacing w:after="0" w:line="240" w:lineRule="auto"/>
              <w:jc w:val="both"/>
              <w:rPr>
                <w:sz w:val="24"/>
                <w:szCs w:val="24"/>
                <w:lang w:val="kk-KZ"/>
              </w:rPr>
            </w:pPr>
            <w:r w:rsidRPr="00457D81">
              <w:rPr>
                <w:rFonts w:eastAsia="Calibri"/>
                <w:b/>
                <w:bCs/>
                <w:sz w:val="24"/>
                <w:szCs w:val="24"/>
                <w:lang w:val="kk-KZ"/>
              </w:rPr>
              <w:t>Садыкова Г.М:аудандық</w:t>
            </w:r>
            <w:r w:rsidRPr="00457D81">
              <w:rPr>
                <w:rFonts w:eastAsia="Calibri"/>
                <w:sz w:val="24"/>
                <w:szCs w:val="24"/>
                <w:lang w:val="kk-KZ"/>
              </w:rPr>
              <w:t>«Батырлар жыры-тәрбие көзі»  байқауының аудандық кезеңінен 9 «А» сынып оқушысы Байболат Перизат І орын</w:t>
            </w:r>
            <w:r w:rsidRPr="00457D81">
              <w:rPr>
                <w:sz w:val="24"/>
                <w:szCs w:val="24"/>
                <w:lang w:val="kk-KZ"/>
              </w:rPr>
              <w:t xml:space="preserve"> «Ә.Кекілбаев шығармаларын мәнерлеп оқу»  номинациясы бойынша 9 «а» сынып оқушысы Ақай Аружан І орын , 9 «А» сынып оқушысы Байболат Перизат «Ә.Кекілбаевтың шығармалары бойынша зерделеу жоба» номинациясы бойынша ІІ орын ,</w:t>
            </w:r>
            <w:r w:rsidRPr="00457D81">
              <w:rPr>
                <w:rFonts w:eastAsia="Calibri"/>
                <w:sz w:val="24"/>
                <w:szCs w:val="24"/>
                <w:lang w:val="kk-KZ"/>
              </w:rPr>
              <w:t xml:space="preserve">«Жарқын болашақ» республикалық олимпиадасының  «Білгірлер бәйгесі» бағытынан 7 «А»-сынып оқушысы Бақатай Еділ ІІІ орын, «Сөз шеберлері» бағытында 9 «А» сынып оқушысы Мейрамова Вера ІІІ орын </w:t>
            </w:r>
            <w:r w:rsidRPr="00457D81">
              <w:rPr>
                <w:sz w:val="24"/>
                <w:szCs w:val="24"/>
                <w:lang w:val="kk-KZ"/>
              </w:rPr>
              <w:t>,9-11 сынып оқушылары арасында өткен пән олимпиадасы 9а-сынып Қажыбай Еркежан  2-орын.</w:t>
            </w:r>
          </w:p>
          <w:p w14:paraId="6321B233" w14:textId="77777777" w:rsidR="005E06D8" w:rsidRPr="00457D81" w:rsidRDefault="005E06D8" w:rsidP="005E06D8">
            <w:pPr>
              <w:spacing w:after="0" w:line="240" w:lineRule="auto"/>
              <w:jc w:val="both"/>
              <w:rPr>
                <w:sz w:val="24"/>
                <w:szCs w:val="24"/>
                <w:lang w:val="kk-KZ"/>
              </w:rPr>
            </w:pPr>
            <w:r w:rsidRPr="00457D81">
              <w:rPr>
                <w:b/>
                <w:bCs/>
                <w:sz w:val="24"/>
                <w:szCs w:val="24"/>
                <w:lang w:val="kk-KZ"/>
              </w:rPr>
              <w:t>Облыстық:</w:t>
            </w:r>
            <w:r w:rsidRPr="00457D81">
              <w:rPr>
                <w:rFonts w:eastAsia="Calibri"/>
                <w:sz w:val="24"/>
                <w:szCs w:val="24"/>
                <w:lang w:val="kk-KZ"/>
              </w:rPr>
              <w:t>«Батырлар жыры-тәрбие көзі»  байқауының облыстық кезеңінен 9 «А» сынып оқушысы Байболат Перизат ІІ орын, 70 000 теңге көлеміндегі сыйақы</w:t>
            </w:r>
            <w:r w:rsidRPr="00457D81">
              <w:rPr>
                <w:sz w:val="24"/>
                <w:szCs w:val="24"/>
                <w:lang w:val="kk-KZ"/>
              </w:rPr>
              <w:t xml:space="preserve"> «Ғ.Мүсірепов шығармаларын сахналау» конкурсының облыстық кезеңіне 9 «а» сынып оқушысы Ақай Аружан қатысып, облыстық білім басқармасынан сертификат,«Ә.Кекілбаев шығармаларын мәнерлеп оқу»  номинациясы бойынша 9 «а» сынып оқушысы Ақай Аружан облыстық кезеңнен сертификат</w:t>
            </w:r>
          </w:p>
          <w:p w14:paraId="1EBE4D3C" w14:textId="77777777" w:rsidR="005E06D8" w:rsidRPr="00457D81" w:rsidRDefault="005E06D8" w:rsidP="005E06D8">
            <w:pPr>
              <w:spacing w:after="0"/>
              <w:jc w:val="both"/>
              <w:rPr>
                <w:sz w:val="24"/>
                <w:szCs w:val="24"/>
                <w:lang w:val="kk-KZ" w:eastAsia="ru-RU"/>
              </w:rPr>
            </w:pPr>
            <w:r w:rsidRPr="00457D81">
              <w:rPr>
                <w:b/>
                <w:bCs/>
                <w:sz w:val="24"/>
                <w:szCs w:val="24"/>
                <w:lang w:val="kk-KZ" w:eastAsia="ru-RU"/>
              </w:rPr>
              <w:t>Ахметжарова Г.Б:</w:t>
            </w:r>
            <w:r w:rsidRPr="00457D81">
              <w:rPr>
                <w:sz w:val="24"/>
                <w:szCs w:val="24"/>
                <w:lang w:val="kk-KZ" w:eastAsia="ru-RU"/>
              </w:rPr>
              <w:t xml:space="preserve"> 8-сынып оқушысы Балтабай Нұрислам Махамбет оқуларынан І-орын </w:t>
            </w:r>
            <w:r w:rsidRPr="00457D81">
              <w:rPr>
                <w:b/>
                <w:bCs/>
                <w:sz w:val="24"/>
                <w:szCs w:val="24"/>
                <w:lang w:val="kk-KZ" w:eastAsia="ru-RU"/>
              </w:rPr>
              <w:t>аудандық</w:t>
            </w:r>
            <w:r w:rsidRPr="00457D81">
              <w:rPr>
                <w:sz w:val="24"/>
                <w:szCs w:val="24"/>
                <w:lang w:val="kk-KZ" w:eastAsia="ru-RU"/>
              </w:rPr>
              <w:t xml:space="preserve"> кезең,</w:t>
            </w:r>
          </w:p>
          <w:p w14:paraId="05A5B032" w14:textId="77777777" w:rsidR="005E06D8" w:rsidRPr="00457D81" w:rsidRDefault="005E06D8" w:rsidP="005E06D8">
            <w:pPr>
              <w:spacing w:after="0"/>
              <w:jc w:val="both"/>
              <w:rPr>
                <w:sz w:val="24"/>
                <w:szCs w:val="24"/>
                <w:lang w:val="kk-KZ" w:eastAsia="ru-RU"/>
              </w:rPr>
            </w:pPr>
            <w:r w:rsidRPr="00457D81">
              <w:rPr>
                <w:sz w:val="24"/>
                <w:szCs w:val="24"/>
                <w:lang w:val="kk-KZ" w:eastAsia="ru-RU"/>
              </w:rPr>
              <w:t>Қазақбай Ұлпан</w:t>
            </w:r>
            <w:r w:rsidRPr="00457D81">
              <w:rPr>
                <w:b/>
                <w:bCs/>
                <w:sz w:val="24"/>
                <w:szCs w:val="24"/>
                <w:lang w:val="kk-KZ" w:eastAsia="ru-RU"/>
              </w:rPr>
              <w:t xml:space="preserve"> аудандық </w:t>
            </w:r>
            <w:r w:rsidRPr="00457D81">
              <w:rPr>
                <w:sz w:val="24"/>
                <w:szCs w:val="24"/>
                <w:lang w:val="kk-KZ" w:eastAsia="ru-RU"/>
              </w:rPr>
              <w:t>Абай оқулары байқауының "Абайдың қара сөздері" номинациясы бойынша  2 орын , 5 а сынып оқушысы Смагулова Зере республикалық оқырмандар сайысының</w:t>
            </w:r>
            <w:r w:rsidRPr="00457D81">
              <w:rPr>
                <w:b/>
                <w:bCs/>
                <w:sz w:val="24"/>
                <w:szCs w:val="24"/>
                <w:lang w:val="kk-KZ" w:eastAsia="ru-RU"/>
              </w:rPr>
              <w:t xml:space="preserve"> аудандық</w:t>
            </w:r>
            <w:r w:rsidRPr="00457D81">
              <w:rPr>
                <w:sz w:val="24"/>
                <w:szCs w:val="24"/>
                <w:lang w:val="kk-KZ" w:eastAsia="ru-RU"/>
              </w:rPr>
              <w:t xml:space="preserve"> кезеңінде 3 орын . </w:t>
            </w:r>
          </w:p>
          <w:p w14:paraId="406526E3" w14:textId="77777777" w:rsidR="005E06D8" w:rsidRPr="00457D81" w:rsidRDefault="005E06D8" w:rsidP="005E06D8">
            <w:pPr>
              <w:spacing w:after="0"/>
              <w:jc w:val="both"/>
              <w:rPr>
                <w:rFonts w:eastAsia="Calibri"/>
                <w:b/>
                <w:bCs/>
                <w:sz w:val="24"/>
                <w:szCs w:val="24"/>
                <w:lang w:val="kk-KZ"/>
              </w:rPr>
            </w:pPr>
            <w:r w:rsidRPr="00457D81">
              <w:rPr>
                <w:rFonts w:eastAsia="Calibri"/>
                <w:b/>
                <w:bCs/>
                <w:sz w:val="24"/>
                <w:szCs w:val="24"/>
                <w:lang w:val="kk-KZ"/>
              </w:rPr>
              <w:t>Садыкова Г.М, Ахметжарова Г.Б</w:t>
            </w:r>
            <w:r w:rsidRPr="00457D81">
              <w:rPr>
                <w:rFonts w:eastAsia="Calibri"/>
                <w:sz w:val="24"/>
                <w:szCs w:val="24"/>
                <w:lang w:val="kk-KZ"/>
              </w:rPr>
              <w:t xml:space="preserve">"Оқушылардың дебаттық қозғалысы" жалпыұлттық мәдени-білім беру жобасын жүзеге асыру мақсатында, мектеп оқушылары арасында дебат турнирінің </w:t>
            </w:r>
            <w:r w:rsidRPr="00457D81">
              <w:rPr>
                <w:rFonts w:eastAsia="Calibri"/>
                <w:b/>
                <w:bCs/>
                <w:sz w:val="24"/>
                <w:szCs w:val="24"/>
                <w:lang w:val="kk-KZ"/>
              </w:rPr>
              <w:t>аудандық</w:t>
            </w:r>
            <w:r w:rsidRPr="00457D81">
              <w:rPr>
                <w:rFonts w:eastAsia="Calibri"/>
                <w:sz w:val="24"/>
                <w:szCs w:val="24"/>
                <w:lang w:val="kk-KZ"/>
              </w:rPr>
              <w:t xml:space="preserve"> кезеңінде 3 орын иеленді. Мейрамова Вера, Ақай Аружан</w:t>
            </w:r>
            <w:r w:rsidRPr="00457D81">
              <w:rPr>
                <w:rFonts w:eastAsia="Calibri"/>
                <w:b/>
                <w:bCs/>
                <w:sz w:val="24"/>
                <w:szCs w:val="24"/>
                <w:lang w:val="kk-KZ"/>
              </w:rPr>
              <w:t>.</w:t>
            </w:r>
            <w:r w:rsidRPr="00457D81">
              <w:rPr>
                <w:rFonts w:eastAsia="Calibri"/>
                <w:sz w:val="24"/>
                <w:szCs w:val="24"/>
                <w:lang w:val="kk-KZ"/>
              </w:rPr>
              <w:t xml:space="preserve">Республикалық ұлттық пікір-сайыс турнирінің </w:t>
            </w:r>
            <w:r w:rsidRPr="00457D81">
              <w:rPr>
                <w:rFonts w:eastAsia="Calibri"/>
                <w:b/>
                <w:bCs/>
                <w:sz w:val="24"/>
                <w:szCs w:val="24"/>
                <w:lang w:val="kk-KZ"/>
              </w:rPr>
              <w:t>аудандық</w:t>
            </w:r>
            <w:r w:rsidRPr="00457D81">
              <w:rPr>
                <w:rFonts w:eastAsia="Calibri"/>
                <w:sz w:val="24"/>
                <w:szCs w:val="24"/>
                <w:lang w:val="kk-KZ"/>
              </w:rPr>
              <w:t xml:space="preserve"> кезеңінде "Шабыт" тобы Бас жүлде иеленді. Ақай Аружан, Ескенова Аяжан.</w:t>
            </w:r>
            <w:r w:rsidRPr="00457D81">
              <w:rPr>
                <w:rFonts w:eastAsia="Calibri"/>
                <w:b/>
                <w:bCs/>
                <w:sz w:val="24"/>
                <w:szCs w:val="24"/>
                <w:lang w:val="kk-KZ"/>
              </w:rPr>
              <w:t xml:space="preserve"> </w:t>
            </w:r>
            <w:r w:rsidRPr="00457D81">
              <w:rPr>
                <w:rFonts w:eastAsia="Calibri"/>
                <w:sz w:val="24"/>
                <w:szCs w:val="24"/>
                <w:lang w:val="kk-KZ"/>
              </w:rPr>
              <w:t xml:space="preserve">Дебат клубтары арасындағы "аймақтық" дебат турнирінің аудандық кезеңінде 2 орын иеленгендері үшін мадақтамамен марапатталды. Ақай Аружан, Мейрамова Вера. Мектеп оқушылары арасында Республикалық пікір-сайыс турнирінің </w:t>
            </w:r>
            <w:r w:rsidRPr="00457D81">
              <w:rPr>
                <w:rFonts w:eastAsia="Calibri"/>
                <w:b/>
                <w:bCs/>
                <w:sz w:val="24"/>
                <w:szCs w:val="24"/>
                <w:lang w:val="kk-KZ"/>
              </w:rPr>
              <w:t>облыстық</w:t>
            </w:r>
            <w:r w:rsidRPr="00457D81">
              <w:rPr>
                <w:rFonts w:eastAsia="Calibri"/>
                <w:sz w:val="24"/>
                <w:szCs w:val="24"/>
                <w:lang w:val="kk-KZ"/>
              </w:rPr>
              <w:t xml:space="preserve"> кезеңінде белсене қатысқандары үшін сертификатпен марапатталды. Ақай Аружан, Ескенова Аяжан</w:t>
            </w:r>
          </w:p>
          <w:p w14:paraId="03919933" w14:textId="77777777" w:rsidR="005E06D8" w:rsidRPr="00457D81" w:rsidRDefault="005E06D8" w:rsidP="005E06D8">
            <w:pPr>
              <w:spacing w:after="0" w:line="240" w:lineRule="auto"/>
              <w:jc w:val="both"/>
              <w:rPr>
                <w:b/>
                <w:bCs/>
                <w:sz w:val="24"/>
                <w:szCs w:val="24"/>
                <w:lang w:val="kk-KZ"/>
              </w:rPr>
            </w:pPr>
            <w:r w:rsidRPr="00457D81">
              <w:rPr>
                <w:rFonts w:eastAsia="Calibri"/>
                <w:b/>
                <w:bCs/>
                <w:sz w:val="24"/>
                <w:szCs w:val="24"/>
                <w:lang w:val="kk-KZ"/>
              </w:rPr>
              <w:lastRenderedPageBreak/>
              <w:t>Абдрахманова Ж.С.:</w:t>
            </w:r>
            <w:r w:rsidRPr="00457D81">
              <w:rPr>
                <w:rFonts w:eastAsia="Calibri"/>
                <w:sz w:val="24"/>
                <w:szCs w:val="24"/>
                <w:lang w:val="kk-KZ"/>
              </w:rPr>
              <w:t xml:space="preserve"> Бастауыш сынып мұғалімдерінің </w:t>
            </w:r>
            <w:r w:rsidRPr="00457D81">
              <w:rPr>
                <w:rFonts w:eastAsia="Calibri"/>
                <w:b/>
                <w:bCs/>
                <w:sz w:val="24"/>
                <w:szCs w:val="24"/>
                <w:lang w:val="kk-KZ"/>
              </w:rPr>
              <w:t>аудандық</w:t>
            </w:r>
            <w:r w:rsidRPr="00457D81">
              <w:rPr>
                <w:rFonts w:eastAsia="Calibri"/>
                <w:sz w:val="24"/>
                <w:szCs w:val="24"/>
                <w:lang w:val="kk-KZ"/>
              </w:rPr>
              <w:t xml:space="preserve"> семинарында 4-сынып оқушыларымен ашық сабақ өткізді, Республикалық оқырмандар сайысының </w:t>
            </w:r>
            <w:r w:rsidRPr="00457D81">
              <w:rPr>
                <w:rFonts w:eastAsia="Calibri"/>
                <w:b/>
                <w:bCs/>
                <w:sz w:val="24"/>
                <w:szCs w:val="24"/>
                <w:lang w:val="kk-KZ"/>
              </w:rPr>
              <w:t>аудандық</w:t>
            </w:r>
            <w:r w:rsidRPr="00457D81">
              <w:rPr>
                <w:rFonts w:eastAsia="Calibri"/>
                <w:sz w:val="24"/>
                <w:szCs w:val="24"/>
                <w:lang w:val="kk-KZ"/>
              </w:rPr>
              <w:t xml:space="preserve"> кезеңінде 4ә сынып оқушылары Оразалы Диарәлі «Озат оқырман»,Ерғожа Мансұр «Жас дарын» номинациясы.</w:t>
            </w:r>
          </w:p>
          <w:p w14:paraId="03AEFEFD" w14:textId="77777777" w:rsidR="005E06D8" w:rsidRPr="00457D81" w:rsidRDefault="005E06D8" w:rsidP="005E06D8">
            <w:pPr>
              <w:spacing w:after="0" w:line="240" w:lineRule="auto"/>
              <w:jc w:val="both"/>
              <w:rPr>
                <w:sz w:val="24"/>
                <w:szCs w:val="24"/>
                <w:lang w:val="kk-KZ"/>
              </w:rPr>
            </w:pPr>
            <w:r w:rsidRPr="00457D81">
              <w:rPr>
                <w:sz w:val="24"/>
                <w:szCs w:val="24"/>
                <w:lang w:val="kk-KZ"/>
              </w:rPr>
              <w:t xml:space="preserve">«Мың бала» интеллектуалды сайты өткізген </w:t>
            </w:r>
            <w:r w:rsidRPr="00457D81">
              <w:rPr>
                <w:b/>
                <w:bCs/>
                <w:sz w:val="24"/>
                <w:szCs w:val="24"/>
                <w:lang w:val="kk-KZ"/>
              </w:rPr>
              <w:t>Республикалық</w:t>
            </w:r>
            <w:r w:rsidRPr="00457D81">
              <w:rPr>
                <w:sz w:val="24"/>
                <w:szCs w:val="24"/>
                <w:lang w:val="kk-KZ"/>
              </w:rPr>
              <w:t xml:space="preserve"> олимпиада «математика» пәні бойынша І дәрежелі Диплом,"Ақбота"зияткерлік олимпиадасы, 2дәрежелі диплом Ерғожа Мансұр,3дәрежелі дипломмен Құрманжоға Димаш , «Бастау» олимпиадасы қазақ тілі Оразалы Диарәлі 2-орын, Оразалы Диарәлі «Абай оқулары» 1 орын.</w:t>
            </w:r>
          </w:p>
          <w:p w14:paraId="6B78F1FF" w14:textId="77777777" w:rsidR="005E06D8" w:rsidRPr="00457D81" w:rsidRDefault="005E06D8" w:rsidP="00DC2A0B">
            <w:pPr>
              <w:spacing w:after="0" w:line="240" w:lineRule="auto"/>
              <w:jc w:val="both"/>
              <w:rPr>
                <w:sz w:val="24"/>
                <w:szCs w:val="24"/>
                <w:lang w:val="kk-KZ"/>
              </w:rPr>
            </w:pPr>
            <w:r w:rsidRPr="00457D81">
              <w:rPr>
                <w:b/>
                <w:bCs/>
                <w:sz w:val="24"/>
                <w:szCs w:val="24"/>
                <w:lang w:val="kk-KZ"/>
              </w:rPr>
              <w:t>Калибаева Г.М.:</w:t>
            </w:r>
            <w:r w:rsidRPr="00457D81">
              <w:rPr>
                <w:sz w:val="24"/>
                <w:szCs w:val="24"/>
                <w:lang w:val="kk-KZ"/>
              </w:rPr>
              <w:t xml:space="preserve"> </w:t>
            </w:r>
            <w:r w:rsidRPr="00457D81">
              <w:rPr>
                <w:b/>
                <w:bCs/>
                <w:sz w:val="24"/>
                <w:szCs w:val="24"/>
                <w:lang w:val="kk-KZ"/>
              </w:rPr>
              <w:t xml:space="preserve">Республикалық </w:t>
            </w:r>
            <w:r w:rsidRPr="00457D81">
              <w:rPr>
                <w:sz w:val="24"/>
                <w:szCs w:val="24"/>
                <w:lang w:val="kk-KZ"/>
              </w:rPr>
              <w:t>"Ақбота"зияткерлік олимпиадасы 3дәрежелі дипломмен Амантай Ерасыл, Мырзағали Айым,Ерғали Айкүнім, «Жас математик» зияткерлік олимпиадасында  Идоят Адалбек.Мейранбекұлы Ахмет ІІІ дәрежелі диплом «Кенгуру математика бәрі үшін"  интеллектуалды ойыны Бірімжан Исхан және Серік Айзере 1 дәрежелі диплом.</w:t>
            </w:r>
          </w:p>
          <w:p w14:paraId="19E8A56C" w14:textId="77777777" w:rsidR="005E06D8" w:rsidRPr="00457D81" w:rsidRDefault="005E06D8" w:rsidP="005E06D8">
            <w:pPr>
              <w:spacing w:after="0" w:line="240" w:lineRule="auto"/>
              <w:jc w:val="both"/>
              <w:rPr>
                <w:sz w:val="24"/>
                <w:szCs w:val="24"/>
                <w:lang w:val="kk-KZ"/>
              </w:rPr>
            </w:pPr>
            <w:r w:rsidRPr="00457D81">
              <w:rPr>
                <w:b/>
                <w:bCs/>
                <w:sz w:val="24"/>
                <w:szCs w:val="24"/>
                <w:lang w:val="kk-KZ"/>
              </w:rPr>
              <w:t>Қошанова А.О.:</w:t>
            </w:r>
            <w:r w:rsidRPr="00457D81">
              <w:rPr>
                <w:sz w:val="24"/>
                <w:szCs w:val="24"/>
                <w:lang w:val="kk-KZ"/>
              </w:rPr>
              <w:t xml:space="preserve"> Республикалық оқырмандар сайысының </w:t>
            </w:r>
            <w:r w:rsidRPr="00457D81">
              <w:rPr>
                <w:b/>
                <w:bCs/>
                <w:sz w:val="24"/>
                <w:szCs w:val="24"/>
                <w:lang w:val="kk-KZ"/>
              </w:rPr>
              <w:t>аудандық</w:t>
            </w:r>
            <w:r w:rsidRPr="00457D81">
              <w:rPr>
                <w:sz w:val="24"/>
                <w:szCs w:val="24"/>
                <w:lang w:val="kk-KZ"/>
              </w:rPr>
              <w:t xml:space="preserve"> кезеңінде 4 а сынып оқушысы  Даулет Ерәлі  "Ойшыл бала"  номинациясымен марапатталды. </w:t>
            </w:r>
            <w:r w:rsidRPr="00457D81">
              <w:rPr>
                <w:b/>
                <w:bCs/>
                <w:sz w:val="24"/>
                <w:szCs w:val="24"/>
                <w:lang w:val="kk-KZ"/>
              </w:rPr>
              <w:t>Республикалық</w:t>
            </w:r>
            <w:r w:rsidRPr="00457D81">
              <w:rPr>
                <w:sz w:val="24"/>
                <w:szCs w:val="24"/>
                <w:lang w:val="kk-KZ"/>
              </w:rPr>
              <w:t xml:space="preserve"> "Ақбота"зияткерлік олимпиадасынан Дәулет Ералі, Біржан Мұхаммед, Ұлатай Інжу, Уалиев Жандос, Хайратбай Мәриям,Нұрғожа Нұрдәулет 3-орын, Төкен Мейрхат қашықтықтан өткен  Мағжан оқулары  конкурсынан 2-орын иеленді.</w:t>
            </w:r>
            <w:r w:rsidRPr="00457D81">
              <w:rPr>
                <w:kern w:val="24"/>
                <w:sz w:val="24"/>
                <w:szCs w:val="24"/>
                <w:lang w:val="kk-KZ"/>
              </w:rPr>
              <w:t xml:space="preserve"> </w:t>
            </w:r>
          </w:p>
          <w:p w14:paraId="0D1ED55D" w14:textId="77777777" w:rsidR="005E06D8" w:rsidRPr="00457D81" w:rsidRDefault="005E06D8" w:rsidP="005E06D8">
            <w:pPr>
              <w:spacing w:after="0" w:line="240" w:lineRule="auto"/>
              <w:jc w:val="both"/>
              <w:rPr>
                <w:sz w:val="24"/>
                <w:szCs w:val="24"/>
                <w:lang w:val="kk-KZ"/>
              </w:rPr>
            </w:pPr>
            <w:r w:rsidRPr="00457D81">
              <w:rPr>
                <w:b/>
                <w:bCs/>
                <w:sz w:val="24"/>
                <w:szCs w:val="24"/>
                <w:lang w:val="kk-KZ"/>
              </w:rPr>
              <w:t>Ибраева Ш.К. Шолтышева К.К.: Республикалық</w:t>
            </w:r>
            <w:r w:rsidRPr="00457D81">
              <w:rPr>
                <w:sz w:val="24"/>
                <w:szCs w:val="24"/>
                <w:lang w:val="kk-KZ"/>
              </w:rPr>
              <w:t xml:space="preserve"> "Ақбота"зияткерлік олимпиадасы,І дәрежелі дипломмен Қалабаева Адель 8ә сынып,  ІІІ дәрежелі дипломмен,Байболат Нәрлен 7ә сынып, ІІІ дәрежелі дипломмен Ерғали Мадияр 7ә сынып , ІІІ дәрежелі дипломмен Байканова Дильназ 7ә сынып</w:t>
            </w:r>
          </w:p>
          <w:p w14:paraId="72EBFBF1" w14:textId="77777777" w:rsidR="005E06D8" w:rsidRPr="00457D81" w:rsidRDefault="005E06D8" w:rsidP="005E06D8">
            <w:pPr>
              <w:spacing w:after="0" w:line="240" w:lineRule="auto"/>
              <w:jc w:val="both"/>
              <w:rPr>
                <w:sz w:val="24"/>
                <w:szCs w:val="24"/>
                <w:lang w:val="kk-KZ"/>
              </w:rPr>
            </w:pPr>
            <w:r w:rsidRPr="00457D81">
              <w:rPr>
                <w:b/>
                <w:bCs/>
                <w:sz w:val="24"/>
                <w:szCs w:val="24"/>
                <w:lang w:val="kk-KZ"/>
              </w:rPr>
              <w:t>Шолтышева К.К.:</w:t>
            </w:r>
            <w:r w:rsidRPr="00457D81">
              <w:rPr>
                <w:sz w:val="24"/>
                <w:szCs w:val="24"/>
                <w:lang w:val="kk-KZ"/>
              </w:rPr>
              <w:t xml:space="preserve">  пән олимпиадасының </w:t>
            </w:r>
            <w:r w:rsidRPr="00457D81">
              <w:rPr>
                <w:b/>
                <w:bCs/>
                <w:sz w:val="24"/>
                <w:szCs w:val="24"/>
                <w:lang w:val="kk-KZ"/>
              </w:rPr>
              <w:t xml:space="preserve">аудандық </w:t>
            </w:r>
            <w:r w:rsidRPr="00457D81">
              <w:rPr>
                <w:sz w:val="24"/>
                <w:szCs w:val="24"/>
                <w:lang w:val="kk-KZ"/>
              </w:rPr>
              <w:t xml:space="preserve">кезеңі Галимжанов Диас 5 «ә» сынып  жаратылыстану пәнінен 2-орын  </w:t>
            </w:r>
          </w:p>
          <w:p w14:paraId="622D3E5D" w14:textId="77777777" w:rsidR="005E06D8" w:rsidRPr="00457D81" w:rsidRDefault="005E06D8" w:rsidP="005E06D8">
            <w:pPr>
              <w:spacing w:after="0" w:line="240" w:lineRule="auto"/>
              <w:jc w:val="both"/>
              <w:rPr>
                <w:sz w:val="24"/>
                <w:szCs w:val="24"/>
                <w:lang w:val="kk-KZ"/>
              </w:rPr>
            </w:pPr>
            <w:r w:rsidRPr="00457D81">
              <w:rPr>
                <w:b/>
                <w:bCs/>
                <w:sz w:val="24"/>
                <w:szCs w:val="24"/>
                <w:lang w:val="kk-KZ"/>
              </w:rPr>
              <w:t>Ибраева Ш.К</w:t>
            </w:r>
            <w:r w:rsidRPr="00457D81">
              <w:rPr>
                <w:sz w:val="24"/>
                <w:szCs w:val="24"/>
                <w:lang w:val="kk-KZ"/>
              </w:rPr>
              <w:t>.:</w:t>
            </w:r>
            <w:r w:rsidRPr="00457D81">
              <w:rPr>
                <w:rFonts w:eastAsiaTheme="minorEastAsia"/>
                <w:kern w:val="24"/>
                <w:sz w:val="24"/>
                <w:szCs w:val="24"/>
                <w:lang w:val="kk-KZ"/>
              </w:rPr>
              <w:t xml:space="preserve"> </w:t>
            </w:r>
            <w:r w:rsidRPr="00457D81">
              <w:rPr>
                <w:sz w:val="24"/>
                <w:szCs w:val="24"/>
                <w:lang w:val="kk-KZ"/>
              </w:rPr>
              <w:t xml:space="preserve">Математика пәні мұғалімдері арасында өткен аудандық олимпиаданың жүлделі ІІ орын , пән олимпиадасының </w:t>
            </w:r>
            <w:r w:rsidRPr="00457D81">
              <w:rPr>
                <w:b/>
                <w:bCs/>
                <w:sz w:val="24"/>
                <w:szCs w:val="24"/>
                <w:lang w:val="kk-KZ"/>
              </w:rPr>
              <w:t xml:space="preserve">аудандық </w:t>
            </w:r>
            <w:r w:rsidRPr="00457D81">
              <w:rPr>
                <w:sz w:val="24"/>
                <w:szCs w:val="24"/>
                <w:lang w:val="kk-KZ"/>
              </w:rPr>
              <w:t>кезеңіде Бельгумбаев Төлеген 5 «ә» сынып  математикадан 1-орын</w:t>
            </w:r>
          </w:p>
          <w:p w14:paraId="7CBE72B0" w14:textId="77777777" w:rsidR="005E06D8" w:rsidRPr="00457D81" w:rsidRDefault="005E06D8" w:rsidP="005E06D8">
            <w:pPr>
              <w:spacing w:after="0" w:line="240" w:lineRule="auto"/>
              <w:jc w:val="both"/>
              <w:rPr>
                <w:sz w:val="24"/>
                <w:szCs w:val="24"/>
                <w:lang w:val="kk-KZ"/>
              </w:rPr>
            </w:pPr>
            <w:r w:rsidRPr="00457D81">
              <w:rPr>
                <w:b/>
                <w:bCs/>
                <w:sz w:val="24"/>
                <w:szCs w:val="24"/>
                <w:lang w:val="kk-KZ"/>
              </w:rPr>
              <w:t>Тилеубаева Қ.Б.:</w:t>
            </w:r>
            <w:r w:rsidRPr="00457D81">
              <w:rPr>
                <w:sz w:val="24"/>
                <w:szCs w:val="24"/>
                <w:lang w:val="kk-KZ"/>
              </w:rPr>
              <w:t xml:space="preserve"> пән олимпиадасының </w:t>
            </w:r>
            <w:r w:rsidRPr="00457D81">
              <w:rPr>
                <w:b/>
                <w:bCs/>
                <w:sz w:val="24"/>
                <w:szCs w:val="24"/>
                <w:lang w:val="kk-KZ"/>
              </w:rPr>
              <w:t xml:space="preserve">аудандық </w:t>
            </w:r>
            <w:r w:rsidRPr="00457D81">
              <w:rPr>
                <w:sz w:val="24"/>
                <w:szCs w:val="24"/>
                <w:lang w:val="kk-KZ"/>
              </w:rPr>
              <w:t>кезеңі Балтабай Нұрәділ 6 «ә» сынып жаратылыстану 3-орын.</w:t>
            </w:r>
          </w:p>
          <w:p w14:paraId="3142C246" w14:textId="77777777" w:rsidR="005E06D8" w:rsidRPr="00457D81" w:rsidRDefault="005E06D8" w:rsidP="005E06D8">
            <w:pPr>
              <w:spacing w:after="0" w:line="240" w:lineRule="auto"/>
              <w:jc w:val="both"/>
              <w:rPr>
                <w:sz w:val="24"/>
                <w:szCs w:val="24"/>
                <w:lang w:val="kk-KZ"/>
              </w:rPr>
            </w:pPr>
            <w:r w:rsidRPr="00457D81">
              <w:rPr>
                <w:b/>
                <w:bCs/>
                <w:sz w:val="24"/>
                <w:szCs w:val="24"/>
                <w:lang w:val="kk-KZ"/>
              </w:rPr>
              <w:t>Балтабаева А.С:</w:t>
            </w:r>
            <w:r w:rsidRPr="00457D81">
              <w:rPr>
                <w:sz w:val="24"/>
                <w:szCs w:val="24"/>
                <w:lang w:val="kk-KZ"/>
              </w:rPr>
              <w:t xml:space="preserve"> пән олимпиадасының </w:t>
            </w:r>
            <w:r w:rsidRPr="00457D81">
              <w:rPr>
                <w:b/>
                <w:bCs/>
                <w:sz w:val="24"/>
                <w:szCs w:val="24"/>
                <w:lang w:val="kk-KZ"/>
              </w:rPr>
              <w:t xml:space="preserve">аудандық </w:t>
            </w:r>
            <w:r w:rsidRPr="00457D81">
              <w:rPr>
                <w:sz w:val="24"/>
                <w:szCs w:val="24"/>
                <w:lang w:val="kk-KZ"/>
              </w:rPr>
              <w:t xml:space="preserve">кезеңі Мұрат Медина 5 «ә» сынып 3-орын ағылшын тілі </w:t>
            </w:r>
          </w:p>
          <w:p w14:paraId="6923C67A" w14:textId="1A3E27EB" w:rsidR="005E06D8" w:rsidRPr="00457D81" w:rsidRDefault="005E06D8" w:rsidP="005E06D8">
            <w:pPr>
              <w:spacing w:after="0" w:line="240" w:lineRule="auto"/>
              <w:jc w:val="both"/>
              <w:rPr>
                <w:sz w:val="24"/>
                <w:szCs w:val="24"/>
                <w:lang w:val="kk-KZ"/>
              </w:rPr>
            </w:pPr>
            <w:r w:rsidRPr="00457D81">
              <w:rPr>
                <w:b/>
                <w:bCs/>
                <w:sz w:val="24"/>
                <w:szCs w:val="24"/>
                <w:lang w:val="kk-KZ"/>
              </w:rPr>
              <w:t>Асылбек Г.Б</w:t>
            </w:r>
            <w:r w:rsidRPr="00457D81">
              <w:rPr>
                <w:sz w:val="24"/>
                <w:szCs w:val="24"/>
                <w:lang w:val="kk-KZ"/>
              </w:rPr>
              <w:t xml:space="preserve"> пән олимпиадасының </w:t>
            </w:r>
            <w:r w:rsidRPr="00457D81">
              <w:rPr>
                <w:b/>
                <w:bCs/>
                <w:sz w:val="24"/>
                <w:szCs w:val="24"/>
                <w:lang w:val="kk-KZ"/>
              </w:rPr>
              <w:t xml:space="preserve">аудандық </w:t>
            </w:r>
            <w:r w:rsidRPr="00457D81">
              <w:rPr>
                <w:sz w:val="24"/>
                <w:szCs w:val="24"/>
                <w:lang w:val="kk-KZ"/>
              </w:rPr>
              <w:t>кезеңі Ташен Батырлан</w:t>
            </w:r>
            <w:r w:rsidR="00DC2A0B" w:rsidRPr="00457D81">
              <w:rPr>
                <w:sz w:val="24"/>
                <w:szCs w:val="24"/>
                <w:lang w:val="kk-KZ"/>
              </w:rPr>
              <w:t xml:space="preserve"> 6 «ә» сынып математика 3- орын, </w:t>
            </w:r>
            <w:r w:rsidR="00DC2A0B" w:rsidRPr="00457D81">
              <w:rPr>
                <w:b/>
                <w:sz w:val="24"/>
                <w:szCs w:val="24"/>
                <w:lang w:val="kk-KZ"/>
              </w:rPr>
              <w:t>облыстық</w:t>
            </w:r>
            <w:r w:rsidR="00DC2A0B" w:rsidRPr="00457D81">
              <w:rPr>
                <w:sz w:val="24"/>
                <w:szCs w:val="24"/>
                <w:lang w:val="kk-KZ"/>
              </w:rPr>
              <w:t xml:space="preserve"> Жас математиктер олимпиадасында ІІІ дәрежелі диплом.</w:t>
            </w:r>
          </w:p>
          <w:p w14:paraId="1C82285D" w14:textId="77777777" w:rsidR="005E06D8" w:rsidRPr="00457D81" w:rsidRDefault="005E06D8" w:rsidP="005E06D8">
            <w:pPr>
              <w:spacing w:after="0" w:line="240" w:lineRule="auto"/>
              <w:jc w:val="both"/>
              <w:rPr>
                <w:sz w:val="24"/>
                <w:szCs w:val="24"/>
                <w:lang w:val="kk-KZ"/>
              </w:rPr>
            </w:pPr>
            <w:r w:rsidRPr="00457D81">
              <w:rPr>
                <w:b/>
                <w:bCs/>
                <w:sz w:val="24"/>
                <w:szCs w:val="24"/>
                <w:lang w:val="kk-KZ"/>
              </w:rPr>
              <w:t>Жусупова К.Ж</w:t>
            </w:r>
            <w:r w:rsidRPr="00457D81">
              <w:rPr>
                <w:sz w:val="24"/>
                <w:szCs w:val="24"/>
                <w:lang w:val="kk-KZ"/>
              </w:rPr>
              <w:t xml:space="preserve"> пән олимпиадасының </w:t>
            </w:r>
            <w:r w:rsidRPr="00457D81">
              <w:rPr>
                <w:b/>
                <w:bCs/>
                <w:sz w:val="24"/>
                <w:szCs w:val="24"/>
                <w:lang w:val="kk-KZ"/>
              </w:rPr>
              <w:t xml:space="preserve">аудандық </w:t>
            </w:r>
            <w:r w:rsidRPr="00457D81">
              <w:rPr>
                <w:sz w:val="24"/>
                <w:szCs w:val="24"/>
                <w:lang w:val="kk-KZ"/>
              </w:rPr>
              <w:t xml:space="preserve">кезеңі Дәуренбай Айым 6 «ә» сынып орыс тілінен 3-орын </w:t>
            </w:r>
          </w:p>
          <w:p w14:paraId="48533CCB" w14:textId="77777777" w:rsidR="005E06D8" w:rsidRPr="00457D81" w:rsidRDefault="005E06D8" w:rsidP="005E06D8">
            <w:pPr>
              <w:spacing w:after="0" w:line="240" w:lineRule="auto"/>
              <w:jc w:val="both"/>
              <w:rPr>
                <w:sz w:val="24"/>
                <w:szCs w:val="24"/>
                <w:lang w:val="kk-KZ"/>
              </w:rPr>
            </w:pPr>
            <w:r w:rsidRPr="00457D81">
              <w:rPr>
                <w:b/>
                <w:bCs/>
                <w:sz w:val="24"/>
                <w:szCs w:val="24"/>
                <w:lang w:val="kk-KZ"/>
              </w:rPr>
              <w:t>Касымова К.К.</w:t>
            </w:r>
            <w:r w:rsidRPr="00457D81">
              <w:rPr>
                <w:sz w:val="24"/>
                <w:szCs w:val="24"/>
                <w:lang w:val="kk-KZ"/>
              </w:rPr>
              <w:t xml:space="preserve"> пән олимпиадасының </w:t>
            </w:r>
            <w:r w:rsidRPr="00457D81">
              <w:rPr>
                <w:b/>
                <w:bCs/>
                <w:sz w:val="24"/>
                <w:szCs w:val="24"/>
                <w:lang w:val="kk-KZ"/>
              </w:rPr>
              <w:t xml:space="preserve">аудандық </w:t>
            </w:r>
            <w:r w:rsidRPr="00457D81">
              <w:rPr>
                <w:sz w:val="24"/>
                <w:szCs w:val="24"/>
                <w:lang w:val="kk-KZ"/>
              </w:rPr>
              <w:t>кезеңі</w:t>
            </w:r>
            <w:r w:rsidRPr="00457D81">
              <w:rPr>
                <w:b/>
                <w:bCs/>
                <w:sz w:val="24"/>
                <w:szCs w:val="24"/>
                <w:lang w:val="kk-KZ"/>
              </w:rPr>
              <w:t xml:space="preserve"> </w:t>
            </w:r>
            <w:r w:rsidRPr="00457D81">
              <w:rPr>
                <w:sz w:val="24"/>
                <w:szCs w:val="24"/>
                <w:lang w:val="kk-KZ"/>
              </w:rPr>
              <w:t>Иманғали Мақпал 5 «ә» сынып 1-орын  орыс тілі мен әдебиеті, Сексенбай Аружан  10- сынып 2-орын.</w:t>
            </w:r>
            <w:r w:rsidRPr="00457D81">
              <w:rPr>
                <w:sz w:val="24"/>
                <w:szCs w:val="24"/>
                <w:lang w:val="kk-KZ" w:eastAsia="ru-RU"/>
              </w:rPr>
              <w:t xml:space="preserve"> Қажымұрат Ясмин</w:t>
            </w:r>
            <w:r w:rsidRPr="00457D81">
              <w:rPr>
                <w:sz w:val="24"/>
                <w:szCs w:val="24"/>
                <w:lang w:val="kk-KZ"/>
              </w:rPr>
              <w:t xml:space="preserve">7 «ә» сынып </w:t>
            </w:r>
            <w:r w:rsidRPr="00457D81">
              <w:rPr>
                <w:sz w:val="24"/>
                <w:szCs w:val="24"/>
                <w:lang w:val="kk-KZ" w:eastAsia="ru-RU"/>
              </w:rPr>
              <w:t>3-орын.</w:t>
            </w:r>
          </w:p>
          <w:p w14:paraId="3C501CC0" w14:textId="77777777" w:rsidR="005E06D8" w:rsidRPr="00457D81" w:rsidRDefault="005E06D8" w:rsidP="005E06D8">
            <w:pPr>
              <w:spacing w:after="0" w:line="240" w:lineRule="auto"/>
              <w:jc w:val="both"/>
              <w:rPr>
                <w:sz w:val="24"/>
                <w:szCs w:val="24"/>
                <w:lang w:val="kk-KZ" w:eastAsia="ru-RU"/>
              </w:rPr>
            </w:pPr>
            <w:r w:rsidRPr="00457D81">
              <w:rPr>
                <w:b/>
                <w:bCs/>
                <w:sz w:val="24"/>
                <w:szCs w:val="24"/>
                <w:lang w:val="kk-KZ" w:eastAsia="ru-RU"/>
              </w:rPr>
              <w:t>Азатхан Бағдал</w:t>
            </w:r>
            <w:r w:rsidRPr="00457D81">
              <w:rPr>
                <w:b/>
                <w:bCs/>
                <w:sz w:val="24"/>
                <w:szCs w:val="24"/>
                <w:lang w:val="kk-KZ"/>
              </w:rPr>
              <w:t>:</w:t>
            </w:r>
            <w:r w:rsidRPr="00457D81">
              <w:rPr>
                <w:sz w:val="24"/>
                <w:szCs w:val="24"/>
                <w:lang w:val="kk-KZ"/>
              </w:rPr>
              <w:t xml:space="preserve">пән олимпиадасының </w:t>
            </w:r>
            <w:r w:rsidRPr="00457D81">
              <w:rPr>
                <w:b/>
                <w:bCs/>
                <w:sz w:val="24"/>
                <w:szCs w:val="24"/>
                <w:lang w:val="kk-KZ"/>
              </w:rPr>
              <w:t xml:space="preserve">аудандық </w:t>
            </w:r>
            <w:r w:rsidRPr="00457D81">
              <w:rPr>
                <w:sz w:val="24"/>
                <w:szCs w:val="24"/>
                <w:lang w:val="kk-KZ"/>
              </w:rPr>
              <w:t>кезеңі</w:t>
            </w:r>
            <w:r w:rsidRPr="00457D81">
              <w:rPr>
                <w:sz w:val="24"/>
                <w:szCs w:val="24"/>
                <w:lang w:val="kk-KZ" w:eastAsia="ru-RU"/>
              </w:rPr>
              <w:t xml:space="preserve"> Жаналин Нұрлыхан 7-сынып физика 3-орын  </w:t>
            </w:r>
          </w:p>
          <w:p w14:paraId="686BC5E4" w14:textId="77777777" w:rsidR="005E06D8" w:rsidRPr="00457D81" w:rsidRDefault="005E06D8" w:rsidP="005E06D8">
            <w:pPr>
              <w:spacing w:after="0" w:line="240" w:lineRule="auto"/>
              <w:jc w:val="both"/>
              <w:rPr>
                <w:b/>
                <w:bCs/>
                <w:sz w:val="24"/>
                <w:szCs w:val="24"/>
                <w:lang w:val="kk-KZ" w:eastAsia="ru-RU"/>
              </w:rPr>
            </w:pPr>
            <w:r w:rsidRPr="00457D81">
              <w:rPr>
                <w:b/>
                <w:bCs/>
                <w:sz w:val="24"/>
                <w:szCs w:val="24"/>
                <w:lang w:val="kk-KZ" w:eastAsia="ru-RU"/>
              </w:rPr>
              <w:lastRenderedPageBreak/>
              <w:t>Касымов К.Н.</w:t>
            </w:r>
            <w:r w:rsidRPr="00457D81">
              <w:rPr>
                <w:sz w:val="24"/>
                <w:szCs w:val="24"/>
                <w:lang w:val="kk-KZ"/>
              </w:rPr>
              <w:t xml:space="preserve">пән олимпиадасының </w:t>
            </w:r>
            <w:r w:rsidRPr="00457D81">
              <w:rPr>
                <w:b/>
                <w:bCs/>
                <w:sz w:val="24"/>
                <w:szCs w:val="24"/>
                <w:lang w:val="kk-KZ"/>
              </w:rPr>
              <w:t xml:space="preserve">аудандық </w:t>
            </w:r>
            <w:r w:rsidRPr="00457D81">
              <w:rPr>
                <w:sz w:val="24"/>
                <w:szCs w:val="24"/>
                <w:lang w:val="kk-KZ"/>
              </w:rPr>
              <w:t>кезеңі</w:t>
            </w:r>
            <w:r w:rsidRPr="00457D81">
              <w:rPr>
                <w:sz w:val="24"/>
                <w:szCs w:val="24"/>
                <w:lang w:val="kk-KZ" w:eastAsia="ru-RU"/>
              </w:rPr>
              <w:t xml:space="preserve"> Байболат Нәрлен 7-сынып химия 3-орын жетекшісі </w:t>
            </w:r>
          </w:p>
          <w:p w14:paraId="0993BB5C" w14:textId="77777777" w:rsidR="005E06D8" w:rsidRPr="00457D81" w:rsidRDefault="005E06D8" w:rsidP="005E06D8">
            <w:pPr>
              <w:spacing w:after="0" w:line="240" w:lineRule="auto"/>
              <w:jc w:val="both"/>
              <w:rPr>
                <w:b/>
                <w:bCs/>
                <w:sz w:val="24"/>
                <w:szCs w:val="24"/>
                <w:lang w:val="kk-KZ"/>
              </w:rPr>
            </w:pPr>
            <w:r w:rsidRPr="00457D81">
              <w:rPr>
                <w:b/>
                <w:bCs/>
                <w:sz w:val="24"/>
                <w:szCs w:val="24"/>
                <w:lang w:val="kk-KZ" w:eastAsia="ru-RU"/>
              </w:rPr>
              <w:t>Қарабатырова Г.Қ.</w:t>
            </w:r>
            <w:r w:rsidRPr="00457D81">
              <w:rPr>
                <w:sz w:val="24"/>
                <w:szCs w:val="24"/>
                <w:lang w:val="kk-KZ"/>
              </w:rPr>
              <w:t xml:space="preserve"> пән олимпиадасының </w:t>
            </w:r>
            <w:r w:rsidRPr="00457D81">
              <w:rPr>
                <w:b/>
                <w:bCs/>
                <w:sz w:val="24"/>
                <w:szCs w:val="24"/>
                <w:lang w:val="kk-KZ"/>
              </w:rPr>
              <w:t xml:space="preserve">аудандық </w:t>
            </w:r>
            <w:r w:rsidRPr="00457D81">
              <w:rPr>
                <w:sz w:val="24"/>
                <w:szCs w:val="24"/>
                <w:lang w:val="kk-KZ"/>
              </w:rPr>
              <w:t>кезеңі</w:t>
            </w:r>
            <w:r w:rsidRPr="00457D81">
              <w:rPr>
                <w:sz w:val="24"/>
                <w:szCs w:val="24"/>
                <w:lang w:val="kk-KZ" w:eastAsia="ru-RU"/>
              </w:rPr>
              <w:t xml:space="preserve"> Калабаева Адель 8-сынып орыс тілі мен әдебиеті пәнінен 2- орын</w:t>
            </w:r>
          </w:p>
          <w:p w14:paraId="038771BF" w14:textId="77777777" w:rsidR="005E06D8" w:rsidRPr="00457D81" w:rsidRDefault="005E06D8" w:rsidP="005E06D8">
            <w:pPr>
              <w:spacing w:after="0" w:line="240" w:lineRule="auto"/>
              <w:jc w:val="both"/>
              <w:rPr>
                <w:sz w:val="24"/>
                <w:szCs w:val="24"/>
                <w:lang w:val="kk-KZ" w:eastAsia="ru-RU"/>
              </w:rPr>
            </w:pPr>
            <w:r w:rsidRPr="00457D81">
              <w:rPr>
                <w:sz w:val="24"/>
                <w:szCs w:val="24"/>
                <w:lang w:val="kk-KZ" w:eastAsia="ru-RU"/>
              </w:rPr>
              <w:t xml:space="preserve">Әшімбек Б.Н: </w:t>
            </w:r>
            <w:r w:rsidRPr="00457D81">
              <w:rPr>
                <w:sz w:val="24"/>
                <w:szCs w:val="24"/>
                <w:lang w:val="kk-KZ"/>
              </w:rPr>
              <w:t xml:space="preserve">пән олимпиадасының </w:t>
            </w:r>
            <w:r w:rsidRPr="00457D81">
              <w:rPr>
                <w:b/>
                <w:bCs/>
                <w:sz w:val="24"/>
                <w:szCs w:val="24"/>
                <w:lang w:val="kk-KZ"/>
              </w:rPr>
              <w:t xml:space="preserve">аудандық </w:t>
            </w:r>
            <w:r w:rsidRPr="00457D81">
              <w:rPr>
                <w:sz w:val="24"/>
                <w:szCs w:val="24"/>
                <w:lang w:val="kk-KZ"/>
              </w:rPr>
              <w:t>кезеңі</w:t>
            </w:r>
            <w:r w:rsidRPr="00457D81">
              <w:rPr>
                <w:sz w:val="24"/>
                <w:szCs w:val="24"/>
                <w:lang w:val="kk-KZ" w:eastAsia="ru-RU"/>
              </w:rPr>
              <w:t xml:space="preserve">  Омаров Мухаммед 8-сынып информатика І орын, </w:t>
            </w:r>
            <w:r w:rsidRPr="00457D81">
              <w:rPr>
                <w:b/>
                <w:bCs/>
                <w:sz w:val="24"/>
                <w:szCs w:val="24"/>
                <w:lang w:val="kk-KZ" w:eastAsia="ru-RU"/>
              </w:rPr>
              <w:t>облыстық</w:t>
            </w:r>
            <w:r w:rsidRPr="00457D81">
              <w:rPr>
                <w:sz w:val="24"/>
                <w:szCs w:val="24"/>
                <w:lang w:val="kk-KZ" w:eastAsia="ru-RU"/>
              </w:rPr>
              <w:t xml:space="preserve"> кезең сертификат.</w:t>
            </w:r>
          </w:p>
          <w:p w14:paraId="7E235E23" w14:textId="77777777" w:rsidR="005E06D8" w:rsidRPr="00457D81" w:rsidRDefault="005E06D8" w:rsidP="005E06D8">
            <w:pPr>
              <w:spacing w:after="0" w:line="240" w:lineRule="auto"/>
              <w:jc w:val="both"/>
              <w:rPr>
                <w:sz w:val="24"/>
                <w:szCs w:val="24"/>
                <w:lang w:val="kk-KZ" w:eastAsia="ru-RU"/>
              </w:rPr>
            </w:pPr>
            <w:r w:rsidRPr="00457D81">
              <w:rPr>
                <w:b/>
                <w:bCs/>
                <w:sz w:val="24"/>
                <w:szCs w:val="24"/>
                <w:lang w:val="kk-KZ" w:eastAsia="ru-RU"/>
              </w:rPr>
              <w:t>Бейсенбай Айнаш:</w:t>
            </w:r>
            <w:r w:rsidRPr="00457D81">
              <w:rPr>
                <w:sz w:val="24"/>
                <w:szCs w:val="24"/>
                <w:lang w:val="kk-KZ"/>
              </w:rPr>
              <w:t xml:space="preserve"> пән олимпиадасының </w:t>
            </w:r>
            <w:r w:rsidRPr="00457D81">
              <w:rPr>
                <w:b/>
                <w:bCs/>
                <w:sz w:val="24"/>
                <w:szCs w:val="24"/>
                <w:lang w:val="kk-KZ"/>
              </w:rPr>
              <w:t xml:space="preserve">аудандық </w:t>
            </w:r>
            <w:r w:rsidRPr="00457D81">
              <w:rPr>
                <w:sz w:val="24"/>
                <w:szCs w:val="24"/>
                <w:lang w:val="kk-KZ"/>
              </w:rPr>
              <w:t>кезеңі</w:t>
            </w:r>
            <w:r w:rsidRPr="00457D81">
              <w:rPr>
                <w:sz w:val="24"/>
                <w:szCs w:val="24"/>
                <w:lang w:val="kk-KZ" w:eastAsia="ru-RU"/>
              </w:rPr>
              <w:t xml:space="preserve">  </w:t>
            </w:r>
            <w:r w:rsidRPr="00457D81">
              <w:rPr>
                <w:sz w:val="24"/>
                <w:szCs w:val="24"/>
                <w:lang w:val="kk-KZ"/>
              </w:rPr>
              <w:t xml:space="preserve"> ағылшын тілінен Ерғалиева Жұлдызай 9-сынып </w:t>
            </w:r>
          </w:p>
          <w:p w14:paraId="2DDF55EF" w14:textId="77777777" w:rsidR="005E06D8" w:rsidRPr="00457D81" w:rsidRDefault="005E06D8" w:rsidP="005E06D8">
            <w:pPr>
              <w:spacing w:after="0" w:line="240" w:lineRule="auto"/>
              <w:jc w:val="both"/>
              <w:rPr>
                <w:b/>
                <w:bCs/>
                <w:sz w:val="24"/>
                <w:szCs w:val="24"/>
                <w:lang w:val="kk-KZ" w:eastAsia="ru-RU"/>
              </w:rPr>
            </w:pPr>
            <w:r w:rsidRPr="00457D81">
              <w:rPr>
                <w:sz w:val="24"/>
                <w:szCs w:val="24"/>
                <w:lang w:val="kk-KZ"/>
              </w:rPr>
              <w:t>2-орын</w:t>
            </w:r>
            <w:r w:rsidRPr="00457D81">
              <w:rPr>
                <w:sz w:val="24"/>
                <w:szCs w:val="24"/>
                <w:lang w:val="kk-KZ" w:eastAsia="ru-RU"/>
              </w:rPr>
              <w:t xml:space="preserve">, </w:t>
            </w:r>
            <w:r w:rsidRPr="00457D81">
              <w:rPr>
                <w:b/>
                <w:bCs/>
                <w:sz w:val="24"/>
                <w:szCs w:val="24"/>
                <w:lang w:val="kk-KZ" w:eastAsia="ru-RU"/>
              </w:rPr>
              <w:t xml:space="preserve">облыстық </w:t>
            </w:r>
            <w:r w:rsidRPr="00457D81">
              <w:rPr>
                <w:sz w:val="24"/>
                <w:szCs w:val="24"/>
                <w:lang w:val="kk-KZ"/>
              </w:rPr>
              <w:t>Ерғалиева Жұлдызай 9-сынып  сертификат.</w:t>
            </w:r>
          </w:p>
          <w:p w14:paraId="6BF076FB" w14:textId="77777777" w:rsidR="005E06D8" w:rsidRPr="00457D81" w:rsidRDefault="005E06D8" w:rsidP="005E06D8">
            <w:pPr>
              <w:spacing w:after="0" w:line="240" w:lineRule="auto"/>
              <w:jc w:val="both"/>
              <w:rPr>
                <w:sz w:val="24"/>
                <w:szCs w:val="24"/>
                <w:lang w:val="kk-KZ"/>
              </w:rPr>
            </w:pPr>
            <w:r w:rsidRPr="00457D81">
              <w:rPr>
                <w:b/>
                <w:bCs/>
                <w:sz w:val="24"/>
                <w:szCs w:val="24"/>
                <w:lang w:val="kk-KZ" w:eastAsia="ru-RU"/>
              </w:rPr>
              <w:t>Омарова Ж.Б</w:t>
            </w:r>
            <w:r w:rsidRPr="00457D81">
              <w:rPr>
                <w:sz w:val="24"/>
                <w:szCs w:val="24"/>
                <w:lang w:val="kk-KZ"/>
              </w:rPr>
              <w:t xml:space="preserve"> пән олимпиадасының </w:t>
            </w:r>
            <w:r w:rsidRPr="00457D81">
              <w:rPr>
                <w:b/>
                <w:bCs/>
                <w:sz w:val="24"/>
                <w:szCs w:val="24"/>
                <w:lang w:val="kk-KZ"/>
              </w:rPr>
              <w:t xml:space="preserve">аудандық </w:t>
            </w:r>
            <w:r w:rsidRPr="00457D81">
              <w:rPr>
                <w:sz w:val="24"/>
                <w:szCs w:val="24"/>
                <w:lang w:val="kk-KZ"/>
              </w:rPr>
              <w:t>кезеңі</w:t>
            </w:r>
            <w:r w:rsidRPr="00457D81">
              <w:rPr>
                <w:sz w:val="24"/>
                <w:szCs w:val="24"/>
                <w:lang w:val="kk-KZ" w:eastAsia="ru-RU"/>
              </w:rPr>
              <w:t xml:space="preserve">  </w:t>
            </w:r>
            <w:r w:rsidRPr="00457D81">
              <w:rPr>
                <w:sz w:val="24"/>
                <w:szCs w:val="24"/>
                <w:lang w:val="kk-KZ"/>
              </w:rPr>
              <w:t xml:space="preserve"> </w:t>
            </w:r>
            <w:r w:rsidRPr="00457D81">
              <w:rPr>
                <w:sz w:val="24"/>
                <w:szCs w:val="24"/>
                <w:lang w:val="kk-KZ" w:eastAsia="ru-RU"/>
              </w:rPr>
              <w:t>Ерғали Мадияр 7-сынып  2-орын география,</w:t>
            </w:r>
            <w:r w:rsidRPr="00457D81">
              <w:rPr>
                <w:sz w:val="24"/>
                <w:szCs w:val="24"/>
                <w:lang w:val="kk-KZ"/>
              </w:rPr>
              <w:t xml:space="preserve"> «Туризм энциклопедиясы </w:t>
            </w:r>
            <w:r w:rsidRPr="00457D81">
              <w:rPr>
                <w:b/>
                <w:bCs/>
                <w:sz w:val="24"/>
                <w:szCs w:val="24"/>
                <w:lang w:val="kk-KZ"/>
              </w:rPr>
              <w:t>республикалық</w:t>
            </w:r>
            <w:r w:rsidRPr="00457D81">
              <w:rPr>
                <w:sz w:val="24"/>
                <w:szCs w:val="24"/>
                <w:lang w:val="kk-KZ"/>
              </w:rPr>
              <w:t xml:space="preserve"> жас туристер байқауы» Исмагзанов Нұрсәт 5ә-сынып 2-орын, Мәжит Нұрали 5ә-сынып 3-орын, Жолдыбек Айдын 6ә-сынып 3-орын.</w:t>
            </w:r>
          </w:p>
          <w:p w14:paraId="4EBA8DAD" w14:textId="5A6465AB" w:rsidR="005E06D8" w:rsidRPr="00457D81" w:rsidRDefault="005E06D8" w:rsidP="00DC2A0B">
            <w:pPr>
              <w:spacing w:after="0"/>
              <w:rPr>
                <w:rFonts w:eastAsia="Calibri"/>
                <w:b/>
                <w:bCs/>
                <w:sz w:val="24"/>
                <w:szCs w:val="24"/>
                <w:lang w:val="kk-KZ"/>
              </w:rPr>
            </w:pPr>
            <w:r w:rsidRPr="00457D81">
              <w:rPr>
                <w:rFonts w:eastAsia="Calibri"/>
                <w:b/>
                <w:bCs/>
                <w:sz w:val="24"/>
                <w:szCs w:val="24"/>
                <w:lang w:val="kk-KZ"/>
              </w:rPr>
              <w:t>Абдильманова Б.З:</w:t>
            </w:r>
            <w:r w:rsidRPr="00457D81">
              <w:rPr>
                <w:rFonts w:eastAsia="Calibri"/>
                <w:sz w:val="24"/>
                <w:szCs w:val="24"/>
                <w:lang w:val="kk-KZ"/>
              </w:rPr>
              <w:t xml:space="preserve">"Мамандықтар әлемін ашамыз" </w:t>
            </w:r>
            <w:r w:rsidRPr="00457D81">
              <w:rPr>
                <w:rFonts w:eastAsia="Calibri"/>
                <w:b/>
                <w:bCs/>
                <w:sz w:val="24"/>
                <w:szCs w:val="24"/>
                <w:lang w:val="kk-KZ"/>
              </w:rPr>
              <w:t>аудандық</w:t>
            </w:r>
            <w:r w:rsidRPr="00457D81">
              <w:rPr>
                <w:rFonts w:eastAsia="Calibri"/>
                <w:sz w:val="24"/>
                <w:szCs w:val="24"/>
                <w:lang w:val="kk-KZ"/>
              </w:rPr>
              <w:t xml:space="preserve"> форумға қатысып, Оралбаева Аружан ІІІ орын, Балтабаева Наргиза ІІ орын, Ерғалиева Жұлдызай мен Мейрамова Вера І орын, "Мамандықтар әлемін ашамыз" </w:t>
            </w:r>
            <w:r w:rsidRPr="00457D81">
              <w:rPr>
                <w:rFonts w:eastAsia="Calibri"/>
                <w:b/>
                <w:bCs/>
                <w:sz w:val="24"/>
                <w:szCs w:val="24"/>
                <w:lang w:val="kk-KZ"/>
              </w:rPr>
              <w:t>Облыстық</w:t>
            </w:r>
            <w:r w:rsidRPr="00457D81">
              <w:rPr>
                <w:rFonts w:eastAsia="Calibri"/>
                <w:sz w:val="24"/>
                <w:szCs w:val="24"/>
                <w:lang w:val="kk-KZ"/>
              </w:rPr>
              <w:t xml:space="preserve"> кезеңде Ерғали Жұлдызай ІІІ орын, диплом және сыйлықпен марапатталды. Мейрамова Вера І орын, "Мамандықтар әлемін ашамыз" </w:t>
            </w:r>
            <w:r w:rsidRPr="00457D81">
              <w:rPr>
                <w:rFonts w:eastAsia="Calibri"/>
                <w:b/>
                <w:bCs/>
                <w:sz w:val="24"/>
                <w:szCs w:val="24"/>
                <w:lang w:val="kk-KZ"/>
              </w:rPr>
              <w:t xml:space="preserve">республикалық </w:t>
            </w:r>
            <w:r w:rsidRPr="00457D81">
              <w:rPr>
                <w:rFonts w:eastAsia="Calibri"/>
                <w:sz w:val="24"/>
                <w:szCs w:val="24"/>
                <w:lang w:val="kk-KZ"/>
              </w:rPr>
              <w:t>кезеңіне Мейрамова Вера қатысты, нәтижесін күтудеміз</w:t>
            </w:r>
            <w:r w:rsidRPr="00457D81">
              <w:rPr>
                <w:sz w:val="24"/>
                <w:szCs w:val="24"/>
                <w:lang w:val="kk-KZ"/>
              </w:rPr>
              <w:t>.</w:t>
            </w:r>
          </w:p>
          <w:p w14:paraId="07769E92" w14:textId="266FB11C" w:rsidR="007D2BDA" w:rsidRPr="00457D81" w:rsidRDefault="007D2BDA" w:rsidP="007D2BDA">
            <w:pPr>
              <w:spacing w:after="0" w:line="240" w:lineRule="auto"/>
              <w:ind w:left="52"/>
              <w:rPr>
                <w:lang w:val="kk-KZ"/>
              </w:rPr>
            </w:pPr>
          </w:p>
        </w:tc>
        <w:tc>
          <w:tcPr>
            <w:tcW w:w="1510" w:type="dxa"/>
            <w:tcMar>
              <w:top w:w="15" w:type="dxa"/>
              <w:left w:w="15" w:type="dxa"/>
              <w:bottom w:w="15" w:type="dxa"/>
              <w:right w:w="15" w:type="dxa"/>
            </w:tcMar>
          </w:tcPr>
          <w:p w14:paraId="6CAE0C7F" w14:textId="65DA0DB3" w:rsidR="007D2BDA" w:rsidRPr="00457D81" w:rsidRDefault="005E06D8" w:rsidP="007D2BDA">
            <w:pPr>
              <w:spacing w:after="0" w:line="240" w:lineRule="auto"/>
              <w:ind w:left="20"/>
              <w:jc w:val="center"/>
              <w:rPr>
                <w:lang w:val="kk-KZ"/>
              </w:rPr>
            </w:pPr>
            <w:r w:rsidRPr="00457D81">
              <w:rPr>
                <w:lang w:val="kk-KZ"/>
              </w:rPr>
              <w:lastRenderedPageBreak/>
              <w:t>5</w:t>
            </w:r>
          </w:p>
        </w:tc>
      </w:tr>
      <w:tr w:rsidR="007D2BDA" w:rsidRPr="00457D81" w14:paraId="224039BC" w14:textId="77777777" w:rsidTr="003D3647">
        <w:trPr>
          <w:trHeight w:val="24"/>
        </w:trPr>
        <w:tc>
          <w:tcPr>
            <w:tcW w:w="589" w:type="dxa"/>
            <w:tcMar>
              <w:top w:w="15" w:type="dxa"/>
              <w:left w:w="15" w:type="dxa"/>
              <w:bottom w:w="15" w:type="dxa"/>
              <w:right w:w="15" w:type="dxa"/>
            </w:tcMar>
          </w:tcPr>
          <w:p w14:paraId="1FC05B89" w14:textId="77777777" w:rsidR="007D2BDA" w:rsidRPr="00457D81" w:rsidRDefault="007D2BDA" w:rsidP="007D2BDA">
            <w:pPr>
              <w:spacing w:after="0" w:line="240" w:lineRule="auto"/>
              <w:ind w:left="20"/>
              <w:rPr>
                <w:lang w:val="kk-KZ"/>
              </w:rPr>
            </w:pPr>
            <w:r w:rsidRPr="00457D81">
              <w:rPr>
                <w:lang w:val="kk-KZ"/>
              </w:rPr>
              <w:lastRenderedPageBreak/>
              <w:t>6</w:t>
            </w:r>
          </w:p>
        </w:tc>
        <w:tc>
          <w:tcPr>
            <w:tcW w:w="2126" w:type="dxa"/>
            <w:tcMar>
              <w:top w:w="15" w:type="dxa"/>
              <w:left w:w="15" w:type="dxa"/>
              <w:bottom w:w="15" w:type="dxa"/>
              <w:right w:w="15" w:type="dxa"/>
            </w:tcMar>
          </w:tcPr>
          <w:p w14:paraId="31846452" w14:textId="77777777" w:rsidR="007D2BDA" w:rsidRPr="00457D81" w:rsidRDefault="007D2BDA" w:rsidP="007D2BDA">
            <w:pPr>
              <w:spacing w:after="0" w:line="240" w:lineRule="auto"/>
              <w:ind w:left="20"/>
              <w:rPr>
                <w:lang w:val="kk-KZ"/>
              </w:rPr>
            </w:pPr>
            <w:r w:rsidRPr="00457D81">
              <w:rPr>
                <w:color w:val="000000"/>
                <w:sz w:val="20"/>
                <w:lang w:val="kk-KZ"/>
              </w:rPr>
              <w:t>Білім беру ұйымдарының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тіркелген) сәйкес жабдықтармен және жиһазбен жарақтандырылуы</w:t>
            </w:r>
          </w:p>
        </w:tc>
        <w:tc>
          <w:tcPr>
            <w:tcW w:w="6379" w:type="dxa"/>
            <w:tcMar>
              <w:top w:w="15" w:type="dxa"/>
              <w:left w:w="15" w:type="dxa"/>
              <w:bottom w:w="15" w:type="dxa"/>
              <w:right w:w="15" w:type="dxa"/>
            </w:tcMar>
          </w:tcPr>
          <w:p w14:paraId="521F02F3" w14:textId="424FCD2A" w:rsidR="007D2BDA" w:rsidRPr="00457D81" w:rsidRDefault="007D2BDA" w:rsidP="007D2BDA">
            <w:pPr>
              <w:spacing w:after="0" w:line="240" w:lineRule="auto"/>
              <w:ind w:left="52"/>
              <w:rPr>
                <w:color w:val="000000"/>
                <w:lang w:val="kk-KZ"/>
              </w:rPr>
            </w:pPr>
            <w:r w:rsidRPr="00457D81">
              <w:rPr>
                <w:lang w:val="kk-KZ"/>
              </w:rPr>
              <w:t>Мектептегі кабинеттер саны-37, соның ішінде негізгі корпуста 13 оқу кабинеті, сонымен қатар, мұғалімдер бөлмесі, оқу және тәрбие жөніндегі орынбасарлардың кабинеттері, мектеп директорының кабинеті мен қабылдау бөлмесі, психолог, логопед кабинеттері, аға тәлімгер кабинеті бар,бастауыш корпуста 7 оқу кабинеті мен мұғалімдерге арналған бөлме мен шахмат кабинеті бар.</w:t>
            </w:r>
            <w:r w:rsidRPr="00457D81">
              <w:rPr>
                <w:color w:val="000000"/>
                <w:lang w:val="kk-KZ"/>
              </w:rPr>
              <w:t>Мектепте физика, химия, биология, ағылшын, қазақ тілі, география пәндері бойынша арнайы жабдықталған кабинеттер бар. Химия-2014 жылы , физика, биология кабинеттері - 2008 жылы алынса, ағылшын, қазақ тілі, география кабинеттері 2021 жылы алынды. Бұл кабинеттер интерактивті тақтамен, компьютер, принтер, электрондық оқулықтар, зертханалық жұмыстарға арналған демонстрациялық және басқа да құралдармен жабдықталған.Химия, физика, биология пәндерінен лабораториялық жұмыстар кей кездері виртуалды зертхана арқылы орындалады. Жаратылыстану циклі (Химия, физика, биология) пәндері бойынша зертханалық және практикалық жұмыстар оқу бағдарламасына сәйкес орындалады.Әр зертхана кабинеттерінің төлқұжаттары бар. (видео қоса берілді),</w:t>
            </w:r>
          </w:p>
          <w:p w14:paraId="0015D935" w14:textId="77777777" w:rsidR="007D2BDA" w:rsidRPr="00457D81" w:rsidRDefault="007D2BDA" w:rsidP="007D2BDA">
            <w:pPr>
              <w:spacing w:after="0" w:line="240" w:lineRule="auto"/>
              <w:jc w:val="both"/>
              <w:rPr>
                <w:lang w:val="kk-KZ"/>
              </w:rPr>
            </w:pPr>
            <w:r w:rsidRPr="00457D81">
              <w:rPr>
                <w:lang w:val="kk-KZ"/>
              </w:rPr>
              <w:t xml:space="preserve">Мектепте 170,4 кв.м. құрайтын 100 орындық акт залы бар. Залдың бір қабырғасы осы мектептің өнер жолын таңдаған түлектерінің суреттері орналасқан «Өнер қырандарына» арналса, артқы қабырға мектеп оқушыларының әртүрлі туындылары (сурет салу бойынша) орналасқан. </w:t>
            </w:r>
            <w:r w:rsidRPr="00457D81">
              <w:rPr>
                <w:color w:val="000000"/>
                <w:lang w:val="kk-KZ"/>
              </w:rPr>
              <w:t>Музыкалық аппаратура, экран, проектор, пианино, мультимедиялық подиум бар.</w:t>
            </w:r>
            <w:r w:rsidRPr="00457D81">
              <w:rPr>
                <w:lang w:val="kk-KZ"/>
              </w:rPr>
              <w:t xml:space="preserve">  </w:t>
            </w:r>
          </w:p>
          <w:p w14:paraId="613A8651" w14:textId="3057BAF8" w:rsidR="007D2BDA" w:rsidRPr="00457D81" w:rsidRDefault="007D2BDA" w:rsidP="007D2BDA">
            <w:pPr>
              <w:spacing w:after="0" w:line="240" w:lineRule="auto"/>
              <w:jc w:val="both"/>
              <w:rPr>
                <w:lang w:val="kk-KZ"/>
              </w:rPr>
            </w:pPr>
            <w:r w:rsidRPr="00457D81">
              <w:rPr>
                <w:b/>
                <w:bCs/>
                <w:lang w:val="kk-KZ"/>
              </w:rPr>
              <w:t xml:space="preserve">Спортзал. </w:t>
            </w:r>
            <w:r w:rsidRPr="00457D81">
              <w:rPr>
                <w:lang w:val="kk-KZ"/>
              </w:rPr>
              <w:t>Мектеп спортзалының көлемі 437,5 кв.м.,</w:t>
            </w:r>
          </w:p>
          <w:p w14:paraId="64888B75" w14:textId="2435E88D" w:rsidR="007D2BDA" w:rsidRPr="00457D81" w:rsidRDefault="007D2BDA" w:rsidP="007D2BDA">
            <w:pPr>
              <w:pStyle w:val="a7"/>
              <w:spacing w:before="0" w:beforeAutospacing="0" w:after="0"/>
              <w:rPr>
                <w:sz w:val="22"/>
                <w:szCs w:val="22"/>
                <w:lang w:val="kk-KZ"/>
              </w:rPr>
            </w:pPr>
            <w:r w:rsidRPr="00457D81">
              <w:rPr>
                <w:sz w:val="22"/>
                <w:szCs w:val="22"/>
                <w:lang w:val="kk-KZ"/>
              </w:rPr>
              <w:t xml:space="preserve">Мектепте 4 интернет нүктесі бар: 1 спутниктік -100 мБит/сек.(одан 6 Wi-Fi модемі арқылы оқу кабинеттеріне интернет таратылады, 3 кабельді, әрқайсысы 8Мб/сек.(оның біреуі бастауыш корпуста,ол </w:t>
            </w:r>
            <w:r w:rsidRPr="00457D81">
              <w:rPr>
                <w:sz w:val="22"/>
                <w:szCs w:val="22"/>
                <w:lang w:val="kk-KZ"/>
              </w:rPr>
              <w:lastRenderedPageBreak/>
              <w:t xml:space="preserve">бір Wi-Fi модемі арқылы оқу кабинеттеріне таратылады) , география кабинетінде - ШПД-8Мб/сек информатика кабинетінде - спутниктік -100 мБит/сек (кабинеттегі 14 компьютер жергілікті желі арқылы өзара қосылған. </w:t>
            </w:r>
            <w:r w:rsidRPr="00457D81">
              <w:rPr>
                <w:color w:val="000000"/>
                <w:sz w:val="22"/>
                <w:szCs w:val="22"/>
                <w:lang w:val="kk-KZ"/>
              </w:rPr>
              <w:t xml:space="preserve">Мектепте интернет желісі толыққанды жұмыс істейді. 72 компьютер, 42 ноутбук, 55 планшет, 5 интерактивті тақта бар. </w:t>
            </w:r>
          </w:p>
          <w:p w14:paraId="2D8BD98B" w14:textId="61A87A30" w:rsidR="007D2BDA" w:rsidRPr="00457D81" w:rsidRDefault="007D2BDA" w:rsidP="007D2BDA">
            <w:pPr>
              <w:spacing w:after="0" w:line="240" w:lineRule="auto"/>
              <w:ind w:left="52"/>
              <w:rPr>
                <w:color w:val="000000"/>
                <w:lang w:val="kk-KZ"/>
              </w:rPr>
            </w:pPr>
            <w:r w:rsidRPr="00457D81">
              <w:rPr>
                <w:color w:val="000000"/>
                <w:lang w:val="kk-KZ"/>
              </w:rPr>
              <w:t>Мектеп білім беру ұйымдарының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тіркелген) толық сәйкес. Жабдықтардың үлесі– 95% құрайды.</w:t>
            </w:r>
          </w:p>
          <w:p w14:paraId="69257565" w14:textId="77777777" w:rsidR="007D2BDA" w:rsidRPr="00457D81" w:rsidRDefault="007D2BDA" w:rsidP="007D2BDA">
            <w:pPr>
              <w:spacing w:after="0" w:line="240" w:lineRule="auto"/>
              <w:ind w:left="52"/>
              <w:rPr>
                <w:color w:val="000000"/>
                <w:sz w:val="24"/>
                <w:szCs w:val="24"/>
                <w:lang w:val="kk-KZ"/>
              </w:rPr>
            </w:pPr>
          </w:p>
        </w:tc>
        <w:tc>
          <w:tcPr>
            <w:tcW w:w="1510" w:type="dxa"/>
            <w:tcMar>
              <w:top w:w="15" w:type="dxa"/>
              <w:left w:w="15" w:type="dxa"/>
              <w:bottom w:w="15" w:type="dxa"/>
              <w:right w:w="15" w:type="dxa"/>
            </w:tcMar>
          </w:tcPr>
          <w:p w14:paraId="5D15A3F8" w14:textId="77777777" w:rsidR="007D2BDA" w:rsidRPr="00457D81" w:rsidRDefault="007D2BDA" w:rsidP="007D2BDA">
            <w:pPr>
              <w:spacing w:after="0" w:line="240" w:lineRule="auto"/>
              <w:ind w:left="20"/>
              <w:jc w:val="center"/>
              <w:rPr>
                <w:lang w:val="kk-KZ"/>
              </w:rPr>
            </w:pPr>
            <w:r w:rsidRPr="00457D81">
              <w:rPr>
                <w:lang w:val="kk-KZ"/>
              </w:rPr>
              <w:lastRenderedPageBreak/>
              <w:t>4</w:t>
            </w:r>
          </w:p>
        </w:tc>
      </w:tr>
      <w:tr w:rsidR="007D2BDA" w:rsidRPr="00457D81" w14:paraId="14D9F71E" w14:textId="77777777" w:rsidTr="003D3647">
        <w:trPr>
          <w:trHeight w:val="24"/>
        </w:trPr>
        <w:tc>
          <w:tcPr>
            <w:tcW w:w="589" w:type="dxa"/>
            <w:tcMar>
              <w:top w:w="15" w:type="dxa"/>
              <w:left w:w="15" w:type="dxa"/>
              <w:bottom w:w="15" w:type="dxa"/>
              <w:right w:w="15" w:type="dxa"/>
            </w:tcMar>
          </w:tcPr>
          <w:p w14:paraId="14F3B691" w14:textId="77777777" w:rsidR="007D2BDA" w:rsidRPr="00457D81" w:rsidRDefault="007D2BDA" w:rsidP="007D2BDA">
            <w:pPr>
              <w:spacing w:after="0" w:line="240" w:lineRule="auto"/>
              <w:ind w:left="20"/>
              <w:rPr>
                <w:lang w:val="kk-KZ"/>
              </w:rPr>
            </w:pPr>
            <w:r w:rsidRPr="00457D81">
              <w:rPr>
                <w:lang w:val="kk-KZ"/>
              </w:rPr>
              <w:t>7</w:t>
            </w:r>
          </w:p>
        </w:tc>
        <w:tc>
          <w:tcPr>
            <w:tcW w:w="2126" w:type="dxa"/>
            <w:tcMar>
              <w:top w:w="15" w:type="dxa"/>
              <w:left w:w="15" w:type="dxa"/>
              <w:bottom w:w="15" w:type="dxa"/>
              <w:right w:w="15" w:type="dxa"/>
            </w:tcMar>
          </w:tcPr>
          <w:p w14:paraId="64AFA746" w14:textId="77777777" w:rsidR="007D2BDA" w:rsidRPr="00457D81" w:rsidRDefault="007D2BDA" w:rsidP="007D2BDA">
            <w:pPr>
              <w:spacing w:after="0" w:line="240" w:lineRule="auto"/>
              <w:ind w:left="20"/>
              <w:rPr>
                <w:color w:val="000000"/>
                <w:sz w:val="20"/>
                <w:lang w:val="kk-KZ"/>
              </w:rPr>
            </w:pPr>
            <w:r w:rsidRPr="00457D81">
              <w:rPr>
                <w:color w:val="000000"/>
                <w:sz w:val="20"/>
                <w:lang w:val="kk-KZ"/>
              </w:rPr>
              <w:t>Ғимараттарда (оқу корпустарында) ерекше білім берілуіне қажеттілігі бар адамдар үшін Қазақстан Республикасы Білім және ғылым министрінің 2022 жылғы 12 қаңтардағы № 6 бұйрығына (нормативтік құқықтық актілерді мемлекеттік тіркеу тізілімінде № 26513 тіркелген) сәйкес жағдай жасалуы (пандус, есіктер мен баспалдақтарды контрастты бояумен бояу)</w:t>
            </w:r>
          </w:p>
        </w:tc>
        <w:tc>
          <w:tcPr>
            <w:tcW w:w="6379" w:type="dxa"/>
            <w:tcMar>
              <w:top w:w="15" w:type="dxa"/>
              <w:left w:w="15" w:type="dxa"/>
              <w:bottom w:w="15" w:type="dxa"/>
              <w:right w:w="15" w:type="dxa"/>
            </w:tcMar>
          </w:tcPr>
          <w:p w14:paraId="41B11706" w14:textId="462B4778" w:rsidR="007D2BDA" w:rsidRPr="00457D81" w:rsidRDefault="007D2BDA" w:rsidP="007D2BDA">
            <w:pPr>
              <w:spacing w:after="0" w:line="240" w:lineRule="auto"/>
              <w:ind w:left="52"/>
              <w:rPr>
                <w:color w:val="000000"/>
                <w:lang w:val="kk-KZ"/>
              </w:rPr>
            </w:pPr>
            <w:r w:rsidRPr="00457D81">
              <w:rPr>
                <w:color w:val="000000"/>
                <w:lang w:val="kk-KZ"/>
              </w:rPr>
              <w:t xml:space="preserve">Ерекше білім беруді қажет ететін балалар контингентіне білім беру мекемесіне кедергісіз кіру ортасын қамтамасыз ету мақсатында мектепке кіре берісте барлық талаптары сақталып, пандус және қоңырау орнатылған. Көру мүмкіндігі шектеулі балалар үшін мектепке </w:t>
            </w:r>
            <w:r w:rsidRPr="00457D81">
              <w:rPr>
                <w:color w:val="000000"/>
                <w:shd w:val="clear" w:color="auto" w:fill="FFFFFF"/>
                <w:lang w:val="kk-KZ"/>
              </w:rPr>
              <w:t xml:space="preserve"> мектепке кірер кезде баспалдақтың шеткі сатылары қарама-қарсы түске боялған, </w:t>
            </w:r>
            <w:r w:rsidRPr="00457D81">
              <w:rPr>
                <w:color w:val="000000"/>
                <w:lang w:val="kk-KZ"/>
              </w:rPr>
              <w:t>дәретханада раковина мен  унитаздың жанында арнайы ұстайтын тұтқалар орналастырылған</w:t>
            </w:r>
            <w:r w:rsidRPr="00457D81">
              <w:rPr>
                <w:color w:val="000000"/>
                <w:shd w:val="clear" w:color="auto" w:fill="FFFFFF"/>
                <w:lang w:val="kk-KZ"/>
              </w:rPr>
              <w:t xml:space="preserve"> сонымен қатар, мектеп ішіндегі шеткі сатылар кіре берістердегідей, жарқын қарама-қарсы түстерге боялды. Кіре беріс шыны есіктің ашылатын бөлігі ашық бояумен белгіленген.</w:t>
            </w:r>
          </w:p>
          <w:p w14:paraId="41CD1EEA" w14:textId="6D9E3597" w:rsidR="007D2BDA" w:rsidRPr="00457D81" w:rsidRDefault="007D2BDA" w:rsidP="007D2BDA">
            <w:pPr>
              <w:spacing w:after="0" w:line="240" w:lineRule="auto"/>
              <w:ind w:left="52"/>
              <w:rPr>
                <w:color w:val="000000"/>
                <w:sz w:val="24"/>
                <w:szCs w:val="24"/>
                <w:lang w:val="kk-KZ"/>
              </w:rPr>
            </w:pPr>
            <w:r w:rsidRPr="00457D81">
              <w:rPr>
                <w:color w:val="000000"/>
                <w:sz w:val="24"/>
                <w:szCs w:val="24"/>
                <w:lang w:val="kk-KZ"/>
              </w:rPr>
              <w:t>Ерекше білім берілуіне қажеттілігі бар адамдар үшін Қазақстан Республикасы Білім және ғылым министрінің 2022 жылғы 12 қаңтардағы № 6 бұйрығына (нормативтік құқықтық актілерді мемлекеттік тіркеу тізілімінде № 26513 тіркелген) сәйкес 95% -ға жағдай жасалған</w:t>
            </w:r>
          </w:p>
        </w:tc>
        <w:tc>
          <w:tcPr>
            <w:tcW w:w="1510" w:type="dxa"/>
            <w:tcMar>
              <w:top w:w="15" w:type="dxa"/>
              <w:left w:w="15" w:type="dxa"/>
              <w:bottom w:w="15" w:type="dxa"/>
              <w:right w:w="15" w:type="dxa"/>
            </w:tcMar>
          </w:tcPr>
          <w:p w14:paraId="7527D9C3" w14:textId="77777777" w:rsidR="007D2BDA" w:rsidRPr="00457D81" w:rsidRDefault="007D2BDA" w:rsidP="007D2BDA">
            <w:pPr>
              <w:spacing w:after="0" w:line="240" w:lineRule="auto"/>
              <w:ind w:left="20"/>
              <w:jc w:val="center"/>
              <w:rPr>
                <w:lang w:val="kk-KZ"/>
              </w:rPr>
            </w:pPr>
            <w:r w:rsidRPr="00457D81">
              <w:rPr>
                <w:lang w:val="kk-KZ"/>
              </w:rPr>
              <w:t>4</w:t>
            </w:r>
          </w:p>
        </w:tc>
      </w:tr>
      <w:tr w:rsidR="007D2BDA" w:rsidRPr="00457D81" w14:paraId="47906DDB" w14:textId="77777777" w:rsidTr="003D3647">
        <w:trPr>
          <w:trHeight w:val="24"/>
        </w:trPr>
        <w:tc>
          <w:tcPr>
            <w:tcW w:w="589" w:type="dxa"/>
            <w:tcMar>
              <w:top w:w="15" w:type="dxa"/>
              <w:left w:w="15" w:type="dxa"/>
              <w:bottom w:w="15" w:type="dxa"/>
              <w:right w:w="15" w:type="dxa"/>
            </w:tcMar>
          </w:tcPr>
          <w:p w14:paraId="08E9F552" w14:textId="77777777" w:rsidR="007D2BDA" w:rsidRPr="00457D81" w:rsidRDefault="007D2BDA" w:rsidP="007D2BDA">
            <w:pPr>
              <w:spacing w:after="0" w:line="240" w:lineRule="auto"/>
              <w:ind w:left="20"/>
              <w:rPr>
                <w:lang w:val="kk-KZ"/>
              </w:rPr>
            </w:pPr>
            <w:r w:rsidRPr="00457D81">
              <w:rPr>
                <w:lang w:val="kk-KZ"/>
              </w:rPr>
              <w:t>8</w:t>
            </w:r>
          </w:p>
        </w:tc>
        <w:tc>
          <w:tcPr>
            <w:tcW w:w="2126" w:type="dxa"/>
            <w:tcMar>
              <w:top w:w="15" w:type="dxa"/>
              <w:left w:w="15" w:type="dxa"/>
              <w:bottom w:w="15" w:type="dxa"/>
              <w:right w:w="15" w:type="dxa"/>
            </w:tcMar>
          </w:tcPr>
          <w:p w14:paraId="1274FFD7" w14:textId="77777777" w:rsidR="007D2BDA" w:rsidRPr="00457D81" w:rsidRDefault="007D2BDA" w:rsidP="007D2BDA">
            <w:pPr>
              <w:spacing w:after="0" w:line="240" w:lineRule="auto"/>
              <w:ind w:left="20"/>
              <w:rPr>
                <w:color w:val="000000"/>
                <w:sz w:val="20"/>
                <w:lang w:val="kk-KZ"/>
              </w:rPr>
            </w:pPr>
            <w:r w:rsidRPr="00457D81">
              <w:rPr>
                <w:color w:val="000000"/>
                <w:sz w:val="20"/>
                <w:lang w:val="kk-KZ"/>
              </w:rPr>
              <w:t>Қазақстан Республикасы Білім және ғылым министрінің 2016 жылғы 19 қаңтардағы № 44 (нормативтік құқықтық актілерді мемлекеттік тіркеу тізілімінде № 13070 тіркелген), 2020 жылғы 22 мамырдағы № 216 бұйрықтарына (нормативтік құқықтық актілерді мемлекеттік тіркеу тізілімінде № 20708 тіркелген) сәйкес бастауыш, негізгі орта және жалпы білім беру ұйымдарына арналған оқу-әдістемелік кешендермен, оқу және көркем әдебиеттермен қамтамасыз етілуі</w:t>
            </w:r>
          </w:p>
        </w:tc>
        <w:tc>
          <w:tcPr>
            <w:tcW w:w="6379" w:type="dxa"/>
            <w:tcMar>
              <w:top w:w="15" w:type="dxa"/>
              <w:left w:w="15" w:type="dxa"/>
              <w:bottom w:w="15" w:type="dxa"/>
              <w:right w:w="15" w:type="dxa"/>
            </w:tcMar>
          </w:tcPr>
          <w:p w14:paraId="3C4F332C" w14:textId="77777777" w:rsidR="007D2BDA" w:rsidRPr="00457D81" w:rsidRDefault="007D2BDA" w:rsidP="007D2BDA">
            <w:pPr>
              <w:spacing w:after="0" w:line="240" w:lineRule="auto"/>
              <w:ind w:firstLine="708"/>
              <w:jc w:val="both"/>
              <w:rPr>
                <w:sz w:val="24"/>
                <w:szCs w:val="24"/>
                <w:lang w:val="kk-KZ"/>
              </w:rPr>
            </w:pPr>
            <w:r w:rsidRPr="00457D81">
              <w:rPr>
                <w:sz w:val="24"/>
                <w:szCs w:val="24"/>
                <w:lang w:val="kk-KZ"/>
              </w:rPr>
              <w:t xml:space="preserve">Мектеп кітапханасы екінші қабатта орналасқан. </w:t>
            </w:r>
            <w:r w:rsidRPr="00457D81">
              <w:rPr>
                <w:bCs/>
                <w:sz w:val="24"/>
                <w:szCs w:val="24"/>
                <w:lang w:val="kk-KZ"/>
              </w:rPr>
              <w:t>Кітапхананың жалпы ауданы 72м</w:t>
            </w:r>
            <w:r w:rsidRPr="00457D81">
              <w:rPr>
                <w:bCs/>
                <w:sz w:val="24"/>
                <w:szCs w:val="24"/>
                <w:vertAlign w:val="superscript"/>
                <w:lang w:val="kk-KZ"/>
              </w:rPr>
              <w:t>2</w:t>
            </w:r>
            <w:r w:rsidRPr="00457D81">
              <w:rPr>
                <w:bCs/>
                <w:sz w:val="24"/>
                <w:szCs w:val="24"/>
                <w:lang w:val="kk-KZ"/>
              </w:rPr>
              <w:t xml:space="preserve"> құрайды. Оқу залы 10 орынға арналған. Кітапхана </w:t>
            </w:r>
            <w:r w:rsidRPr="00457D81">
              <w:rPr>
                <w:sz w:val="24"/>
                <w:szCs w:val="24"/>
                <w:lang w:val="kk-KZ"/>
              </w:rPr>
              <w:t>меңгерушісі</w:t>
            </w:r>
            <w:r w:rsidRPr="00457D81">
              <w:rPr>
                <w:bCs/>
                <w:sz w:val="24"/>
                <w:szCs w:val="24"/>
                <w:lang w:val="kk-KZ"/>
              </w:rPr>
              <w:t xml:space="preserve"> – </w:t>
            </w:r>
            <w:r w:rsidRPr="00457D81">
              <w:rPr>
                <w:sz w:val="24"/>
                <w:szCs w:val="24"/>
                <w:lang w:val="kk-KZ"/>
              </w:rPr>
              <w:t>Тулебаева Бибигуль Умурзаковна.</w:t>
            </w:r>
            <w:r w:rsidRPr="00457D81">
              <w:rPr>
                <w:bCs/>
                <w:sz w:val="24"/>
                <w:szCs w:val="24"/>
                <w:lang w:val="kk-KZ"/>
              </w:rPr>
              <w:t xml:space="preserve"> Білімі жоғары. </w:t>
            </w:r>
            <w:r w:rsidRPr="00457D81">
              <w:rPr>
                <w:sz w:val="24"/>
                <w:szCs w:val="24"/>
                <w:lang w:val="kk-KZ"/>
              </w:rPr>
              <w:t>Кітапхана саласындағы еңбек өтілі: 26 жыл,</w:t>
            </w:r>
            <w:r w:rsidRPr="00457D81">
              <w:rPr>
                <w:bCs/>
                <w:sz w:val="24"/>
                <w:szCs w:val="24"/>
                <w:lang w:val="kk-KZ"/>
              </w:rPr>
              <w:t xml:space="preserve"> оның ішінде осы мекемеде –14 жыл. Бітірген оқу орны: Көкшетау қаласындағы Ақан Сері атындағы мәдениет училищесі 1991-1993ж «Кітапхана ісі», 2004-2007ж Ш.Уәлиханов атындағы  мемлекеттік университеті кітапханатану және библиография факультеті. </w:t>
            </w:r>
            <w:r w:rsidRPr="00457D81">
              <w:rPr>
                <w:sz w:val="24"/>
                <w:szCs w:val="24"/>
                <w:lang w:val="kk-KZ"/>
              </w:rPr>
              <w:t>Дипломы бойынша мамандық: кітапханатану және библиография бакалавры. Диплом № 0037400 БЖБ</w:t>
            </w:r>
          </w:p>
          <w:p w14:paraId="456AF860" w14:textId="77777777" w:rsidR="007D2BDA" w:rsidRPr="00457D81" w:rsidRDefault="007D2BDA" w:rsidP="007D2BDA">
            <w:pPr>
              <w:widowControl w:val="0"/>
              <w:suppressAutoHyphens/>
              <w:overflowPunct w:val="0"/>
              <w:autoSpaceDE w:val="0"/>
              <w:spacing w:after="0" w:line="240" w:lineRule="auto"/>
              <w:ind w:firstLine="708"/>
              <w:jc w:val="both"/>
              <w:textAlignment w:val="baseline"/>
              <w:rPr>
                <w:b/>
                <w:sz w:val="24"/>
                <w:szCs w:val="24"/>
                <w:lang w:val="kk-KZ" w:eastAsia="ar-SA"/>
              </w:rPr>
            </w:pPr>
            <w:r w:rsidRPr="00457D81">
              <w:rPr>
                <w:sz w:val="24"/>
                <w:szCs w:val="24"/>
                <w:lang w:val="kk-KZ"/>
              </w:rPr>
              <w:t xml:space="preserve">Кітапхана іші </w:t>
            </w:r>
            <w:r w:rsidRPr="00457D81">
              <w:rPr>
                <w:bCs/>
                <w:sz w:val="24"/>
                <w:szCs w:val="24"/>
                <w:lang w:val="kk-KZ"/>
              </w:rPr>
              <w:t xml:space="preserve">заманға сай безендірілген. </w:t>
            </w:r>
            <w:r w:rsidRPr="00457D81">
              <w:rPr>
                <w:sz w:val="24"/>
                <w:szCs w:val="24"/>
                <w:lang w:val="kk-KZ"/>
              </w:rPr>
              <w:t>Үлкен стендпен жабдықталған. «Кітапхана бұрышы», «Оқырман бұрышы». Кітапхана бұрышында оқырмандар назарына: Мектеп кітапханасының типтік ережесі, кітапхананы пайдалану үлгі қағидалары, техника қауіпсіздігі, кітапхана төлқұжаты, ал оқырман бұрышында: оқулықтармен қамтамасыз етудің тәртібі туралы ереже, мектеп кітапханасының ережесі, кітапхана белсенділерінің жұмысын айқындайтын ақпараттар орналасқан.</w:t>
            </w:r>
          </w:p>
          <w:p w14:paraId="33C7491A" w14:textId="77777777" w:rsidR="007D2BDA" w:rsidRPr="00457D81" w:rsidRDefault="007D2BDA" w:rsidP="007D2BDA">
            <w:pPr>
              <w:spacing w:after="0" w:line="240" w:lineRule="auto"/>
              <w:ind w:firstLine="708"/>
              <w:jc w:val="both"/>
              <w:rPr>
                <w:sz w:val="24"/>
                <w:szCs w:val="24"/>
                <w:lang w:val="kk-KZ"/>
              </w:rPr>
            </w:pPr>
            <w:r w:rsidRPr="00457D81">
              <w:rPr>
                <w:sz w:val="24"/>
                <w:szCs w:val="24"/>
                <w:lang w:val="kk-KZ"/>
              </w:rPr>
              <w:t xml:space="preserve">Кітапхана мен оқырман арасындағы байланысты нығайту, оқушылардың кітап оқуға деген қызығушылығын арттыру мақсатында «Буккроссинг», «Мобильді кітапхана», «Оқуға құштар мектеп» бұрышы және  «Әдеби мерейтойлар», «Ұлылардың ұлысы - Абай», </w:t>
            </w:r>
            <w:r w:rsidRPr="00457D81">
              <w:rPr>
                <w:bCs/>
                <w:sz w:val="24"/>
                <w:szCs w:val="24"/>
                <w:lang w:val="kk-KZ"/>
              </w:rPr>
              <w:t xml:space="preserve">«Туған өлкем Зеренді – тұнған тарих»,  «Балалар әдебиетінің әлемі», Батыр, жазушы, ұстаз  </w:t>
            </w:r>
            <w:r w:rsidRPr="00457D81">
              <w:rPr>
                <w:bCs/>
                <w:sz w:val="24"/>
                <w:szCs w:val="24"/>
                <w:lang w:val="kk-KZ"/>
              </w:rPr>
              <w:lastRenderedPageBreak/>
              <w:t xml:space="preserve">Мәлік Ғабдуллинге арналған «Сөнбес атың мәңгілік»  атты тұрақты кітап көрмелері </w:t>
            </w:r>
            <w:r w:rsidRPr="00457D81">
              <w:rPr>
                <w:sz w:val="24"/>
                <w:szCs w:val="24"/>
                <w:lang w:val="kk-KZ"/>
              </w:rPr>
              <w:t xml:space="preserve">ұйымдастырылған. </w:t>
            </w:r>
          </w:p>
          <w:p w14:paraId="7F4C3632" w14:textId="77777777" w:rsidR="007D2BDA" w:rsidRPr="00457D81" w:rsidRDefault="007D2BDA" w:rsidP="007D2BDA">
            <w:pPr>
              <w:spacing w:after="0" w:line="240" w:lineRule="auto"/>
              <w:ind w:firstLine="708"/>
              <w:jc w:val="both"/>
              <w:rPr>
                <w:sz w:val="24"/>
                <w:szCs w:val="24"/>
                <w:lang w:val="kk-KZ"/>
              </w:rPr>
            </w:pPr>
            <w:r w:rsidRPr="00457D81">
              <w:rPr>
                <w:sz w:val="24"/>
                <w:szCs w:val="24"/>
                <w:lang w:val="kk-KZ"/>
              </w:rPr>
              <w:t xml:space="preserve">Кітап сөрелері – 17, каталог шкафы - 1, 100мб/с Wi- Fi желісіне қосылған 3 компьютер, 2 оқушыларға арналған  және кітапханашының жеке жұмыс компьютері -1, принтер -1, үстелдер саны – 2, орындықтар саны – 15, құжаттар қоятын шкаф -1, оқулықтар қоятын шкаф -2.  </w:t>
            </w:r>
          </w:p>
          <w:p w14:paraId="29C80E82" w14:textId="77777777" w:rsidR="007D2BDA" w:rsidRPr="00457D81" w:rsidRDefault="007D2BDA" w:rsidP="007D2BDA">
            <w:pPr>
              <w:spacing w:after="0" w:line="240" w:lineRule="auto"/>
              <w:rPr>
                <w:b/>
                <w:sz w:val="24"/>
                <w:szCs w:val="24"/>
                <w:u w:val="single"/>
                <w:lang w:val="kk-KZ"/>
              </w:rPr>
            </w:pPr>
            <w:r w:rsidRPr="00457D81">
              <w:rPr>
                <w:b/>
                <w:sz w:val="24"/>
                <w:szCs w:val="24"/>
                <w:lang w:val="kk-KZ"/>
              </w:rPr>
              <w:t xml:space="preserve">         </w:t>
            </w:r>
            <w:r w:rsidRPr="00457D81">
              <w:rPr>
                <w:b/>
                <w:sz w:val="24"/>
                <w:szCs w:val="24"/>
                <w:u w:val="single"/>
                <w:lang w:val="kk-KZ"/>
              </w:rPr>
              <w:t>Кітапхананың жалпы кітап қоры – 8426 дана</w:t>
            </w:r>
          </w:p>
          <w:p w14:paraId="7AE14BE4" w14:textId="77777777" w:rsidR="007D2BDA" w:rsidRPr="00457D81" w:rsidRDefault="007D2BDA" w:rsidP="007D2BDA">
            <w:pPr>
              <w:pStyle w:val="a3"/>
              <w:numPr>
                <w:ilvl w:val="0"/>
                <w:numId w:val="4"/>
              </w:numPr>
              <w:spacing w:after="0" w:line="240" w:lineRule="auto"/>
              <w:rPr>
                <w:rFonts w:ascii="Times New Roman" w:hAnsi="Times New Roman" w:cs="Times New Roman"/>
                <w:sz w:val="24"/>
                <w:szCs w:val="24"/>
                <w:lang w:val="kk-KZ"/>
              </w:rPr>
            </w:pPr>
            <w:r w:rsidRPr="00457D81">
              <w:rPr>
                <w:rFonts w:ascii="Times New Roman" w:hAnsi="Times New Roman" w:cs="Times New Roman"/>
                <w:sz w:val="24"/>
                <w:szCs w:val="24"/>
                <w:lang w:val="kk-KZ"/>
              </w:rPr>
              <w:t>Оның ішінде қазақ тілінде – 7956 дана</w:t>
            </w:r>
          </w:p>
          <w:p w14:paraId="302972A6" w14:textId="77777777" w:rsidR="007D2BDA" w:rsidRPr="00457D81" w:rsidRDefault="007D2BDA" w:rsidP="007D2BDA">
            <w:pPr>
              <w:pStyle w:val="a3"/>
              <w:numPr>
                <w:ilvl w:val="0"/>
                <w:numId w:val="4"/>
              </w:numPr>
              <w:spacing w:after="0" w:line="240" w:lineRule="auto"/>
              <w:rPr>
                <w:rFonts w:ascii="Times New Roman" w:hAnsi="Times New Roman" w:cs="Times New Roman"/>
                <w:sz w:val="24"/>
                <w:szCs w:val="24"/>
                <w:lang w:val="kk-KZ"/>
              </w:rPr>
            </w:pPr>
            <w:r w:rsidRPr="00457D81">
              <w:rPr>
                <w:rFonts w:ascii="Times New Roman" w:hAnsi="Times New Roman" w:cs="Times New Roman"/>
                <w:sz w:val="24"/>
                <w:szCs w:val="24"/>
                <w:lang w:val="kk-KZ"/>
              </w:rPr>
              <w:t>Орыс тілінде – 450 дана</w:t>
            </w:r>
          </w:p>
          <w:p w14:paraId="412017DB" w14:textId="77777777" w:rsidR="007D2BDA" w:rsidRPr="00457D81" w:rsidRDefault="007D2BDA" w:rsidP="007D2BDA">
            <w:pPr>
              <w:pStyle w:val="a3"/>
              <w:numPr>
                <w:ilvl w:val="0"/>
                <w:numId w:val="4"/>
              </w:numPr>
              <w:spacing w:after="0" w:line="240" w:lineRule="auto"/>
              <w:rPr>
                <w:rFonts w:ascii="Times New Roman" w:hAnsi="Times New Roman" w:cs="Times New Roman"/>
                <w:sz w:val="24"/>
                <w:szCs w:val="24"/>
                <w:lang w:val="kk-KZ"/>
              </w:rPr>
            </w:pPr>
            <w:r w:rsidRPr="00457D81">
              <w:rPr>
                <w:rFonts w:ascii="Times New Roman" w:hAnsi="Times New Roman" w:cs="Times New Roman"/>
                <w:sz w:val="24"/>
                <w:szCs w:val="24"/>
                <w:lang w:val="kk-KZ"/>
              </w:rPr>
              <w:t>Ағылшын тілінде -20 дана</w:t>
            </w:r>
          </w:p>
          <w:p w14:paraId="07400654" w14:textId="77777777" w:rsidR="007D2BDA" w:rsidRPr="00457D81" w:rsidRDefault="007D2BDA" w:rsidP="007D2BDA">
            <w:pPr>
              <w:spacing w:after="0" w:line="240" w:lineRule="auto"/>
              <w:rPr>
                <w:b/>
                <w:sz w:val="24"/>
                <w:szCs w:val="24"/>
                <w:u w:val="single"/>
                <w:lang w:val="kk-KZ"/>
              </w:rPr>
            </w:pPr>
            <w:r w:rsidRPr="00457D81">
              <w:rPr>
                <w:b/>
                <w:sz w:val="24"/>
                <w:szCs w:val="24"/>
                <w:lang w:val="kk-KZ"/>
              </w:rPr>
              <w:t xml:space="preserve">         </w:t>
            </w:r>
            <w:r w:rsidRPr="00457D81">
              <w:rPr>
                <w:b/>
                <w:sz w:val="24"/>
                <w:szCs w:val="24"/>
                <w:u w:val="single"/>
                <w:lang w:val="kk-KZ"/>
              </w:rPr>
              <w:t>Оның ішінде оқулықтар саны – 4699 дана</w:t>
            </w:r>
          </w:p>
          <w:p w14:paraId="3E3F68DB" w14:textId="77777777" w:rsidR="007D2BDA" w:rsidRPr="00457D81" w:rsidRDefault="007D2BDA" w:rsidP="007D2BDA">
            <w:pPr>
              <w:pStyle w:val="a3"/>
              <w:numPr>
                <w:ilvl w:val="0"/>
                <w:numId w:val="4"/>
              </w:numPr>
              <w:spacing w:after="0" w:line="240" w:lineRule="auto"/>
              <w:rPr>
                <w:rFonts w:ascii="Times New Roman" w:hAnsi="Times New Roman" w:cs="Times New Roman"/>
                <w:b/>
                <w:sz w:val="24"/>
                <w:szCs w:val="24"/>
                <w:u w:val="single"/>
                <w:lang w:val="kk-KZ"/>
              </w:rPr>
            </w:pPr>
            <w:r w:rsidRPr="00457D81">
              <w:rPr>
                <w:rFonts w:ascii="Times New Roman" w:hAnsi="Times New Roman" w:cs="Times New Roman"/>
                <w:sz w:val="24"/>
                <w:szCs w:val="24"/>
                <w:lang w:val="kk-KZ"/>
              </w:rPr>
              <w:t>Оның ішінде қазақ тілінде – 3999 дана</w:t>
            </w:r>
          </w:p>
          <w:p w14:paraId="21A67712" w14:textId="77777777" w:rsidR="007D2BDA" w:rsidRPr="00457D81" w:rsidRDefault="007D2BDA" w:rsidP="007D2BDA">
            <w:pPr>
              <w:pStyle w:val="a3"/>
              <w:numPr>
                <w:ilvl w:val="0"/>
                <w:numId w:val="4"/>
              </w:numPr>
              <w:spacing w:after="0" w:line="240" w:lineRule="auto"/>
              <w:rPr>
                <w:rFonts w:ascii="Times New Roman" w:hAnsi="Times New Roman" w:cs="Times New Roman"/>
                <w:b/>
                <w:sz w:val="24"/>
                <w:szCs w:val="24"/>
                <w:u w:val="single"/>
                <w:lang w:val="kk-KZ"/>
              </w:rPr>
            </w:pPr>
            <w:r w:rsidRPr="00457D81">
              <w:rPr>
                <w:rFonts w:ascii="Times New Roman" w:hAnsi="Times New Roman" w:cs="Times New Roman"/>
                <w:sz w:val="24"/>
                <w:szCs w:val="24"/>
                <w:lang w:val="kk-KZ"/>
              </w:rPr>
              <w:t>Орыс тілінде – 425 дана</w:t>
            </w:r>
          </w:p>
          <w:p w14:paraId="0A32BB65" w14:textId="77777777" w:rsidR="007D2BDA" w:rsidRPr="00457D81" w:rsidRDefault="007D2BDA" w:rsidP="007D2BDA">
            <w:pPr>
              <w:pStyle w:val="a3"/>
              <w:numPr>
                <w:ilvl w:val="0"/>
                <w:numId w:val="4"/>
              </w:numPr>
              <w:spacing w:after="0" w:line="240" w:lineRule="auto"/>
              <w:rPr>
                <w:rFonts w:ascii="Times New Roman" w:hAnsi="Times New Roman" w:cs="Times New Roman"/>
                <w:b/>
                <w:sz w:val="24"/>
                <w:szCs w:val="24"/>
                <w:u w:val="single"/>
                <w:lang w:val="kk-KZ"/>
              </w:rPr>
            </w:pPr>
            <w:r w:rsidRPr="00457D81">
              <w:rPr>
                <w:rFonts w:ascii="Times New Roman" w:hAnsi="Times New Roman" w:cs="Times New Roman"/>
                <w:sz w:val="24"/>
                <w:szCs w:val="24"/>
                <w:lang w:val="kk-KZ"/>
              </w:rPr>
              <w:t>Ағылшын тілінде - 275</w:t>
            </w:r>
          </w:p>
          <w:p w14:paraId="574BBA9A" w14:textId="77777777" w:rsidR="007D2BDA" w:rsidRPr="00457D81" w:rsidRDefault="007D2BDA" w:rsidP="007D2BDA">
            <w:pPr>
              <w:spacing w:after="0" w:line="240" w:lineRule="auto"/>
              <w:rPr>
                <w:b/>
                <w:sz w:val="24"/>
                <w:szCs w:val="24"/>
                <w:u w:val="single"/>
                <w:lang w:val="kk-KZ"/>
              </w:rPr>
            </w:pPr>
            <w:r w:rsidRPr="00457D81">
              <w:rPr>
                <w:sz w:val="24"/>
                <w:szCs w:val="24"/>
                <w:lang w:val="kk-KZ"/>
              </w:rPr>
              <w:t xml:space="preserve">         </w:t>
            </w:r>
            <w:r w:rsidRPr="00457D81">
              <w:rPr>
                <w:b/>
                <w:sz w:val="24"/>
                <w:szCs w:val="24"/>
                <w:u w:val="single"/>
                <w:lang w:val="kk-KZ"/>
              </w:rPr>
              <w:t>Әдеби қорының саны – 3727 дана</w:t>
            </w:r>
          </w:p>
          <w:p w14:paraId="0F428688" w14:textId="77777777" w:rsidR="007D2BDA" w:rsidRPr="00457D81" w:rsidRDefault="007D2BDA" w:rsidP="007D2BDA">
            <w:pPr>
              <w:pStyle w:val="a3"/>
              <w:numPr>
                <w:ilvl w:val="0"/>
                <w:numId w:val="5"/>
              </w:numPr>
              <w:spacing w:after="0" w:line="240" w:lineRule="auto"/>
              <w:rPr>
                <w:rFonts w:ascii="Times New Roman" w:hAnsi="Times New Roman" w:cs="Times New Roman"/>
                <w:b/>
                <w:sz w:val="24"/>
                <w:szCs w:val="24"/>
                <w:u w:val="single"/>
                <w:lang w:val="kk-KZ"/>
              </w:rPr>
            </w:pPr>
            <w:r w:rsidRPr="00457D81">
              <w:rPr>
                <w:rFonts w:ascii="Times New Roman" w:hAnsi="Times New Roman" w:cs="Times New Roman"/>
                <w:sz w:val="24"/>
                <w:szCs w:val="24"/>
                <w:lang w:val="kk-KZ"/>
              </w:rPr>
              <w:t>Оның ішінде қазақ тілінде – 3282</w:t>
            </w:r>
          </w:p>
          <w:p w14:paraId="062FC80E" w14:textId="77777777" w:rsidR="007D2BDA" w:rsidRPr="00457D81" w:rsidRDefault="007D2BDA" w:rsidP="007D2BDA">
            <w:pPr>
              <w:pStyle w:val="a3"/>
              <w:numPr>
                <w:ilvl w:val="0"/>
                <w:numId w:val="5"/>
              </w:numPr>
              <w:spacing w:after="0" w:line="240" w:lineRule="auto"/>
              <w:rPr>
                <w:rFonts w:ascii="Times New Roman" w:hAnsi="Times New Roman" w:cs="Times New Roman"/>
                <w:b/>
                <w:sz w:val="24"/>
                <w:szCs w:val="24"/>
                <w:u w:val="single"/>
                <w:lang w:val="kk-KZ"/>
              </w:rPr>
            </w:pPr>
            <w:r w:rsidRPr="00457D81">
              <w:rPr>
                <w:rFonts w:ascii="Times New Roman" w:hAnsi="Times New Roman" w:cs="Times New Roman"/>
                <w:sz w:val="24"/>
                <w:szCs w:val="24"/>
                <w:lang w:val="kk-KZ"/>
              </w:rPr>
              <w:t>Орыс тілінде – 425</w:t>
            </w:r>
          </w:p>
          <w:p w14:paraId="721A80D9" w14:textId="77777777" w:rsidR="007D2BDA" w:rsidRPr="00457D81" w:rsidRDefault="007D2BDA" w:rsidP="007D2BDA">
            <w:pPr>
              <w:pStyle w:val="a3"/>
              <w:numPr>
                <w:ilvl w:val="0"/>
                <w:numId w:val="5"/>
              </w:numPr>
              <w:spacing w:after="0" w:line="240" w:lineRule="auto"/>
              <w:rPr>
                <w:rFonts w:ascii="Times New Roman" w:hAnsi="Times New Roman" w:cs="Times New Roman"/>
                <w:b/>
                <w:sz w:val="24"/>
                <w:szCs w:val="24"/>
                <w:u w:val="single"/>
                <w:lang w:val="kk-KZ"/>
              </w:rPr>
            </w:pPr>
            <w:r w:rsidRPr="00457D81">
              <w:rPr>
                <w:rFonts w:ascii="Times New Roman" w:hAnsi="Times New Roman" w:cs="Times New Roman"/>
                <w:sz w:val="24"/>
                <w:szCs w:val="24"/>
                <w:lang w:val="kk-KZ"/>
              </w:rPr>
              <w:t>Ағылшын тілінде – 20 дана</w:t>
            </w:r>
          </w:p>
          <w:p w14:paraId="7DCDF4C5" w14:textId="77777777" w:rsidR="007D2BDA" w:rsidRPr="00457D81" w:rsidRDefault="007D2BDA" w:rsidP="007D2BDA">
            <w:pPr>
              <w:spacing w:after="0" w:line="240" w:lineRule="auto"/>
              <w:rPr>
                <w:b/>
                <w:sz w:val="24"/>
                <w:szCs w:val="24"/>
                <w:u w:val="single"/>
                <w:lang w:val="kk-KZ"/>
              </w:rPr>
            </w:pPr>
            <w:r w:rsidRPr="00457D81">
              <w:rPr>
                <w:b/>
                <w:sz w:val="24"/>
                <w:szCs w:val="24"/>
                <w:lang w:val="kk-KZ"/>
              </w:rPr>
              <w:t xml:space="preserve">          </w:t>
            </w:r>
            <w:r w:rsidRPr="00457D81">
              <w:rPr>
                <w:b/>
                <w:sz w:val="24"/>
                <w:szCs w:val="24"/>
                <w:u w:val="single"/>
                <w:lang w:val="kk-KZ"/>
              </w:rPr>
              <w:t>Электрондық оқулықтар саны – 34 дана</w:t>
            </w:r>
          </w:p>
          <w:p w14:paraId="61343827" w14:textId="77777777" w:rsidR="007D2BDA" w:rsidRPr="00457D81" w:rsidRDefault="007D2BDA" w:rsidP="007D2BDA">
            <w:pPr>
              <w:spacing w:after="0" w:line="240" w:lineRule="auto"/>
              <w:rPr>
                <w:b/>
                <w:sz w:val="24"/>
                <w:szCs w:val="24"/>
                <w:u w:val="single"/>
                <w:lang w:val="kk-KZ"/>
              </w:rPr>
            </w:pPr>
            <w:r w:rsidRPr="00457D81">
              <w:rPr>
                <w:b/>
                <w:sz w:val="24"/>
                <w:szCs w:val="24"/>
                <w:u w:val="single"/>
                <w:lang w:val="kk-KZ"/>
              </w:rPr>
              <w:t xml:space="preserve">  </w:t>
            </w:r>
          </w:p>
          <w:p w14:paraId="2B5B237C" w14:textId="77777777" w:rsidR="007D2BDA" w:rsidRPr="00457D81" w:rsidRDefault="007D2BDA" w:rsidP="007D2BDA">
            <w:pPr>
              <w:spacing w:after="0" w:line="240" w:lineRule="auto"/>
              <w:ind w:firstLine="708"/>
              <w:rPr>
                <w:b/>
                <w:sz w:val="24"/>
                <w:szCs w:val="24"/>
                <w:u w:val="single"/>
                <w:lang w:val="kk-KZ"/>
              </w:rPr>
            </w:pPr>
            <w:r w:rsidRPr="00457D81">
              <w:rPr>
                <w:b/>
                <w:sz w:val="24"/>
                <w:szCs w:val="24"/>
                <w:u w:val="single"/>
                <w:lang w:val="kk-KZ"/>
              </w:rPr>
              <w:t>Барлық оқушылар саны: 281</w:t>
            </w:r>
          </w:p>
          <w:p w14:paraId="626D146D" w14:textId="77777777" w:rsidR="007D2BDA" w:rsidRPr="00457D81" w:rsidRDefault="007D2BDA" w:rsidP="007D2BDA">
            <w:pPr>
              <w:spacing w:after="0" w:line="240" w:lineRule="auto"/>
              <w:ind w:firstLine="708"/>
              <w:rPr>
                <w:b/>
                <w:sz w:val="24"/>
                <w:szCs w:val="24"/>
                <w:u w:val="single"/>
                <w:lang w:val="kk-KZ"/>
              </w:rPr>
            </w:pPr>
            <w:r w:rsidRPr="00457D81">
              <w:rPr>
                <w:b/>
                <w:sz w:val="24"/>
                <w:szCs w:val="24"/>
                <w:u w:val="single"/>
                <w:lang w:val="kk-KZ"/>
              </w:rPr>
              <w:t>Оқулықтармен қамтылған оқушылар саны: 281.-100%</w:t>
            </w:r>
          </w:p>
          <w:p w14:paraId="0DB58546" w14:textId="77777777" w:rsidR="007D2BDA" w:rsidRPr="00457D81" w:rsidRDefault="007D2BDA" w:rsidP="007D2BDA">
            <w:pPr>
              <w:spacing w:after="0" w:line="240" w:lineRule="auto"/>
              <w:rPr>
                <w:b/>
                <w:sz w:val="24"/>
                <w:szCs w:val="24"/>
                <w:u w:val="single"/>
                <w:lang w:val="kk-KZ"/>
              </w:rPr>
            </w:pPr>
            <w:r w:rsidRPr="00457D81">
              <w:rPr>
                <w:b/>
                <w:sz w:val="24"/>
                <w:szCs w:val="24"/>
                <w:lang w:val="kk-KZ"/>
              </w:rPr>
              <w:t xml:space="preserve">          </w:t>
            </w:r>
            <w:r w:rsidRPr="00457D81">
              <w:rPr>
                <w:b/>
                <w:sz w:val="24"/>
                <w:szCs w:val="24"/>
                <w:u w:val="single"/>
                <w:lang w:val="kk-KZ"/>
              </w:rPr>
              <w:t>2022-2023 оқу жылы қордың өсуі: 550 дана. Оның ішінде:</w:t>
            </w:r>
          </w:p>
          <w:p w14:paraId="07C68295" w14:textId="77777777" w:rsidR="007D2BDA" w:rsidRPr="00457D81" w:rsidRDefault="007D2BDA" w:rsidP="007D2BDA">
            <w:pPr>
              <w:pStyle w:val="a3"/>
              <w:numPr>
                <w:ilvl w:val="0"/>
                <w:numId w:val="6"/>
              </w:numPr>
              <w:spacing w:after="0" w:line="240" w:lineRule="auto"/>
              <w:rPr>
                <w:rFonts w:ascii="Times New Roman" w:hAnsi="Times New Roman" w:cs="Times New Roman"/>
                <w:sz w:val="24"/>
                <w:szCs w:val="24"/>
                <w:lang w:val="kk-KZ"/>
              </w:rPr>
            </w:pPr>
            <w:r w:rsidRPr="00457D81">
              <w:rPr>
                <w:rFonts w:ascii="Times New Roman" w:hAnsi="Times New Roman" w:cs="Times New Roman"/>
                <w:sz w:val="24"/>
                <w:szCs w:val="24"/>
                <w:lang w:val="kk-KZ"/>
              </w:rPr>
              <w:t>Оқулықтар – 521 дана</w:t>
            </w:r>
          </w:p>
          <w:p w14:paraId="5D472F17" w14:textId="77777777" w:rsidR="007D2BDA" w:rsidRPr="00457D81" w:rsidRDefault="007D2BDA" w:rsidP="007D2BDA">
            <w:pPr>
              <w:spacing w:after="0" w:line="240" w:lineRule="auto"/>
              <w:ind w:left="52"/>
              <w:rPr>
                <w:lang w:val="kk-KZ"/>
              </w:rPr>
            </w:pPr>
            <w:r w:rsidRPr="00457D81">
              <w:rPr>
                <w:sz w:val="24"/>
                <w:szCs w:val="24"/>
                <w:lang w:val="kk-KZ"/>
              </w:rPr>
              <w:t xml:space="preserve">Әдеби кітаптар – 29 дана, оның ішінде қазақ тілінде 26 дана, ағылшын тілінде -3 </w:t>
            </w:r>
            <w:r w:rsidRPr="00457D81">
              <w:rPr>
                <w:lang w:val="kk-KZ"/>
              </w:rPr>
              <w:t>дана</w:t>
            </w:r>
          </w:p>
          <w:p w14:paraId="2649345F" w14:textId="1CB0E0BD" w:rsidR="007D2BDA" w:rsidRPr="00457D81" w:rsidRDefault="007D2BDA" w:rsidP="007D2BDA">
            <w:pPr>
              <w:spacing w:after="0" w:line="240" w:lineRule="auto"/>
              <w:ind w:left="52"/>
              <w:rPr>
                <w:color w:val="000000"/>
                <w:sz w:val="24"/>
                <w:szCs w:val="24"/>
                <w:lang w:val="kk-KZ"/>
              </w:rPr>
            </w:pPr>
            <w:r w:rsidRPr="00457D81">
              <w:rPr>
                <w:color w:val="000000"/>
                <w:sz w:val="24"/>
                <w:szCs w:val="24"/>
                <w:lang w:val="kk-KZ"/>
              </w:rPr>
              <w:t xml:space="preserve">Бастауыш, негізгі орта және жалпы білім беру ұйымдарына арналған оқу-әдістемелік кешендермен, оқу және көркем әдебиеттермен қамтамасыз етілуі – 100% </w:t>
            </w:r>
          </w:p>
        </w:tc>
        <w:tc>
          <w:tcPr>
            <w:tcW w:w="1510" w:type="dxa"/>
            <w:tcMar>
              <w:top w:w="15" w:type="dxa"/>
              <w:left w:w="15" w:type="dxa"/>
              <w:bottom w:w="15" w:type="dxa"/>
              <w:right w:w="15" w:type="dxa"/>
            </w:tcMar>
          </w:tcPr>
          <w:p w14:paraId="616AE6F1" w14:textId="77777777" w:rsidR="007D2BDA" w:rsidRPr="00457D81" w:rsidRDefault="007D2BDA" w:rsidP="007D2BDA">
            <w:pPr>
              <w:spacing w:after="0" w:line="240" w:lineRule="auto"/>
              <w:ind w:left="20"/>
              <w:jc w:val="center"/>
              <w:rPr>
                <w:lang w:val="kk-KZ"/>
              </w:rPr>
            </w:pPr>
            <w:r w:rsidRPr="00457D81">
              <w:rPr>
                <w:lang w:val="kk-KZ"/>
              </w:rPr>
              <w:lastRenderedPageBreak/>
              <w:t>5</w:t>
            </w:r>
          </w:p>
          <w:p w14:paraId="5D2AA1DC" w14:textId="77777777" w:rsidR="007D2BDA" w:rsidRPr="00457D81" w:rsidRDefault="007D2BDA" w:rsidP="007D2BDA">
            <w:pPr>
              <w:spacing w:after="0" w:line="240" w:lineRule="auto"/>
              <w:ind w:left="20"/>
              <w:jc w:val="center"/>
              <w:rPr>
                <w:lang w:val="kk-KZ"/>
              </w:rPr>
            </w:pPr>
          </w:p>
        </w:tc>
      </w:tr>
      <w:tr w:rsidR="007D2BDA" w:rsidRPr="00457D81" w14:paraId="5101D766" w14:textId="77777777" w:rsidTr="003D3647">
        <w:trPr>
          <w:trHeight w:val="24"/>
        </w:trPr>
        <w:tc>
          <w:tcPr>
            <w:tcW w:w="589" w:type="dxa"/>
            <w:tcMar>
              <w:top w:w="15" w:type="dxa"/>
              <w:left w:w="15" w:type="dxa"/>
              <w:bottom w:w="15" w:type="dxa"/>
              <w:right w:w="15" w:type="dxa"/>
            </w:tcMar>
          </w:tcPr>
          <w:p w14:paraId="0AD34AD8" w14:textId="77777777" w:rsidR="007D2BDA" w:rsidRPr="00457D81" w:rsidRDefault="007D2BDA" w:rsidP="007D2BDA">
            <w:pPr>
              <w:spacing w:after="0" w:line="240" w:lineRule="auto"/>
              <w:ind w:left="20"/>
              <w:rPr>
                <w:lang w:val="kk-KZ"/>
              </w:rPr>
            </w:pPr>
            <w:r w:rsidRPr="00457D81">
              <w:rPr>
                <w:lang w:val="kk-KZ"/>
              </w:rPr>
              <w:t>9</w:t>
            </w:r>
          </w:p>
        </w:tc>
        <w:tc>
          <w:tcPr>
            <w:tcW w:w="2126" w:type="dxa"/>
            <w:tcMar>
              <w:top w:w="15" w:type="dxa"/>
              <w:left w:w="15" w:type="dxa"/>
              <w:bottom w:w="15" w:type="dxa"/>
              <w:right w:w="15" w:type="dxa"/>
            </w:tcMar>
          </w:tcPr>
          <w:p w14:paraId="66EB039A" w14:textId="77777777" w:rsidR="007D2BDA" w:rsidRPr="00457D81" w:rsidRDefault="007D2BDA" w:rsidP="007D2BDA">
            <w:pPr>
              <w:spacing w:after="0" w:line="240" w:lineRule="auto"/>
              <w:ind w:left="20"/>
              <w:rPr>
                <w:color w:val="000000"/>
                <w:sz w:val="20"/>
                <w:lang w:val="kk-KZ"/>
              </w:rPr>
            </w:pPr>
            <w:r w:rsidRPr="00457D81">
              <w:rPr>
                <w:color w:val="000000"/>
                <w:sz w:val="20"/>
                <w:lang w:val="kk-KZ"/>
              </w:rPr>
              <w:t>Білім беру ұйымдары топтарының (сыныптарының) толықтырылуының сәйкестігі (топтар/сыныптар бөлінісінде)</w:t>
            </w:r>
          </w:p>
        </w:tc>
        <w:tc>
          <w:tcPr>
            <w:tcW w:w="6379" w:type="dxa"/>
            <w:tcMar>
              <w:top w:w="15" w:type="dxa"/>
              <w:left w:w="15" w:type="dxa"/>
              <w:bottom w:w="15" w:type="dxa"/>
              <w:right w:w="15" w:type="dxa"/>
            </w:tcMar>
          </w:tcPr>
          <w:p w14:paraId="60F6218E" w14:textId="01E85688" w:rsidR="007D2BDA" w:rsidRPr="00457D81" w:rsidRDefault="00941E40" w:rsidP="007D2BDA">
            <w:pPr>
              <w:spacing w:after="0" w:line="240" w:lineRule="auto"/>
              <w:ind w:left="52"/>
              <w:rPr>
                <w:color w:val="000000"/>
                <w:sz w:val="24"/>
                <w:szCs w:val="24"/>
                <w:lang w:val="kk-KZ"/>
              </w:rPr>
            </w:pPr>
            <w:r w:rsidRPr="00457D81">
              <w:rPr>
                <w:color w:val="000000"/>
                <w:sz w:val="24"/>
                <w:szCs w:val="24"/>
                <w:lang w:val="kk-KZ"/>
              </w:rPr>
              <w:t xml:space="preserve">2022-2023 оқу жылы </w:t>
            </w:r>
            <w:r w:rsidR="007D2BDA" w:rsidRPr="00457D81">
              <w:rPr>
                <w:color w:val="000000"/>
                <w:sz w:val="24"/>
                <w:szCs w:val="24"/>
                <w:lang w:val="kk-KZ"/>
              </w:rPr>
              <w:t xml:space="preserve"> </w:t>
            </w:r>
            <w:r w:rsidR="007A09CF" w:rsidRPr="00457D81">
              <w:rPr>
                <w:color w:val="000000"/>
                <w:sz w:val="24"/>
                <w:szCs w:val="24"/>
                <w:lang w:val="kk-KZ"/>
              </w:rPr>
              <w:t>ағылшын тілі,</w:t>
            </w:r>
            <w:r w:rsidR="007D2BDA" w:rsidRPr="00457D81">
              <w:rPr>
                <w:color w:val="000000"/>
                <w:sz w:val="24"/>
                <w:szCs w:val="24"/>
                <w:lang w:val="kk-KZ"/>
              </w:rPr>
              <w:t>орыс тілі мен әдебиеті, информатика пәндері бойынша</w:t>
            </w:r>
            <w:r w:rsidR="007A09CF" w:rsidRPr="00457D81">
              <w:rPr>
                <w:color w:val="000000"/>
                <w:sz w:val="24"/>
                <w:szCs w:val="24"/>
                <w:lang w:val="kk-KZ"/>
              </w:rPr>
              <w:t xml:space="preserve"> бала саны </w:t>
            </w:r>
            <w:r w:rsidR="007D2BDA" w:rsidRPr="00457D81">
              <w:rPr>
                <w:color w:val="000000"/>
                <w:sz w:val="24"/>
                <w:szCs w:val="24"/>
                <w:lang w:val="kk-KZ"/>
              </w:rPr>
              <w:t xml:space="preserve"> </w:t>
            </w:r>
            <w:r w:rsidR="007A09CF" w:rsidRPr="00457D81">
              <w:rPr>
                <w:color w:val="000000"/>
                <w:sz w:val="24"/>
                <w:szCs w:val="24"/>
                <w:lang w:val="kk-KZ"/>
              </w:rPr>
              <w:t xml:space="preserve">20 адамды құраған </w:t>
            </w:r>
            <w:r w:rsidR="007D2BDA" w:rsidRPr="00457D81">
              <w:rPr>
                <w:color w:val="000000"/>
                <w:sz w:val="24"/>
                <w:szCs w:val="24"/>
                <w:lang w:val="kk-KZ"/>
              </w:rPr>
              <w:t xml:space="preserve">сыныптар </w:t>
            </w:r>
            <w:r w:rsidR="007A09CF" w:rsidRPr="00457D81">
              <w:rPr>
                <w:color w:val="000000"/>
                <w:sz w:val="24"/>
                <w:szCs w:val="24"/>
                <w:lang w:val="kk-KZ"/>
              </w:rPr>
              <w:t xml:space="preserve">екі топқа </w:t>
            </w:r>
            <w:r w:rsidR="007D2BDA" w:rsidRPr="00457D81">
              <w:rPr>
                <w:color w:val="000000"/>
                <w:sz w:val="24"/>
                <w:szCs w:val="24"/>
                <w:lang w:val="kk-KZ"/>
              </w:rPr>
              <w:t xml:space="preserve">бөлінді, </w:t>
            </w:r>
            <w:r w:rsidR="007A09CF" w:rsidRPr="00457D81">
              <w:rPr>
                <w:color w:val="000000"/>
                <w:sz w:val="24"/>
                <w:szCs w:val="24"/>
                <w:lang w:val="kk-KZ"/>
              </w:rPr>
              <w:t>олар 4а,5а,8а,10 сыныптар</w:t>
            </w:r>
          </w:p>
          <w:p w14:paraId="5D723307" w14:textId="26189704" w:rsidR="007D2BDA" w:rsidRPr="00457D81" w:rsidRDefault="007D2BDA" w:rsidP="007D2BDA">
            <w:pPr>
              <w:spacing w:after="0" w:line="240" w:lineRule="auto"/>
              <w:ind w:left="52"/>
              <w:rPr>
                <w:color w:val="000000"/>
                <w:sz w:val="24"/>
                <w:szCs w:val="24"/>
                <w:lang w:val="kk-KZ"/>
              </w:rPr>
            </w:pPr>
            <w:r w:rsidRPr="00457D81">
              <w:rPr>
                <w:color w:val="000000"/>
                <w:sz w:val="24"/>
                <w:szCs w:val="24"/>
                <w:lang w:val="kk-KZ"/>
              </w:rPr>
              <w:t>Көркем еңбек пәні бойынша 202</w:t>
            </w:r>
            <w:r w:rsidR="007A09CF" w:rsidRPr="00457D81">
              <w:rPr>
                <w:color w:val="000000"/>
                <w:sz w:val="24"/>
                <w:szCs w:val="24"/>
                <w:lang w:val="kk-KZ"/>
              </w:rPr>
              <w:t>2</w:t>
            </w:r>
            <w:r w:rsidRPr="00457D81">
              <w:rPr>
                <w:color w:val="000000"/>
                <w:sz w:val="24"/>
                <w:szCs w:val="24"/>
                <w:lang w:val="kk-KZ"/>
              </w:rPr>
              <w:t>-202</w:t>
            </w:r>
            <w:r w:rsidR="007A09CF" w:rsidRPr="00457D81">
              <w:rPr>
                <w:color w:val="000000"/>
                <w:sz w:val="24"/>
                <w:szCs w:val="24"/>
                <w:lang w:val="kk-KZ"/>
              </w:rPr>
              <w:t>3</w:t>
            </w:r>
            <w:r w:rsidRPr="00457D81">
              <w:rPr>
                <w:color w:val="000000"/>
                <w:sz w:val="24"/>
                <w:szCs w:val="24"/>
                <w:lang w:val="kk-KZ"/>
              </w:rPr>
              <w:t xml:space="preserve"> оқу жылында сыныптар</w:t>
            </w:r>
            <w:r w:rsidR="00941E40" w:rsidRPr="00457D81">
              <w:rPr>
                <w:color w:val="000000"/>
                <w:sz w:val="24"/>
                <w:szCs w:val="24"/>
                <w:lang w:val="kk-KZ"/>
              </w:rPr>
              <w:t xml:space="preserve"> </w:t>
            </w:r>
            <w:r w:rsidRPr="00457D81">
              <w:rPr>
                <w:color w:val="000000"/>
                <w:sz w:val="24"/>
                <w:szCs w:val="24"/>
                <w:lang w:val="kk-KZ"/>
              </w:rPr>
              <w:t>ұлдар мен қыздар топтарына бө</w:t>
            </w:r>
            <w:r w:rsidR="007A09CF" w:rsidRPr="00457D81">
              <w:rPr>
                <w:color w:val="000000"/>
                <w:sz w:val="24"/>
                <w:szCs w:val="24"/>
                <w:lang w:val="kk-KZ"/>
              </w:rPr>
              <w:t>лінді.</w:t>
            </w:r>
          </w:p>
          <w:p w14:paraId="0BFE237F" w14:textId="77777777" w:rsidR="007D2BDA" w:rsidRPr="00457D81" w:rsidRDefault="007D2BDA" w:rsidP="007D2BDA">
            <w:pPr>
              <w:spacing w:after="0" w:line="240" w:lineRule="auto"/>
              <w:ind w:left="52"/>
              <w:rPr>
                <w:color w:val="000000"/>
                <w:sz w:val="24"/>
                <w:szCs w:val="24"/>
                <w:lang w:val="kk-KZ"/>
              </w:rPr>
            </w:pPr>
            <w:r w:rsidRPr="00457D81">
              <w:rPr>
                <w:color w:val="000000"/>
                <w:sz w:val="24"/>
                <w:szCs w:val="24"/>
                <w:lang w:val="kk-KZ"/>
              </w:rPr>
              <w:t>2022-2023 оқу жылы сыныптарға бөлу сәйкестігі- 100 %</w:t>
            </w:r>
          </w:p>
        </w:tc>
        <w:tc>
          <w:tcPr>
            <w:tcW w:w="1510" w:type="dxa"/>
            <w:tcMar>
              <w:top w:w="15" w:type="dxa"/>
              <w:left w:w="15" w:type="dxa"/>
              <w:bottom w:w="15" w:type="dxa"/>
              <w:right w:w="15" w:type="dxa"/>
            </w:tcMar>
          </w:tcPr>
          <w:p w14:paraId="2FA466A0" w14:textId="77777777" w:rsidR="007D2BDA" w:rsidRPr="00457D81" w:rsidRDefault="007D2BDA" w:rsidP="007D2BDA">
            <w:pPr>
              <w:spacing w:after="0" w:line="240" w:lineRule="auto"/>
              <w:ind w:left="20"/>
              <w:jc w:val="center"/>
              <w:rPr>
                <w:lang w:val="kk-KZ"/>
              </w:rPr>
            </w:pPr>
            <w:r w:rsidRPr="00457D81">
              <w:rPr>
                <w:lang w:val="kk-KZ"/>
              </w:rPr>
              <w:t>5</w:t>
            </w:r>
          </w:p>
        </w:tc>
      </w:tr>
      <w:tr w:rsidR="007D2BDA" w:rsidRPr="00457D81" w14:paraId="7C32A64A" w14:textId="77777777" w:rsidTr="003D3647">
        <w:trPr>
          <w:trHeight w:val="24"/>
        </w:trPr>
        <w:tc>
          <w:tcPr>
            <w:tcW w:w="589" w:type="dxa"/>
            <w:tcMar>
              <w:top w:w="15" w:type="dxa"/>
              <w:left w:w="15" w:type="dxa"/>
              <w:bottom w:w="15" w:type="dxa"/>
              <w:right w:w="15" w:type="dxa"/>
            </w:tcMar>
          </w:tcPr>
          <w:p w14:paraId="4EB144A3" w14:textId="77777777" w:rsidR="007D2BDA" w:rsidRPr="00457D81" w:rsidRDefault="007D2BDA" w:rsidP="007D2BDA">
            <w:pPr>
              <w:spacing w:after="0" w:line="240" w:lineRule="auto"/>
              <w:ind w:left="20"/>
              <w:rPr>
                <w:lang w:val="kk-KZ"/>
              </w:rPr>
            </w:pPr>
            <w:r w:rsidRPr="00457D81">
              <w:rPr>
                <w:lang w:val="kk-KZ"/>
              </w:rPr>
              <w:t>10</w:t>
            </w:r>
          </w:p>
        </w:tc>
        <w:tc>
          <w:tcPr>
            <w:tcW w:w="2126" w:type="dxa"/>
            <w:tcMar>
              <w:top w:w="15" w:type="dxa"/>
              <w:left w:w="15" w:type="dxa"/>
              <w:bottom w:w="15" w:type="dxa"/>
              <w:right w:w="15" w:type="dxa"/>
            </w:tcMar>
          </w:tcPr>
          <w:p w14:paraId="01A3003A" w14:textId="77777777" w:rsidR="007D2BDA" w:rsidRPr="00457D81" w:rsidRDefault="007D2BDA" w:rsidP="007D2BDA">
            <w:pPr>
              <w:spacing w:after="0" w:line="240" w:lineRule="auto"/>
              <w:ind w:left="20"/>
              <w:rPr>
                <w:color w:val="000000"/>
                <w:sz w:val="20"/>
                <w:lang w:val="kk-KZ"/>
              </w:rPr>
            </w:pPr>
            <w:r w:rsidRPr="00457D81">
              <w:rPr>
                <w:color w:val="000000"/>
                <w:sz w:val="20"/>
                <w:lang w:val="kk-KZ"/>
              </w:rPr>
              <w:t>Оқыту нәтижелері (білім, білік және дағды сапасын бағалау)</w:t>
            </w:r>
          </w:p>
        </w:tc>
        <w:tc>
          <w:tcPr>
            <w:tcW w:w="6379" w:type="dxa"/>
            <w:tcMar>
              <w:top w:w="15" w:type="dxa"/>
              <w:left w:w="15" w:type="dxa"/>
              <w:bottom w:w="15" w:type="dxa"/>
              <w:right w:w="15" w:type="dxa"/>
            </w:tcMar>
          </w:tcPr>
          <w:p w14:paraId="654C70D5" w14:textId="77777777" w:rsidR="007D2BDA" w:rsidRPr="00457D81" w:rsidRDefault="007D2BDA" w:rsidP="007D2BDA">
            <w:pPr>
              <w:spacing w:after="0" w:line="240" w:lineRule="auto"/>
              <w:ind w:left="52"/>
              <w:rPr>
                <w:color w:val="000000"/>
                <w:sz w:val="24"/>
                <w:szCs w:val="24"/>
                <w:lang w:val="kk-KZ"/>
              </w:rPr>
            </w:pPr>
            <w:r w:rsidRPr="00457D81">
              <w:rPr>
                <w:color w:val="000000"/>
                <w:sz w:val="24"/>
                <w:szCs w:val="24"/>
                <w:lang w:val="kk-KZ"/>
              </w:rPr>
              <w:t>Компьютерлік тестілеудің қорытындысы бойынша барлық тестіленетін бағыттар бойынша оң жауаптардың үлесі:</w:t>
            </w:r>
          </w:p>
          <w:p w14:paraId="40918B53" w14:textId="053CC6E8" w:rsidR="007D2BDA" w:rsidRPr="00457D81" w:rsidRDefault="007D2BDA" w:rsidP="007D2BDA">
            <w:pPr>
              <w:spacing w:after="0" w:line="240" w:lineRule="auto"/>
              <w:ind w:left="52"/>
              <w:rPr>
                <w:color w:val="000000"/>
                <w:sz w:val="24"/>
                <w:szCs w:val="24"/>
                <w:lang w:val="kk-KZ"/>
              </w:rPr>
            </w:pPr>
            <w:r w:rsidRPr="00457D81">
              <w:rPr>
                <w:color w:val="000000"/>
                <w:sz w:val="24"/>
                <w:szCs w:val="24"/>
                <w:lang w:val="kk-KZ"/>
              </w:rPr>
              <w:t xml:space="preserve">4 сыныпта – </w:t>
            </w:r>
          </w:p>
          <w:p w14:paraId="2A9ABC55" w14:textId="3922C06C" w:rsidR="007D2BDA" w:rsidRPr="00457D81" w:rsidRDefault="007D2BDA" w:rsidP="007D2BDA">
            <w:pPr>
              <w:spacing w:after="0" w:line="240" w:lineRule="auto"/>
              <w:ind w:left="52"/>
              <w:rPr>
                <w:color w:val="000000"/>
                <w:sz w:val="24"/>
                <w:szCs w:val="24"/>
                <w:lang w:val="kk-KZ"/>
              </w:rPr>
            </w:pPr>
            <w:r w:rsidRPr="00457D81">
              <w:rPr>
                <w:color w:val="000000"/>
                <w:sz w:val="24"/>
                <w:szCs w:val="24"/>
                <w:lang w:val="kk-KZ"/>
              </w:rPr>
              <w:t xml:space="preserve">9 сыныпта – </w:t>
            </w:r>
          </w:p>
          <w:p w14:paraId="2C77EB18" w14:textId="77777777" w:rsidR="007D2BDA" w:rsidRPr="00457D81" w:rsidRDefault="007D2BDA" w:rsidP="007D2BDA">
            <w:pPr>
              <w:spacing w:after="0" w:line="240" w:lineRule="auto"/>
              <w:ind w:left="52"/>
              <w:rPr>
                <w:color w:val="000000"/>
                <w:sz w:val="24"/>
                <w:szCs w:val="24"/>
                <w:lang w:val="kk-KZ"/>
              </w:rPr>
            </w:pPr>
            <w:r w:rsidRPr="00457D81">
              <w:rPr>
                <w:color w:val="000000"/>
                <w:sz w:val="24"/>
                <w:szCs w:val="24"/>
                <w:lang w:val="kk-KZ"/>
              </w:rPr>
              <w:t xml:space="preserve">Жалпы – </w:t>
            </w:r>
          </w:p>
          <w:p w14:paraId="3AFEDCF4" w14:textId="77777777" w:rsidR="007A09CF" w:rsidRPr="00457D81" w:rsidRDefault="007A09CF" w:rsidP="007D2BDA">
            <w:pPr>
              <w:spacing w:after="0" w:line="240" w:lineRule="auto"/>
              <w:ind w:left="52"/>
              <w:rPr>
                <w:color w:val="000000"/>
                <w:sz w:val="24"/>
                <w:szCs w:val="24"/>
                <w:lang w:val="kk-KZ"/>
              </w:rPr>
            </w:pPr>
            <w:r w:rsidRPr="00457D81">
              <w:rPr>
                <w:color w:val="000000"/>
                <w:sz w:val="24"/>
                <w:szCs w:val="24"/>
                <w:lang w:val="kk-KZ"/>
              </w:rPr>
              <w:t>Өзін-өзі бағалау кезінде 4,9-сыныптарда тестілеу болмайды.</w:t>
            </w:r>
          </w:p>
          <w:p w14:paraId="675634EF" w14:textId="77777777" w:rsidR="007A09CF" w:rsidRPr="00457D81" w:rsidRDefault="007A09CF" w:rsidP="007D2BDA">
            <w:pPr>
              <w:spacing w:after="0" w:line="240" w:lineRule="auto"/>
              <w:ind w:left="52"/>
              <w:rPr>
                <w:color w:val="000000"/>
                <w:sz w:val="24"/>
                <w:szCs w:val="24"/>
                <w:lang w:val="kk-KZ"/>
              </w:rPr>
            </w:pPr>
            <w:r w:rsidRPr="00457D81">
              <w:rPr>
                <w:color w:val="000000"/>
                <w:sz w:val="24"/>
                <w:szCs w:val="24"/>
                <w:lang w:val="kk-KZ"/>
              </w:rPr>
              <w:t>Білім сапасы:</w:t>
            </w:r>
          </w:p>
          <w:p w14:paraId="61ADEFCC" w14:textId="7F386503" w:rsidR="007A09CF" w:rsidRPr="00457D81" w:rsidRDefault="007A09CF" w:rsidP="007A09CF">
            <w:pPr>
              <w:spacing w:after="0" w:line="240" w:lineRule="auto"/>
              <w:rPr>
                <w:color w:val="000000"/>
                <w:sz w:val="24"/>
                <w:szCs w:val="24"/>
                <w:lang w:val="ru-RU"/>
              </w:rPr>
            </w:pPr>
            <w:bookmarkStart w:id="1" w:name="_Hlk138729828"/>
            <w:r w:rsidRPr="00457D81">
              <w:rPr>
                <w:color w:val="000000"/>
                <w:sz w:val="24"/>
                <w:szCs w:val="24"/>
                <w:lang w:val="ru-RU"/>
              </w:rPr>
              <w:t>1-4 сыныпт</w:t>
            </w:r>
            <w:r w:rsidR="00941E40" w:rsidRPr="00457D81">
              <w:rPr>
                <w:color w:val="000000"/>
                <w:sz w:val="24"/>
                <w:szCs w:val="24"/>
                <w:lang w:val="ru-RU"/>
              </w:rPr>
              <w:t>ар</w:t>
            </w:r>
            <w:r w:rsidRPr="00457D81">
              <w:rPr>
                <w:color w:val="000000"/>
                <w:sz w:val="24"/>
                <w:szCs w:val="24"/>
                <w:lang w:val="ru-RU"/>
              </w:rPr>
              <w:t>-</w:t>
            </w:r>
            <w:r w:rsidR="00941E40" w:rsidRPr="00457D81">
              <w:rPr>
                <w:color w:val="000000"/>
                <w:sz w:val="24"/>
                <w:szCs w:val="24"/>
                <w:lang w:val="ru-RU"/>
              </w:rPr>
              <w:t>63</w:t>
            </w:r>
            <w:r w:rsidR="00C14047">
              <w:rPr>
                <w:color w:val="000000"/>
                <w:sz w:val="24"/>
                <w:szCs w:val="24"/>
                <w:lang w:val="ru-RU"/>
              </w:rPr>
              <w:t>,16</w:t>
            </w:r>
            <w:r w:rsidR="00941E40" w:rsidRPr="00457D81">
              <w:rPr>
                <w:color w:val="000000"/>
                <w:sz w:val="24"/>
                <w:szCs w:val="24"/>
                <w:lang w:val="ru-RU"/>
              </w:rPr>
              <w:t>%</w:t>
            </w:r>
          </w:p>
          <w:p w14:paraId="1006EA61" w14:textId="66C719DF" w:rsidR="007A09CF" w:rsidRPr="00457D81" w:rsidRDefault="007A09CF" w:rsidP="007A09CF">
            <w:pPr>
              <w:spacing w:after="0" w:line="240" w:lineRule="auto"/>
              <w:rPr>
                <w:color w:val="000000"/>
                <w:sz w:val="24"/>
                <w:szCs w:val="24"/>
                <w:lang w:val="ru-RU"/>
              </w:rPr>
            </w:pPr>
            <w:r w:rsidRPr="00457D81">
              <w:rPr>
                <w:color w:val="000000"/>
                <w:sz w:val="24"/>
                <w:szCs w:val="24"/>
                <w:lang w:val="ru-RU"/>
              </w:rPr>
              <w:t>5-9 сыныптар-</w:t>
            </w:r>
            <w:r w:rsidR="00941E40" w:rsidRPr="00457D81">
              <w:rPr>
                <w:color w:val="000000"/>
                <w:sz w:val="24"/>
                <w:szCs w:val="24"/>
                <w:lang w:val="ru-RU"/>
              </w:rPr>
              <w:t>64</w:t>
            </w:r>
            <w:r w:rsidR="00C14047">
              <w:rPr>
                <w:color w:val="000000"/>
                <w:sz w:val="24"/>
                <w:szCs w:val="24"/>
                <w:lang w:val="ru-RU"/>
              </w:rPr>
              <w:t>,58</w:t>
            </w:r>
            <w:r w:rsidR="00941E40" w:rsidRPr="00457D81">
              <w:rPr>
                <w:color w:val="000000"/>
                <w:sz w:val="24"/>
                <w:szCs w:val="24"/>
                <w:lang w:val="ru-RU"/>
              </w:rPr>
              <w:t>%</w:t>
            </w:r>
          </w:p>
          <w:p w14:paraId="6E241BB7" w14:textId="11D30081" w:rsidR="007A09CF" w:rsidRPr="00457D81" w:rsidRDefault="007A09CF" w:rsidP="007A09CF">
            <w:pPr>
              <w:spacing w:after="0" w:line="240" w:lineRule="auto"/>
              <w:rPr>
                <w:color w:val="000000"/>
                <w:sz w:val="24"/>
                <w:szCs w:val="24"/>
                <w:lang w:val="ru-RU"/>
              </w:rPr>
            </w:pPr>
            <w:r w:rsidRPr="00457D81">
              <w:rPr>
                <w:color w:val="000000"/>
                <w:sz w:val="24"/>
                <w:szCs w:val="24"/>
                <w:lang w:val="ru-RU"/>
              </w:rPr>
              <w:t>10-11 сыныптар-</w:t>
            </w:r>
            <w:r w:rsidR="00941E40" w:rsidRPr="00457D81">
              <w:rPr>
                <w:color w:val="000000"/>
                <w:sz w:val="24"/>
                <w:szCs w:val="24"/>
                <w:lang w:val="ru-RU"/>
              </w:rPr>
              <w:t>6</w:t>
            </w:r>
            <w:r w:rsidR="00C14047">
              <w:rPr>
                <w:color w:val="000000"/>
                <w:sz w:val="24"/>
                <w:szCs w:val="24"/>
                <w:lang w:val="ru-RU"/>
              </w:rPr>
              <w:t>6,67</w:t>
            </w:r>
            <w:r w:rsidR="00941E40" w:rsidRPr="00457D81">
              <w:rPr>
                <w:color w:val="000000"/>
                <w:sz w:val="24"/>
                <w:szCs w:val="24"/>
                <w:lang w:val="ru-RU"/>
              </w:rPr>
              <w:t>%</w:t>
            </w:r>
          </w:p>
          <w:bookmarkEnd w:id="1"/>
          <w:p w14:paraId="0D37BFCE" w14:textId="501192AA" w:rsidR="00941E40" w:rsidRPr="00457D81" w:rsidRDefault="00941E40" w:rsidP="007A09CF">
            <w:pPr>
              <w:spacing w:after="0" w:line="240" w:lineRule="auto"/>
              <w:rPr>
                <w:color w:val="000000"/>
                <w:sz w:val="24"/>
                <w:szCs w:val="24"/>
                <w:lang w:val="ru-RU"/>
              </w:rPr>
            </w:pPr>
            <w:proofErr w:type="spellStart"/>
            <w:r w:rsidRPr="00457D81">
              <w:rPr>
                <w:color w:val="000000"/>
                <w:sz w:val="24"/>
                <w:szCs w:val="24"/>
                <w:lang w:val="ru-RU"/>
              </w:rPr>
              <w:t>Жалпы</w:t>
            </w:r>
            <w:proofErr w:type="spellEnd"/>
            <w:r w:rsidRPr="00457D81">
              <w:rPr>
                <w:color w:val="000000"/>
                <w:sz w:val="24"/>
                <w:szCs w:val="24"/>
                <w:lang w:val="ru-RU"/>
              </w:rPr>
              <w:t xml:space="preserve"> </w:t>
            </w:r>
            <w:proofErr w:type="spellStart"/>
            <w:r w:rsidRPr="00457D81">
              <w:rPr>
                <w:color w:val="000000"/>
                <w:sz w:val="24"/>
                <w:szCs w:val="24"/>
                <w:lang w:val="ru-RU"/>
              </w:rPr>
              <w:t>мектеп</w:t>
            </w:r>
            <w:proofErr w:type="spellEnd"/>
            <w:r w:rsidRPr="00457D81">
              <w:rPr>
                <w:color w:val="000000"/>
                <w:sz w:val="24"/>
                <w:szCs w:val="24"/>
                <w:lang w:val="ru-RU"/>
              </w:rPr>
              <w:t xml:space="preserve"> </w:t>
            </w:r>
            <w:proofErr w:type="spellStart"/>
            <w:r w:rsidRPr="00457D81">
              <w:rPr>
                <w:color w:val="000000"/>
                <w:sz w:val="24"/>
                <w:szCs w:val="24"/>
                <w:lang w:val="ru-RU"/>
              </w:rPr>
              <w:t>бойынша</w:t>
            </w:r>
            <w:proofErr w:type="spellEnd"/>
            <w:r w:rsidRPr="00457D81">
              <w:rPr>
                <w:color w:val="000000"/>
                <w:sz w:val="24"/>
                <w:szCs w:val="24"/>
                <w:lang w:val="ru-RU"/>
              </w:rPr>
              <w:t xml:space="preserve"> б</w:t>
            </w:r>
            <w:r w:rsidRPr="00457D81">
              <w:rPr>
                <w:color w:val="000000"/>
                <w:sz w:val="24"/>
                <w:szCs w:val="24"/>
                <w:lang w:val="kk-KZ"/>
              </w:rPr>
              <w:t>і</w:t>
            </w:r>
            <w:proofErr w:type="spellStart"/>
            <w:r w:rsidRPr="00457D81">
              <w:rPr>
                <w:color w:val="000000"/>
                <w:sz w:val="24"/>
                <w:szCs w:val="24"/>
                <w:lang w:val="ru-RU"/>
              </w:rPr>
              <w:t>лім</w:t>
            </w:r>
            <w:proofErr w:type="spellEnd"/>
            <w:r w:rsidRPr="00457D81">
              <w:rPr>
                <w:color w:val="000000"/>
                <w:sz w:val="24"/>
                <w:szCs w:val="24"/>
                <w:lang w:val="ru-RU"/>
              </w:rPr>
              <w:t xml:space="preserve"> сапасы:</w:t>
            </w:r>
            <w:r w:rsidR="00457D81" w:rsidRPr="00457D81">
              <w:rPr>
                <w:color w:val="000000"/>
                <w:sz w:val="24"/>
                <w:szCs w:val="24"/>
                <w:lang w:val="ru-RU"/>
              </w:rPr>
              <w:t>64</w:t>
            </w:r>
            <w:r w:rsidR="00C14047">
              <w:rPr>
                <w:color w:val="000000"/>
                <w:sz w:val="24"/>
                <w:szCs w:val="24"/>
                <w:lang w:val="ru-RU"/>
              </w:rPr>
              <w:t>,5</w:t>
            </w:r>
            <w:r w:rsidR="00457D81" w:rsidRPr="00457D81">
              <w:rPr>
                <w:color w:val="000000"/>
                <w:sz w:val="24"/>
                <w:szCs w:val="24"/>
                <w:lang w:val="ru-RU"/>
              </w:rPr>
              <w:t>%</w:t>
            </w:r>
          </w:p>
        </w:tc>
        <w:tc>
          <w:tcPr>
            <w:tcW w:w="1510" w:type="dxa"/>
            <w:tcMar>
              <w:top w:w="15" w:type="dxa"/>
              <w:left w:w="15" w:type="dxa"/>
              <w:bottom w:w="15" w:type="dxa"/>
              <w:right w:w="15" w:type="dxa"/>
            </w:tcMar>
          </w:tcPr>
          <w:p w14:paraId="2EC5FAC8" w14:textId="6E1C6322" w:rsidR="007D2BDA" w:rsidRPr="00457D81" w:rsidRDefault="00941E40" w:rsidP="007D2BDA">
            <w:pPr>
              <w:spacing w:after="0" w:line="240" w:lineRule="auto"/>
              <w:ind w:left="20"/>
              <w:jc w:val="center"/>
              <w:rPr>
                <w:lang w:val="kk-KZ"/>
              </w:rPr>
            </w:pPr>
            <w:r w:rsidRPr="00457D81">
              <w:rPr>
                <w:lang w:val="kk-KZ"/>
              </w:rPr>
              <w:t>5</w:t>
            </w:r>
          </w:p>
        </w:tc>
      </w:tr>
      <w:tr w:rsidR="007D2BDA" w:rsidRPr="00457D81" w14:paraId="7C638B12" w14:textId="77777777" w:rsidTr="003D3647">
        <w:trPr>
          <w:trHeight w:val="24"/>
        </w:trPr>
        <w:tc>
          <w:tcPr>
            <w:tcW w:w="589" w:type="dxa"/>
            <w:tcMar>
              <w:top w:w="15" w:type="dxa"/>
              <w:left w:w="15" w:type="dxa"/>
              <w:bottom w:w="15" w:type="dxa"/>
              <w:right w:w="15" w:type="dxa"/>
            </w:tcMar>
          </w:tcPr>
          <w:p w14:paraId="3E226AB5" w14:textId="77777777" w:rsidR="007D2BDA" w:rsidRPr="00457D81" w:rsidRDefault="007D2BDA" w:rsidP="007D2BDA">
            <w:pPr>
              <w:spacing w:after="0" w:line="240" w:lineRule="auto"/>
              <w:ind w:left="20"/>
              <w:rPr>
                <w:lang w:val="kk-KZ"/>
              </w:rPr>
            </w:pPr>
            <w:r w:rsidRPr="00457D81">
              <w:rPr>
                <w:lang w:val="kk-KZ"/>
              </w:rPr>
              <w:t>11</w:t>
            </w:r>
          </w:p>
        </w:tc>
        <w:tc>
          <w:tcPr>
            <w:tcW w:w="2126" w:type="dxa"/>
            <w:tcMar>
              <w:top w:w="15" w:type="dxa"/>
              <w:left w:w="15" w:type="dxa"/>
              <w:bottom w:w="15" w:type="dxa"/>
              <w:right w:w="15" w:type="dxa"/>
            </w:tcMar>
          </w:tcPr>
          <w:p w14:paraId="4964651D" w14:textId="4EAE041A" w:rsidR="007D2BDA" w:rsidRPr="00457D81" w:rsidRDefault="007D2BDA" w:rsidP="007D2BDA">
            <w:pPr>
              <w:spacing w:after="0" w:line="240" w:lineRule="auto"/>
              <w:ind w:left="20"/>
              <w:rPr>
                <w:color w:val="000000"/>
                <w:sz w:val="20"/>
                <w:lang w:val="kk-KZ"/>
              </w:rPr>
            </w:pPr>
            <w:r w:rsidRPr="00457D81">
              <w:rPr>
                <w:color w:val="000000"/>
                <w:sz w:val="20"/>
                <w:lang w:val="kk-KZ"/>
              </w:rPr>
              <w:t>Білім</w:t>
            </w:r>
            <w:r w:rsidR="007A09CF" w:rsidRPr="00457D81">
              <w:rPr>
                <w:color w:val="000000"/>
                <w:sz w:val="20"/>
                <w:lang w:val="kk-KZ"/>
              </w:rPr>
              <w:t xml:space="preserve"> </w:t>
            </w:r>
            <w:r w:rsidRPr="00457D81">
              <w:rPr>
                <w:color w:val="000000"/>
                <w:sz w:val="20"/>
                <w:lang w:val="kk-KZ"/>
              </w:rPr>
              <w:t>алушылардың сауалнама нәтижелерін талдау</w:t>
            </w:r>
          </w:p>
        </w:tc>
        <w:tc>
          <w:tcPr>
            <w:tcW w:w="6379" w:type="dxa"/>
            <w:tcMar>
              <w:top w:w="15" w:type="dxa"/>
              <w:left w:w="15" w:type="dxa"/>
              <w:bottom w:w="15" w:type="dxa"/>
              <w:right w:w="15" w:type="dxa"/>
            </w:tcMar>
          </w:tcPr>
          <w:p w14:paraId="2B87EEB1" w14:textId="04E03516" w:rsidR="007D2BDA" w:rsidRPr="00457D81" w:rsidRDefault="007D2BDA" w:rsidP="007D2BDA">
            <w:pPr>
              <w:spacing w:after="0" w:line="240" w:lineRule="auto"/>
              <w:ind w:left="52"/>
              <w:rPr>
                <w:color w:val="000000"/>
                <w:sz w:val="24"/>
                <w:szCs w:val="24"/>
                <w:lang w:val="kk-KZ"/>
              </w:rPr>
            </w:pPr>
            <w:r w:rsidRPr="00457D81">
              <w:rPr>
                <w:color w:val="000000"/>
                <w:sz w:val="24"/>
                <w:szCs w:val="24"/>
                <w:lang w:val="kk-KZ"/>
              </w:rPr>
              <w:t xml:space="preserve">Сауалнамаға 4 сыныптын – </w:t>
            </w:r>
          </w:p>
          <w:p w14:paraId="18DCB805" w14:textId="28614617" w:rsidR="007D2BDA" w:rsidRPr="00457D81" w:rsidRDefault="007D2BDA" w:rsidP="007D2BDA">
            <w:pPr>
              <w:spacing w:after="0" w:line="240" w:lineRule="auto"/>
              <w:ind w:left="52"/>
              <w:rPr>
                <w:sz w:val="24"/>
                <w:szCs w:val="24"/>
                <w:lang w:val="kk-KZ"/>
              </w:rPr>
            </w:pPr>
            <w:r w:rsidRPr="00457D81">
              <w:rPr>
                <w:sz w:val="24"/>
                <w:szCs w:val="24"/>
                <w:lang w:val="kk-KZ"/>
              </w:rPr>
              <w:t xml:space="preserve">толық келісемін – </w:t>
            </w:r>
          </w:p>
          <w:p w14:paraId="668C68BD" w14:textId="36CAA391" w:rsidR="007D2BDA" w:rsidRPr="00457D81" w:rsidRDefault="007D2BDA" w:rsidP="007D2BDA">
            <w:pPr>
              <w:spacing w:after="0" w:line="240" w:lineRule="auto"/>
              <w:ind w:left="52"/>
              <w:rPr>
                <w:sz w:val="24"/>
                <w:szCs w:val="24"/>
                <w:lang w:val="kk-KZ"/>
              </w:rPr>
            </w:pPr>
            <w:r w:rsidRPr="00457D81">
              <w:rPr>
                <w:sz w:val="24"/>
                <w:szCs w:val="24"/>
                <w:lang w:val="kk-KZ"/>
              </w:rPr>
              <w:t xml:space="preserve"> келісемін – </w:t>
            </w:r>
          </w:p>
          <w:p w14:paraId="339AFB18" w14:textId="16F1C8E5" w:rsidR="007D2BDA" w:rsidRPr="00457D81" w:rsidRDefault="007D2BDA" w:rsidP="007D2BDA">
            <w:pPr>
              <w:spacing w:after="0" w:line="240" w:lineRule="auto"/>
              <w:ind w:left="52"/>
              <w:rPr>
                <w:sz w:val="24"/>
                <w:szCs w:val="24"/>
                <w:lang w:val="kk-KZ"/>
              </w:rPr>
            </w:pPr>
            <w:r w:rsidRPr="00457D81">
              <w:rPr>
                <w:sz w:val="24"/>
                <w:szCs w:val="24"/>
                <w:lang w:val="kk-KZ"/>
              </w:rPr>
              <w:t>келіспеймін-</w:t>
            </w:r>
          </w:p>
          <w:p w14:paraId="5B9F98CA" w14:textId="54B4BD27" w:rsidR="007D2BDA" w:rsidRPr="00457D81" w:rsidRDefault="007D2BDA" w:rsidP="007D2BDA">
            <w:pPr>
              <w:spacing w:after="0" w:line="240" w:lineRule="auto"/>
              <w:ind w:left="52"/>
              <w:rPr>
                <w:color w:val="000000"/>
                <w:sz w:val="24"/>
                <w:szCs w:val="24"/>
                <w:lang w:val="kk-KZ"/>
              </w:rPr>
            </w:pPr>
            <w:r w:rsidRPr="00457D81">
              <w:rPr>
                <w:sz w:val="24"/>
                <w:szCs w:val="24"/>
                <w:lang w:val="kk-KZ"/>
              </w:rPr>
              <w:lastRenderedPageBreak/>
              <w:t xml:space="preserve">толық келіспеймін- </w:t>
            </w:r>
          </w:p>
          <w:p w14:paraId="4F201F8C" w14:textId="7688E2BA" w:rsidR="007A09CF" w:rsidRPr="00457D81" w:rsidRDefault="007D2BDA" w:rsidP="007D2BDA">
            <w:pPr>
              <w:spacing w:after="0" w:line="240" w:lineRule="auto"/>
              <w:ind w:left="52"/>
              <w:rPr>
                <w:color w:val="000000"/>
                <w:sz w:val="24"/>
                <w:szCs w:val="24"/>
                <w:lang w:val="kk-KZ"/>
              </w:rPr>
            </w:pPr>
            <w:r w:rsidRPr="00457D81">
              <w:rPr>
                <w:color w:val="000000"/>
                <w:sz w:val="24"/>
                <w:szCs w:val="24"/>
                <w:lang w:val="kk-KZ"/>
              </w:rPr>
              <w:t xml:space="preserve">Сауалнама нәтижелері бойынша </w:t>
            </w:r>
            <w:r w:rsidR="007A09CF" w:rsidRPr="00457D81">
              <w:rPr>
                <w:color w:val="000000"/>
                <w:sz w:val="24"/>
                <w:szCs w:val="24"/>
                <w:lang w:val="kk-KZ"/>
              </w:rPr>
              <w:t>–</w:t>
            </w:r>
            <w:r w:rsidRPr="00457D81">
              <w:rPr>
                <w:color w:val="000000"/>
                <w:sz w:val="24"/>
                <w:szCs w:val="24"/>
                <w:lang w:val="kk-KZ"/>
              </w:rPr>
              <w:t xml:space="preserve"> </w:t>
            </w:r>
          </w:p>
          <w:p w14:paraId="14B56BC1" w14:textId="51A6FF6F" w:rsidR="007D2BDA" w:rsidRPr="00457D81" w:rsidRDefault="007D2BDA" w:rsidP="007D2BDA">
            <w:pPr>
              <w:spacing w:after="0" w:line="240" w:lineRule="auto"/>
              <w:ind w:left="52"/>
              <w:rPr>
                <w:color w:val="000000"/>
                <w:sz w:val="24"/>
                <w:szCs w:val="24"/>
                <w:lang w:val="kk-KZ"/>
              </w:rPr>
            </w:pPr>
          </w:p>
          <w:p w14:paraId="0EF393F2" w14:textId="7EDFA56A" w:rsidR="007D2BDA" w:rsidRPr="00457D81" w:rsidRDefault="007D2BDA" w:rsidP="007D2BDA">
            <w:pPr>
              <w:spacing w:after="0" w:line="240" w:lineRule="auto"/>
              <w:ind w:left="52"/>
              <w:rPr>
                <w:color w:val="000000"/>
                <w:sz w:val="24"/>
                <w:szCs w:val="24"/>
                <w:lang w:val="kk-KZ"/>
              </w:rPr>
            </w:pPr>
            <w:r w:rsidRPr="00457D81">
              <w:rPr>
                <w:color w:val="000000"/>
                <w:sz w:val="24"/>
                <w:szCs w:val="24"/>
                <w:lang w:val="kk-KZ"/>
              </w:rPr>
              <w:t xml:space="preserve">9 сыныптын – </w:t>
            </w:r>
          </w:p>
          <w:p w14:paraId="317F73AC" w14:textId="0EA22E87" w:rsidR="007D2BDA" w:rsidRPr="00457D81" w:rsidRDefault="007D2BDA" w:rsidP="007D2BDA">
            <w:pPr>
              <w:spacing w:after="0" w:line="240" w:lineRule="auto"/>
              <w:ind w:left="52"/>
              <w:rPr>
                <w:sz w:val="24"/>
                <w:szCs w:val="24"/>
                <w:lang w:val="kk-KZ"/>
              </w:rPr>
            </w:pPr>
            <w:r w:rsidRPr="00457D81">
              <w:rPr>
                <w:sz w:val="24"/>
                <w:szCs w:val="24"/>
                <w:lang w:val="kk-KZ"/>
              </w:rPr>
              <w:t xml:space="preserve">толық келісемін – </w:t>
            </w:r>
          </w:p>
          <w:p w14:paraId="01854F47" w14:textId="136AE124" w:rsidR="007D2BDA" w:rsidRPr="00457D81" w:rsidRDefault="007D2BDA" w:rsidP="007D2BDA">
            <w:pPr>
              <w:spacing w:after="0" w:line="240" w:lineRule="auto"/>
              <w:ind w:left="52"/>
              <w:rPr>
                <w:sz w:val="24"/>
                <w:szCs w:val="24"/>
                <w:lang w:val="kk-KZ"/>
              </w:rPr>
            </w:pPr>
            <w:r w:rsidRPr="00457D81">
              <w:rPr>
                <w:sz w:val="24"/>
                <w:szCs w:val="24"/>
                <w:lang w:val="kk-KZ"/>
              </w:rPr>
              <w:t xml:space="preserve"> келісемін – </w:t>
            </w:r>
          </w:p>
          <w:p w14:paraId="723EF656" w14:textId="064BDC60" w:rsidR="007D2BDA" w:rsidRPr="00457D81" w:rsidRDefault="007D2BDA" w:rsidP="007D2BDA">
            <w:pPr>
              <w:spacing w:after="0" w:line="240" w:lineRule="auto"/>
              <w:ind w:left="52"/>
              <w:rPr>
                <w:sz w:val="24"/>
                <w:szCs w:val="24"/>
                <w:lang w:val="kk-KZ"/>
              </w:rPr>
            </w:pPr>
            <w:r w:rsidRPr="00457D81">
              <w:rPr>
                <w:sz w:val="24"/>
                <w:szCs w:val="24"/>
                <w:lang w:val="kk-KZ"/>
              </w:rPr>
              <w:t>келіспеймін-</w:t>
            </w:r>
          </w:p>
          <w:p w14:paraId="747D2D23" w14:textId="27520E7E" w:rsidR="007D2BDA" w:rsidRPr="00457D81" w:rsidRDefault="007D2BDA" w:rsidP="007D2BDA">
            <w:pPr>
              <w:spacing w:after="0" w:line="240" w:lineRule="auto"/>
              <w:ind w:left="52"/>
              <w:rPr>
                <w:color w:val="000000"/>
                <w:sz w:val="24"/>
                <w:szCs w:val="24"/>
                <w:lang w:val="kk-KZ"/>
              </w:rPr>
            </w:pPr>
            <w:r w:rsidRPr="00457D81">
              <w:rPr>
                <w:sz w:val="24"/>
                <w:szCs w:val="24"/>
                <w:lang w:val="kk-KZ"/>
              </w:rPr>
              <w:t xml:space="preserve">толық келіспеймін- </w:t>
            </w:r>
          </w:p>
          <w:p w14:paraId="013992AD" w14:textId="0CA9D9D4" w:rsidR="007D2BDA" w:rsidRPr="00457D81" w:rsidRDefault="007D2BDA" w:rsidP="007D2BDA">
            <w:pPr>
              <w:spacing w:after="0" w:line="240" w:lineRule="auto"/>
              <w:ind w:left="52"/>
              <w:rPr>
                <w:color w:val="000000"/>
                <w:sz w:val="24"/>
                <w:szCs w:val="24"/>
                <w:lang w:val="kk-KZ"/>
              </w:rPr>
            </w:pPr>
            <w:r w:rsidRPr="00457D81">
              <w:rPr>
                <w:color w:val="000000"/>
                <w:sz w:val="24"/>
                <w:szCs w:val="24"/>
                <w:lang w:val="kk-KZ"/>
              </w:rPr>
              <w:t>Сауалнама нәтижелері бойынша –</w:t>
            </w:r>
          </w:p>
          <w:p w14:paraId="18BCAD2C" w14:textId="6B165834" w:rsidR="007D2BDA" w:rsidRPr="00457D81" w:rsidRDefault="007D2BDA" w:rsidP="007D2BDA">
            <w:pPr>
              <w:spacing w:after="0" w:line="240" w:lineRule="auto"/>
              <w:rPr>
                <w:color w:val="000000"/>
                <w:sz w:val="24"/>
                <w:szCs w:val="24"/>
                <w:lang w:val="kk-KZ"/>
              </w:rPr>
            </w:pPr>
            <w:r w:rsidRPr="00457D81">
              <w:rPr>
                <w:color w:val="000000"/>
                <w:sz w:val="24"/>
                <w:szCs w:val="24"/>
                <w:lang w:val="kk-KZ"/>
              </w:rPr>
              <w:t xml:space="preserve">Барлығы – </w:t>
            </w:r>
          </w:p>
          <w:p w14:paraId="194C3EEA" w14:textId="77777777" w:rsidR="007D2BDA" w:rsidRPr="00457D81" w:rsidRDefault="007D2BDA" w:rsidP="007D2BDA">
            <w:pPr>
              <w:spacing w:after="0" w:line="240" w:lineRule="auto"/>
              <w:ind w:left="52"/>
              <w:rPr>
                <w:color w:val="000000"/>
                <w:sz w:val="24"/>
                <w:szCs w:val="24"/>
                <w:lang w:val="kk-KZ"/>
              </w:rPr>
            </w:pPr>
          </w:p>
        </w:tc>
        <w:tc>
          <w:tcPr>
            <w:tcW w:w="1510" w:type="dxa"/>
            <w:tcMar>
              <w:top w:w="15" w:type="dxa"/>
              <w:left w:w="15" w:type="dxa"/>
              <w:bottom w:w="15" w:type="dxa"/>
              <w:right w:w="15" w:type="dxa"/>
            </w:tcMar>
          </w:tcPr>
          <w:p w14:paraId="1D165264" w14:textId="64D9D26F" w:rsidR="007D2BDA" w:rsidRPr="00457D81" w:rsidRDefault="007D2BDA" w:rsidP="007D2BDA">
            <w:pPr>
              <w:spacing w:after="0" w:line="240" w:lineRule="auto"/>
              <w:ind w:left="20"/>
              <w:jc w:val="center"/>
              <w:rPr>
                <w:lang w:val="kk-KZ"/>
              </w:rPr>
            </w:pPr>
          </w:p>
        </w:tc>
      </w:tr>
      <w:tr w:rsidR="007D2BDA" w:rsidRPr="00C14047" w14:paraId="52A5C6F1" w14:textId="77777777" w:rsidTr="003D3647">
        <w:trPr>
          <w:trHeight w:val="24"/>
        </w:trPr>
        <w:tc>
          <w:tcPr>
            <w:tcW w:w="589" w:type="dxa"/>
            <w:tcMar>
              <w:top w:w="15" w:type="dxa"/>
              <w:left w:w="15" w:type="dxa"/>
              <w:bottom w:w="15" w:type="dxa"/>
              <w:right w:w="15" w:type="dxa"/>
            </w:tcMar>
          </w:tcPr>
          <w:p w14:paraId="11DB37B4" w14:textId="77777777" w:rsidR="007D2BDA" w:rsidRPr="00457D81" w:rsidRDefault="007D2BDA" w:rsidP="007D2BDA">
            <w:pPr>
              <w:spacing w:after="0" w:line="240" w:lineRule="auto"/>
              <w:ind w:left="20"/>
              <w:rPr>
                <w:lang w:val="kk-KZ"/>
              </w:rPr>
            </w:pPr>
            <w:r w:rsidRPr="00457D81">
              <w:rPr>
                <w:lang w:val="kk-KZ"/>
              </w:rPr>
              <w:t>12</w:t>
            </w:r>
          </w:p>
        </w:tc>
        <w:tc>
          <w:tcPr>
            <w:tcW w:w="2126" w:type="dxa"/>
            <w:tcMar>
              <w:top w:w="15" w:type="dxa"/>
              <w:left w:w="15" w:type="dxa"/>
              <w:bottom w:w="15" w:type="dxa"/>
              <w:right w:w="15" w:type="dxa"/>
            </w:tcMar>
          </w:tcPr>
          <w:p w14:paraId="21F49D87" w14:textId="77777777" w:rsidR="007D2BDA" w:rsidRPr="00457D81" w:rsidRDefault="007D2BDA" w:rsidP="007D2BDA">
            <w:pPr>
              <w:spacing w:after="0" w:line="240" w:lineRule="auto"/>
              <w:ind w:left="20"/>
              <w:rPr>
                <w:color w:val="000000"/>
                <w:sz w:val="20"/>
                <w:lang w:val="kk-KZ"/>
              </w:rPr>
            </w:pPr>
            <w:r w:rsidRPr="00457D81">
              <w:rPr>
                <w:color w:val="000000"/>
                <w:sz w:val="20"/>
                <w:lang w:val="kk-KZ"/>
              </w:rPr>
              <w:t>Педагогтердің сауалнама нәтижелерін талдау</w:t>
            </w:r>
          </w:p>
        </w:tc>
        <w:tc>
          <w:tcPr>
            <w:tcW w:w="6379" w:type="dxa"/>
            <w:tcMar>
              <w:top w:w="15" w:type="dxa"/>
              <w:left w:w="15" w:type="dxa"/>
              <w:bottom w:w="15" w:type="dxa"/>
              <w:right w:w="15" w:type="dxa"/>
            </w:tcMar>
          </w:tcPr>
          <w:p w14:paraId="404C132B" w14:textId="7FF9EA8C" w:rsidR="007D2BDA" w:rsidRPr="00457D81" w:rsidRDefault="007D2BDA" w:rsidP="007D2BDA">
            <w:pPr>
              <w:spacing w:after="0" w:line="240" w:lineRule="auto"/>
              <w:ind w:left="52"/>
              <w:rPr>
                <w:color w:val="000000"/>
                <w:sz w:val="24"/>
                <w:szCs w:val="24"/>
                <w:lang w:val="kk-KZ"/>
              </w:rPr>
            </w:pPr>
            <w:r w:rsidRPr="00457D81">
              <w:rPr>
                <w:color w:val="000000"/>
                <w:sz w:val="24"/>
                <w:szCs w:val="24"/>
                <w:lang w:val="kk-KZ"/>
              </w:rPr>
              <w:t xml:space="preserve">Сауалнамаға  </w:t>
            </w:r>
          </w:p>
          <w:p w14:paraId="41882B44" w14:textId="31A806E1" w:rsidR="007D2BDA" w:rsidRPr="00457D81" w:rsidRDefault="007D2BDA" w:rsidP="007D2BDA">
            <w:pPr>
              <w:spacing w:after="0" w:line="240" w:lineRule="auto"/>
              <w:ind w:left="52"/>
              <w:rPr>
                <w:sz w:val="24"/>
                <w:szCs w:val="24"/>
                <w:lang w:val="kk-KZ"/>
              </w:rPr>
            </w:pPr>
            <w:r w:rsidRPr="00457D81">
              <w:rPr>
                <w:sz w:val="24"/>
                <w:szCs w:val="24"/>
                <w:lang w:val="kk-KZ"/>
              </w:rPr>
              <w:t xml:space="preserve">толық келісемін – </w:t>
            </w:r>
          </w:p>
          <w:p w14:paraId="1FF0B6F5" w14:textId="161CAFB2" w:rsidR="007D2BDA" w:rsidRPr="00457D81" w:rsidRDefault="007D2BDA" w:rsidP="007D2BDA">
            <w:pPr>
              <w:spacing w:after="0" w:line="240" w:lineRule="auto"/>
              <w:ind w:left="52"/>
              <w:rPr>
                <w:sz w:val="24"/>
                <w:szCs w:val="24"/>
                <w:lang w:val="kk-KZ"/>
              </w:rPr>
            </w:pPr>
            <w:r w:rsidRPr="00457D81">
              <w:rPr>
                <w:sz w:val="24"/>
                <w:szCs w:val="24"/>
                <w:lang w:val="kk-KZ"/>
              </w:rPr>
              <w:t xml:space="preserve"> келісемін - </w:t>
            </w:r>
          </w:p>
          <w:p w14:paraId="70A79404" w14:textId="658CFDDA" w:rsidR="007D2BDA" w:rsidRPr="00457D81" w:rsidRDefault="007D2BDA" w:rsidP="007D2BDA">
            <w:pPr>
              <w:spacing w:after="0" w:line="240" w:lineRule="auto"/>
              <w:ind w:left="52"/>
              <w:rPr>
                <w:sz w:val="24"/>
                <w:szCs w:val="24"/>
                <w:lang w:val="kk-KZ"/>
              </w:rPr>
            </w:pPr>
            <w:r w:rsidRPr="00457D81">
              <w:rPr>
                <w:sz w:val="24"/>
                <w:szCs w:val="24"/>
                <w:lang w:val="kk-KZ"/>
              </w:rPr>
              <w:t xml:space="preserve">келіспеймін- </w:t>
            </w:r>
          </w:p>
          <w:p w14:paraId="67E65470" w14:textId="6CF38B41" w:rsidR="007D2BDA" w:rsidRPr="00457D81" w:rsidRDefault="007D2BDA" w:rsidP="007D2BDA">
            <w:pPr>
              <w:spacing w:after="0" w:line="240" w:lineRule="auto"/>
              <w:ind w:left="52"/>
              <w:rPr>
                <w:color w:val="000000"/>
                <w:sz w:val="24"/>
                <w:szCs w:val="24"/>
                <w:lang w:val="kk-KZ"/>
              </w:rPr>
            </w:pPr>
            <w:r w:rsidRPr="00457D81">
              <w:rPr>
                <w:sz w:val="24"/>
                <w:szCs w:val="24"/>
                <w:lang w:val="kk-KZ"/>
              </w:rPr>
              <w:t xml:space="preserve">толық келіспеймін- </w:t>
            </w:r>
          </w:p>
          <w:p w14:paraId="0A42379D" w14:textId="5E2EE84C" w:rsidR="007D2BDA" w:rsidRPr="00457D81" w:rsidRDefault="007D2BDA" w:rsidP="007D2BDA">
            <w:pPr>
              <w:spacing w:after="0" w:line="240" w:lineRule="auto"/>
              <w:ind w:left="52"/>
              <w:rPr>
                <w:color w:val="000000"/>
                <w:sz w:val="24"/>
                <w:szCs w:val="24"/>
                <w:lang w:val="kk-KZ"/>
              </w:rPr>
            </w:pPr>
            <w:r w:rsidRPr="00457D81">
              <w:rPr>
                <w:color w:val="000000"/>
                <w:sz w:val="24"/>
                <w:szCs w:val="24"/>
                <w:lang w:val="kk-KZ"/>
              </w:rPr>
              <w:t xml:space="preserve">Сауалнама нәтижелері бойынша - </w:t>
            </w:r>
          </w:p>
        </w:tc>
        <w:tc>
          <w:tcPr>
            <w:tcW w:w="1510" w:type="dxa"/>
            <w:tcMar>
              <w:top w:w="15" w:type="dxa"/>
              <w:left w:w="15" w:type="dxa"/>
              <w:bottom w:w="15" w:type="dxa"/>
              <w:right w:w="15" w:type="dxa"/>
            </w:tcMar>
          </w:tcPr>
          <w:p w14:paraId="295C3D3B" w14:textId="5342B9F3" w:rsidR="007D2BDA" w:rsidRPr="00457D81" w:rsidRDefault="007D2BDA" w:rsidP="007D2BDA">
            <w:pPr>
              <w:spacing w:after="0" w:line="240" w:lineRule="auto"/>
              <w:ind w:left="20"/>
              <w:jc w:val="center"/>
              <w:rPr>
                <w:lang w:val="kk-KZ"/>
              </w:rPr>
            </w:pPr>
          </w:p>
        </w:tc>
      </w:tr>
      <w:tr w:rsidR="007D2BDA" w:rsidRPr="00457D81" w14:paraId="53239455" w14:textId="77777777" w:rsidTr="003D3647">
        <w:trPr>
          <w:trHeight w:val="24"/>
        </w:trPr>
        <w:tc>
          <w:tcPr>
            <w:tcW w:w="589" w:type="dxa"/>
            <w:tcMar>
              <w:top w:w="15" w:type="dxa"/>
              <w:left w:w="15" w:type="dxa"/>
              <w:bottom w:w="15" w:type="dxa"/>
              <w:right w:w="15" w:type="dxa"/>
            </w:tcMar>
          </w:tcPr>
          <w:p w14:paraId="3CCDE278" w14:textId="77777777" w:rsidR="007D2BDA" w:rsidRPr="00457D81" w:rsidRDefault="007D2BDA" w:rsidP="007D2BDA">
            <w:pPr>
              <w:spacing w:after="0" w:line="240" w:lineRule="auto"/>
              <w:ind w:left="20"/>
              <w:rPr>
                <w:lang w:val="kk-KZ"/>
              </w:rPr>
            </w:pPr>
            <w:r w:rsidRPr="00457D81">
              <w:rPr>
                <w:lang w:val="kk-KZ"/>
              </w:rPr>
              <w:t>13</w:t>
            </w:r>
          </w:p>
        </w:tc>
        <w:tc>
          <w:tcPr>
            <w:tcW w:w="2126" w:type="dxa"/>
            <w:tcMar>
              <w:top w:w="15" w:type="dxa"/>
              <w:left w:w="15" w:type="dxa"/>
              <w:bottom w:w="15" w:type="dxa"/>
              <w:right w:w="15" w:type="dxa"/>
            </w:tcMar>
          </w:tcPr>
          <w:p w14:paraId="4175E40B" w14:textId="77777777" w:rsidR="007D2BDA" w:rsidRPr="00457D81" w:rsidRDefault="007D2BDA" w:rsidP="007D2BDA">
            <w:pPr>
              <w:spacing w:after="0" w:line="240" w:lineRule="auto"/>
              <w:ind w:left="20"/>
              <w:rPr>
                <w:color w:val="000000"/>
                <w:sz w:val="20"/>
                <w:lang w:val="kk-KZ"/>
              </w:rPr>
            </w:pPr>
            <w:r w:rsidRPr="00457D81">
              <w:rPr>
                <w:color w:val="000000"/>
                <w:sz w:val="20"/>
                <w:lang w:val="kk-KZ"/>
              </w:rPr>
              <w:t>Ата-аналардың (заңды өкілдер) сауалнама нәтижелерін талдау</w:t>
            </w:r>
          </w:p>
        </w:tc>
        <w:tc>
          <w:tcPr>
            <w:tcW w:w="6379" w:type="dxa"/>
            <w:tcMar>
              <w:top w:w="15" w:type="dxa"/>
              <w:left w:w="15" w:type="dxa"/>
              <w:bottom w:w="15" w:type="dxa"/>
              <w:right w:w="15" w:type="dxa"/>
            </w:tcMar>
          </w:tcPr>
          <w:p w14:paraId="62BA5AA7" w14:textId="42EEF250" w:rsidR="007D2BDA" w:rsidRPr="00457D81" w:rsidRDefault="007D2BDA" w:rsidP="007D2BDA">
            <w:pPr>
              <w:spacing w:after="0" w:line="240" w:lineRule="auto"/>
              <w:ind w:left="52"/>
              <w:rPr>
                <w:color w:val="000000"/>
                <w:sz w:val="24"/>
                <w:szCs w:val="24"/>
                <w:lang w:val="kk-KZ"/>
              </w:rPr>
            </w:pPr>
            <w:r w:rsidRPr="00457D81">
              <w:rPr>
                <w:color w:val="000000"/>
                <w:sz w:val="24"/>
                <w:szCs w:val="24"/>
                <w:lang w:val="kk-KZ"/>
              </w:rPr>
              <w:t xml:space="preserve">Сауалнамаға 4 сыныптын – ата-анасы қатыспады,  қатысу үлесі - </w:t>
            </w:r>
          </w:p>
          <w:p w14:paraId="22349EA6" w14:textId="63D2B9DB" w:rsidR="007D2BDA" w:rsidRPr="00457D81" w:rsidRDefault="007D2BDA" w:rsidP="007D2BDA">
            <w:pPr>
              <w:spacing w:after="0" w:line="240" w:lineRule="auto"/>
              <w:ind w:left="52"/>
              <w:rPr>
                <w:sz w:val="24"/>
                <w:szCs w:val="24"/>
                <w:lang w:val="kk-KZ"/>
              </w:rPr>
            </w:pPr>
            <w:r w:rsidRPr="00457D81">
              <w:rPr>
                <w:sz w:val="24"/>
                <w:szCs w:val="24"/>
                <w:lang w:val="kk-KZ"/>
              </w:rPr>
              <w:t xml:space="preserve">толық келісемін – </w:t>
            </w:r>
          </w:p>
          <w:p w14:paraId="57B701F2" w14:textId="2630FBC0" w:rsidR="007D2BDA" w:rsidRPr="00457D81" w:rsidRDefault="007D2BDA" w:rsidP="007D2BDA">
            <w:pPr>
              <w:spacing w:after="0" w:line="240" w:lineRule="auto"/>
              <w:ind w:left="52"/>
              <w:rPr>
                <w:sz w:val="24"/>
                <w:szCs w:val="24"/>
                <w:lang w:val="kk-KZ"/>
              </w:rPr>
            </w:pPr>
            <w:r w:rsidRPr="00457D81">
              <w:rPr>
                <w:sz w:val="24"/>
                <w:szCs w:val="24"/>
                <w:lang w:val="kk-KZ"/>
              </w:rPr>
              <w:t xml:space="preserve"> келісемін – </w:t>
            </w:r>
          </w:p>
          <w:p w14:paraId="22D2913C" w14:textId="4036AB86" w:rsidR="007D2BDA" w:rsidRPr="00457D81" w:rsidRDefault="007D2BDA" w:rsidP="007D2BDA">
            <w:pPr>
              <w:spacing w:after="0" w:line="240" w:lineRule="auto"/>
              <w:ind w:left="52"/>
              <w:rPr>
                <w:sz w:val="24"/>
                <w:szCs w:val="24"/>
                <w:lang w:val="kk-KZ"/>
              </w:rPr>
            </w:pPr>
            <w:r w:rsidRPr="00457D81">
              <w:rPr>
                <w:sz w:val="24"/>
                <w:szCs w:val="24"/>
                <w:lang w:val="kk-KZ"/>
              </w:rPr>
              <w:t>келіспеймін-</w:t>
            </w:r>
          </w:p>
          <w:p w14:paraId="3B979DA8" w14:textId="767FCA95" w:rsidR="00941E40" w:rsidRPr="00457D81" w:rsidRDefault="007D2BDA" w:rsidP="007D2BDA">
            <w:pPr>
              <w:spacing w:after="0" w:line="240" w:lineRule="auto"/>
              <w:ind w:left="52"/>
              <w:rPr>
                <w:color w:val="000000"/>
                <w:sz w:val="24"/>
                <w:szCs w:val="24"/>
                <w:lang w:val="kk-KZ"/>
              </w:rPr>
            </w:pPr>
            <w:r w:rsidRPr="00457D81">
              <w:rPr>
                <w:color w:val="000000"/>
                <w:sz w:val="24"/>
                <w:szCs w:val="24"/>
                <w:lang w:val="kk-KZ"/>
              </w:rPr>
              <w:t xml:space="preserve">Сауалнама нәтижелері бойынша </w:t>
            </w:r>
            <w:r w:rsidR="00941E40" w:rsidRPr="00457D81">
              <w:rPr>
                <w:color w:val="000000"/>
                <w:sz w:val="24"/>
                <w:szCs w:val="24"/>
                <w:lang w:val="kk-KZ"/>
              </w:rPr>
              <w:t>–</w:t>
            </w:r>
            <w:r w:rsidRPr="00457D81">
              <w:rPr>
                <w:color w:val="000000"/>
                <w:sz w:val="24"/>
                <w:szCs w:val="24"/>
                <w:lang w:val="kk-KZ"/>
              </w:rPr>
              <w:t xml:space="preserve"> </w:t>
            </w:r>
          </w:p>
          <w:p w14:paraId="031A68FE" w14:textId="3451A79A" w:rsidR="007D2BDA" w:rsidRPr="00457D81" w:rsidRDefault="007D2BDA" w:rsidP="007D2BDA">
            <w:pPr>
              <w:spacing w:after="0" w:line="240" w:lineRule="auto"/>
              <w:ind w:left="52"/>
              <w:rPr>
                <w:color w:val="000000"/>
                <w:sz w:val="24"/>
                <w:szCs w:val="24"/>
                <w:lang w:val="kk-KZ"/>
              </w:rPr>
            </w:pPr>
            <w:r w:rsidRPr="00457D81">
              <w:rPr>
                <w:color w:val="000000"/>
                <w:sz w:val="24"/>
                <w:szCs w:val="24"/>
                <w:lang w:val="kk-KZ"/>
              </w:rPr>
              <w:t>респонденттер білім алушылардың дайындық деңгейіне қанағаттанған.</w:t>
            </w:r>
          </w:p>
          <w:p w14:paraId="273A829C" w14:textId="64BC77CE" w:rsidR="007D2BDA" w:rsidRPr="00457D81" w:rsidRDefault="007D2BDA" w:rsidP="007D2BDA">
            <w:pPr>
              <w:spacing w:after="0" w:line="240" w:lineRule="auto"/>
              <w:ind w:left="52"/>
              <w:rPr>
                <w:color w:val="000000"/>
                <w:sz w:val="24"/>
                <w:szCs w:val="24"/>
                <w:lang w:val="kk-KZ"/>
              </w:rPr>
            </w:pPr>
            <w:r w:rsidRPr="00457D81">
              <w:rPr>
                <w:color w:val="000000"/>
                <w:sz w:val="24"/>
                <w:szCs w:val="24"/>
                <w:lang w:val="kk-KZ"/>
              </w:rPr>
              <w:t xml:space="preserve">Сауалнамаға сыныптын –ата-анасы қатысты,  қатысу үлесі - </w:t>
            </w:r>
          </w:p>
          <w:p w14:paraId="0AB16635" w14:textId="2D4CF51A" w:rsidR="007D2BDA" w:rsidRPr="00457D81" w:rsidRDefault="007D2BDA" w:rsidP="007D2BDA">
            <w:pPr>
              <w:spacing w:after="0" w:line="240" w:lineRule="auto"/>
              <w:ind w:left="52"/>
              <w:rPr>
                <w:sz w:val="24"/>
                <w:szCs w:val="24"/>
                <w:lang w:val="kk-KZ"/>
              </w:rPr>
            </w:pPr>
            <w:r w:rsidRPr="00457D81">
              <w:rPr>
                <w:sz w:val="24"/>
                <w:szCs w:val="24"/>
                <w:lang w:val="kk-KZ"/>
              </w:rPr>
              <w:t xml:space="preserve">толық келісемін – </w:t>
            </w:r>
          </w:p>
          <w:p w14:paraId="52AAA6F7" w14:textId="7C63A30F" w:rsidR="007D2BDA" w:rsidRPr="00457D81" w:rsidRDefault="007D2BDA" w:rsidP="007D2BDA">
            <w:pPr>
              <w:spacing w:after="0" w:line="240" w:lineRule="auto"/>
              <w:ind w:left="52"/>
              <w:rPr>
                <w:sz w:val="24"/>
                <w:szCs w:val="24"/>
                <w:lang w:val="kk-KZ"/>
              </w:rPr>
            </w:pPr>
            <w:r w:rsidRPr="00457D81">
              <w:rPr>
                <w:sz w:val="24"/>
                <w:szCs w:val="24"/>
                <w:lang w:val="kk-KZ"/>
              </w:rPr>
              <w:t xml:space="preserve"> келісемін – </w:t>
            </w:r>
          </w:p>
          <w:p w14:paraId="77D435E8" w14:textId="157374A2" w:rsidR="007D2BDA" w:rsidRPr="00457D81" w:rsidRDefault="007D2BDA" w:rsidP="007D2BDA">
            <w:pPr>
              <w:spacing w:after="0" w:line="240" w:lineRule="auto"/>
              <w:ind w:left="52"/>
              <w:rPr>
                <w:color w:val="000000"/>
                <w:sz w:val="24"/>
                <w:szCs w:val="24"/>
                <w:lang w:val="kk-KZ"/>
              </w:rPr>
            </w:pPr>
            <w:r w:rsidRPr="00457D81">
              <w:rPr>
                <w:sz w:val="24"/>
                <w:szCs w:val="24"/>
                <w:lang w:val="kk-KZ"/>
              </w:rPr>
              <w:t>келіспеймін-</w:t>
            </w:r>
          </w:p>
          <w:p w14:paraId="2324FFDE" w14:textId="094E19D6" w:rsidR="007D2BDA" w:rsidRPr="00457D81" w:rsidRDefault="007D2BDA" w:rsidP="007D2BDA">
            <w:pPr>
              <w:spacing w:after="0" w:line="240" w:lineRule="auto"/>
              <w:ind w:left="52"/>
              <w:rPr>
                <w:color w:val="000000"/>
                <w:sz w:val="24"/>
                <w:szCs w:val="24"/>
                <w:lang w:val="kk-KZ"/>
              </w:rPr>
            </w:pPr>
            <w:r w:rsidRPr="00457D81">
              <w:rPr>
                <w:sz w:val="24"/>
                <w:szCs w:val="24"/>
                <w:lang w:val="kk-KZ"/>
              </w:rPr>
              <w:t xml:space="preserve">толық келіспеймін- </w:t>
            </w:r>
          </w:p>
          <w:p w14:paraId="5D78A16B" w14:textId="1441D5F3" w:rsidR="007D2BDA" w:rsidRPr="00457D81" w:rsidRDefault="007D2BDA" w:rsidP="007D2BDA">
            <w:pPr>
              <w:spacing w:after="0" w:line="240" w:lineRule="auto"/>
              <w:ind w:left="52"/>
              <w:rPr>
                <w:color w:val="000000"/>
                <w:sz w:val="24"/>
                <w:szCs w:val="24"/>
                <w:lang w:val="kk-KZ"/>
              </w:rPr>
            </w:pPr>
            <w:r w:rsidRPr="00457D81">
              <w:rPr>
                <w:color w:val="000000"/>
                <w:sz w:val="24"/>
                <w:szCs w:val="24"/>
                <w:lang w:val="kk-KZ"/>
              </w:rPr>
              <w:t>Сауалнама нәтижелері бойынша –респонденттер білім алушылардың дайындық деңгейіне қанағаттанған.</w:t>
            </w:r>
          </w:p>
          <w:p w14:paraId="77D5616E" w14:textId="3CB98F63" w:rsidR="007D2BDA" w:rsidRPr="00457D81" w:rsidRDefault="007D2BDA" w:rsidP="007D2BDA">
            <w:pPr>
              <w:spacing w:after="0" w:line="240" w:lineRule="auto"/>
              <w:rPr>
                <w:color w:val="000000"/>
                <w:sz w:val="24"/>
                <w:szCs w:val="24"/>
                <w:lang w:val="kk-KZ"/>
              </w:rPr>
            </w:pPr>
            <w:r w:rsidRPr="00457D81">
              <w:rPr>
                <w:color w:val="000000"/>
                <w:sz w:val="24"/>
                <w:szCs w:val="24"/>
                <w:lang w:val="kk-KZ"/>
              </w:rPr>
              <w:t xml:space="preserve">Жалпы – </w:t>
            </w:r>
          </w:p>
        </w:tc>
        <w:tc>
          <w:tcPr>
            <w:tcW w:w="1510" w:type="dxa"/>
            <w:tcMar>
              <w:top w:w="15" w:type="dxa"/>
              <w:left w:w="15" w:type="dxa"/>
              <w:bottom w:w="15" w:type="dxa"/>
              <w:right w:w="15" w:type="dxa"/>
            </w:tcMar>
          </w:tcPr>
          <w:p w14:paraId="5007B7D0" w14:textId="4672706D" w:rsidR="007D2BDA" w:rsidRPr="00457D81" w:rsidRDefault="007D2BDA" w:rsidP="007D2BDA">
            <w:pPr>
              <w:spacing w:after="0" w:line="240" w:lineRule="auto"/>
              <w:ind w:left="20"/>
              <w:jc w:val="center"/>
              <w:rPr>
                <w:lang w:val="kk-KZ"/>
              </w:rPr>
            </w:pPr>
          </w:p>
        </w:tc>
      </w:tr>
      <w:tr w:rsidR="007D2BDA" w:rsidRPr="00457D81" w14:paraId="37836FAA" w14:textId="77777777" w:rsidTr="00FC5ECF">
        <w:trPr>
          <w:trHeight w:val="24"/>
        </w:trPr>
        <w:tc>
          <w:tcPr>
            <w:tcW w:w="10604" w:type="dxa"/>
            <w:gridSpan w:val="4"/>
            <w:tcMar>
              <w:top w:w="15" w:type="dxa"/>
              <w:left w:w="15" w:type="dxa"/>
              <w:bottom w:w="15" w:type="dxa"/>
              <w:right w:w="15" w:type="dxa"/>
            </w:tcMar>
          </w:tcPr>
          <w:p w14:paraId="16FE5EB1" w14:textId="77777777" w:rsidR="007D2BDA" w:rsidRPr="00457D81" w:rsidRDefault="007D2BDA" w:rsidP="007D2BDA">
            <w:pPr>
              <w:spacing w:after="0" w:line="240" w:lineRule="auto"/>
              <w:ind w:left="20"/>
              <w:rPr>
                <w:b/>
                <w:sz w:val="24"/>
                <w:szCs w:val="24"/>
                <w:lang w:val="kk-KZ"/>
              </w:rPr>
            </w:pPr>
            <w:r w:rsidRPr="00457D81">
              <w:rPr>
                <w:b/>
                <w:color w:val="000000"/>
                <w:sz w:val="24"/>
                <w:szCs w:val="24"/>
                <w:lang w:val="kk-KZ"/>
              </w:rPr>
              <w:t>Балдардың жалпы сомасы</w:t>
            </w:r>
          </w:p>
        </w:tc>
      </w:tr>
      <w:tr w:rsidR="007D2BDA" w:rsidRPr="00457D81" w14:paraId="51432C66" w14:textId="77777777" w:rsidTr="00AE2573">
        <w:trPr>
          <w:trHeight w:val="24"/>
        </w:trPr>
        <w:tc>
          <w:tcPr>
            <w:tcW w:w="589" w:type="dxa"/>
            <w:tcMar>
              <w:top w:w="15" w:type="dxa"/>
              <w:left w:w="15" w:type="dxa"/>
              <w:bottom w:w="15" w:type="dxa"/>
              <w:right w:w="15" w:type="dxa"/>
            </w:tcMar>
          </w:tcPr>
          <w:p w14:paraId="485F8B8C" w14:textId="77777777" w:rsidR="007D2BDA" w:rsidRPr="00457D81" w:rsidRDefault="007D2BDA" w:rsidP="007D2BDA">
            <w:pPr>
              <w:spacing w:after="0" w:line="240" w:lineRule="auto"/>
              <w:ind w:left="20"/>
              <w:rPr>
                <w:lang w:val="kk-KZ"/>
              </w:rPr>
            </w:pPr>
          </w:p>
        </w:tc>
        <w:tc>
          <w:tcPr>
            <w:tcW w:w="2126" w:type="dxa"/>
            <w:tcMar>
              <w:top w:w="15" w:type="dxa"/>
              <w:left w:w="15" w:type="dxa"/>
              <w:bottom w:w="15" w:type="dxa"/>
              <w:right w:w="15" w:type="dxa"/>
            </w:tcMar>
          </w:tcPr>
          <w:p w14:paraId="14795BF2" w14:textId="77777777" w:rsidR="007D2BDA" w:rsidRPr="00457D81" w:rsidRDefault="007D2BDA" w:rsidP="007D2BDA">
            <w:pPr>
              <w:spacing w:after="0" w:line="240" w:lineRule="auto"/>
              <w:ind w:left="20"/>
              <w:rPr>
                <w:color w:val="000000"/>
                <w:sz w:val="20"/>
              </w:rPr>
            </w:pPr>
          </w:p>
        </w:tc>
        <w:tc>
          <w:tcPr>
            <w:tcW w:w="6379" w:type="dxa"/>
            <w:tcMar>
              <w:top w:w="15" w:type="dxa"/>
              <w:left w:w="15" w:type="dxa"/>
              <w:bottom w:w="15" w:type="dxa"/>
              <w:right w:w="15" w:type="dxa"/>
            </w:tcMar>
          </w:tcPr>
          <w:p w14:paraId="0EC8FD7A" w14:textId="77777777" w:rsidR="007D2BDA" w:rsidRPr="00457D81" w:rsidRDefault="007D2BDA" w:rsidP="007D2BDA">
            <w:pPr>
              <w:spacing w:after="0" w:line="240" w:lineRule="auto"/>
              <w:rPr>
                <w:lang w:val="kk-KZ"/>
              </w:rPr>
            </w:pPr>
          </w:p>
        </w:tc>
        <w:tc>
          <w:tcPr>
            <w:tcW w:w="1510" w:type="dxa"/>
            <w:tcMar>
              <w:top w:w="15" w:type="dxa"/>
              <w:left w:w="15" w:type="dxa"/>
              <w:bottom w:w="15" w:type="dxa"/>
              <w:right w:w="15" w:type="dxa"/>
            </w:tcMar>
          </w:tcPr>
          <w:p w14:paraId="4FB0EB64" w14:textId="7796E28D" w:rsidR="007D2BDA" w:rsidRPr="00457D81" w:rsidRDefault="00941E40" w:rsidP="007D2BDA">
            <w:pPr>
              <w:spacing w:after="0" w:line="240" w:lineRule="auto"/>
              <w:ind w:left="20"/>
              <w:jc w:val="center"/>
              <w:rPr>
                <w:color w:val="000000"/>
                <w:sz w:val="24"/>
                <w:szCs w:val="24"/>
                <w:lang w:val="kk-KZ"/>
              </w:rPr>
            </w:pPr>
            <w:r w:rsidRPr="00457D81">
              <w:rPr>
                <w:color w:val="000000"/>
                <w:sz w:val="24"/>
                <w:szCs w:val="24"/>
              </w:rPr>
              <w:t xml:space="preserve">43 </w:t>
            </w:r>
            <w:r w:rsidR="007D2BDA" w:rsidRPr="00457D81">
              <w:rPr>
                <w:color w:val="000000"/>
                <w:sz w:val="24"/>
                <w:szCs w:val="24"/>
                <w:lang w:val="kk-KZ"/>
              </w:rPr>
              <w:t>балл</w:t>
            </w:r>
          </w:p>
        </w:tc>
      </w:tr>
    </w:tbl>
    <w:p w14:paraId="190B336D" w14:textId="77777777" w:rsidR="00463410" w:rsidRPr="00457D81" w:rsidRDefault="00463410" w:rsidP="00463410">
      <w:pPr>
        <w:spacing w:after="0"/>
        <w:rPr>
          <w:lang w:val="kk-KZ"/>
        </w:rPr>
      </w:pPr>
      <w:r w:rsidRPr="00457D81">
        <w:rPr>
          <w:color w:val="000000"/>
          <w:sz w:val="28"/>
          <w:lang w:val="kk-KZ"/>
        </w:rPr>
        <w:t>«Білім беру ұйымдарын бағалау өлшемшарттарын бекіту туралы»</w:t>
      </w:r>
    </w:p>
    <w:p w14:paraId="416BF6CB" w14:textId="77777777" w:rsidR="009477B9" w:rsidRPr="00457D81" w:rsidRDefault="00463410" w:rsidP="00F46063">
      <w:pPr>
        <w:spacing w:after="0"/>
        <w:rPr>
          <w:color w:val="000000"/>
          <w:sz w:val="28"/>
          <w:lang w:val="kk-KZ"/>
        </w:rPr>
      </w:pPr>
      <w:r w:rsidRPr="00457D81">
        <w:rPr>
          <w:color w:val="000000"/>
          <w:sz w:val="28"/>
          <w:lang w:val="kk-KZ"/>
        </w:rPr>
        <w:t xml:space="preserve">Қазақстан Республикасы Оқу-ағарту министрінің 2022 жылғы 5 желтоқсандағы </w:t>
      </w:r>
    </w:p>
    <w:p w14:paraId="5DC0A56D" w14:textId="0ABC731C" w:rsidR="00491CAA" w:rsidRPr="00457D81" w:rsidRDefault="00463410" w:rsidP="00F46063">
      <w:pPr>
        <w:spacing w:after="0"/>
        <w:rPr>
          <w:sz w:val="28"/>
          <w:szCs w:val="28"/>
          <w:lang w:val="kk-KZ"/>
        </w:rPr>
      </w:pPr>
      <w:r w:rsidRPr="00457D81">
        <w:rPr>
          <w:color w:val="000000"/>
          <w:sz w:val="28"/>
          <w:lang w:val="kk-KZ"/>
        </w:rPr>
        <w:t xml:space="preserve">№ 486 бұйрығының </w:t>
      </w:r>
      <w:r w:rsidRPr="00457D81">
        <w:rPr>
          <w:color w:val="000000"/>
          <w:sz w:val="28"/>
          <w:szCs w:val="28"/>
          <w:lang w:val="kk-KZ"/>
        </w:rPr>
        <w:t xml:space="preserve"> 2-қосымшасының негіз</w:t>
      </w:r>
      <w:r w:rsidR="009477B9" w:rsidRPr="00457D81">
        <w:rPr>
          <w:color w:val="000000"/>
          <w:sz w:val="28"/>
          <w:szCs w:val="28"/>
          <w:lang w:val="kk-KZ"/>
        </w:rPr>
        <w:t>і</w:t>
      </w:r>
      <w:r w:rsidRPr="00457D81">
        <w:rPr>
          <w:color w:val="000000"/>
          <w:sz w:val="28"/>
          <w:szCs w:val="28"/>
          <w:lang w:val="kk-KZ"/>
        </w:rPr>
        <w:t xml:space="preserve">нде </w:t>
      </w:r>
      <w:r w:rsidR="00F46063" w:rsidRPr="00457D81">
        <w:rPr>
          <w:color w:val="000000"/>
          <w:sz w:val="28"/>
          <w:szCs w:val="28"/>
          <w:lang w:val="kk-KZ"/>
        </w:rPr>
        <w:t xml:space="preserve">«Ақмола облысы білім басқармасы Зеренді ауданы бойынша білім бөлімі </w:t>
      </w:r>
      <w:r w:rsidR="009477B9" w:rsidRPr="00457D81">
        <w:rPr>
          <w:color w:val="000000"/>
          <w:sz w:val="28"/>
          <w:szCs w:val="28"/>
          <w:lang w:val="kk-KZ"/>
        </w:rPr>
        <w:t>Зеренді</w:t>
      </w:r>
      <w:r w:rsidR="00F46063" w:rsidRPr="00457D81">
        <w:rPr>
          <w:color w:val="000000"/>
          <w:sz w:val="28"/>
          <w:szCs w:val="28"/>
          <w:lang w:val="kk-KZ"/>
        </w:rPr>
        <w:t xml:space="preserve"> ауылының </w:t>
      </w:r>
      <w:r w:rsidR="009477B9" w:rsidRPr="00457D81">
        <w:rPr>
          <w:color w:val="000000"/>
          <w:sz w:val="28"/>
          <w:szCs w:val="28"/>
          <w:lang w:val="kk-KZ"/>
        </w:rPr>
        <w:t>Мәлік Ғабдуллин атындағы мектеп-гимназиясы</w:t>
      </w:r>
      <w:r w:rsidR="00F46063" w:rsidRPr="00457D81">
        <w:rPr>
          <w:color w:val="000000"/>
          <w:sz w:val="28"/>
          <w:szCs w:val="28"/>
          <w:lang w:val="kk-KZ"/>
        </w:rPr>
        <w:t xml:space="preserve">» коммуналдық мемлекеттік мекемесінің </w:t>
      </w:r>
      <w:r w:rsidR="00F46063" w:rsidRPr="00457D81">
        <w:rPr>
          <w:lang w:val="kk-KZ"/>
        </w:rPr>
        <w:t xml:space="preserve"> </w:t>
      </w:r>
      <w:r w:rsidR="00F46063" w:rsidRPr="00457D81">
        <w:rPr>
          <w:color w:val="000000"/>
          <w:sz w:val="28"/>
          <w:lang w:val="kk-KZ"/>
        </w:rPr>
        <w:t>қызметінің нәтижелері</w:t>
      </w:r>
      <w:r w:rsidR="009477B9" w:rsidRPr="00457D81">
        <w:rPr>
          <w:color w:val="000000"/>
          <w:sz w:val="28"/>
          <w:lang w:val="kk-KZ"/>
        </w:rPr>
        <w:t xml:space="preserve"> </w:t>
      </w:r>
      <w:r w:rsidR="006D2568" w:rsidRPr="00457D81">
        <w:rPr>
          <w:color w:val="000000"/>
          <w:sz w:val="28"/>
          <w:lang w:val="kk-KZ"/>
        </w:rPr>
        <w:t>–</w:t>
      </w:r>
      <w:r w:rsidR="00F46063" w:rsidRPr="00457D81">
        <w:rPr>
          <w:color w:val="000000"/>
          <w:sz w:val="28"/>
          <w:lang w:val="kk-KZ"/>
        </w:rPr>
        <w:t xml:space="preserve"> </w:t>
      </w:r>
      <w:r w:rsidR="006D2568" w:rsidRPr="00457D81">
        <w:rPr>
          <w:color w:val="000000"/>
          <w:sz w:val="28"/>
          <w:lang w:val="kk-KZ"/>
        </w:rPr>
        <w:t>«</w:t>
      </w:r>
      <w:r w:rsidR="00F46063" w:rsidRPr="00457D81">
        <w:rPr>
          <w:color w:val="000000"/>
          <w:sz w:val="28"/>
          <w:lang w:val="kk-KZ"/>
        </w:rPr>
        <w:t>үлгілі</w:t>
      </w:r>
      <w:r w:rsidR="006D2568" w:rsidRPr="00457D81">
        <w:rPr>
          <w:color w:val="000000"/>
          <w:sz w:val="28"/>
          <w:lang w:val="kk-KZ"/>
        </w:rPr>
        <w:t xml:space="preserve">» </w:t>
      </w:r>
      <w:r w:rsidR="00F46063" w:rsidRPr="00457D81">
        <w:rPr>
          <w:color w:val="000000"/>
          <w:sz w:val="28"/>
          <w:lang w:val="kk-KZ"/>
        </w:rPr>
        <w:t xml:space="preserve"> </w:t>
      </w:r>
      <w:r w:rsidR="006D2568" w:rsidRPr="00457D81">
        <w:rPr>
          <w:color w:val="000000"/>
          <w:sz w:val="28"/>
          <w:lang w:val="kk-KZ"/>
        </w:rPr>
        <w:t xml:space="preserve">деп </w:t>
      </w:r>
      <w:r w:rsidRPr="00457D81">
        <w:rPr>
          <w:color w:val="000000"/>
          <w:sz w:val="28"/>
          <w:lang w:val="kk-KZ"/>
        </w:rPr>
        <w:t>бағаланады</w:t>
      </w:r>
      <w:r w:rsidR="006D2568" w:rsidRPr="00457D81">
        <w:rPr>
          <w:color w:val="000000"/>
          <w:sz w:val="28"/>
          <w:lang w:val="kk-KZ"/>
        </w:rPr>
        <w:t>.</w:t>
      </w:r>
    </w:p>
    <w:p w14:paraId="4D667683" w14:textId="77777777" w:rsidR="009477B9" w:rsidRPr="00457D81" w:rsidRDefault="00A40948" w:rsidP="00F46063">
      <w:pPr>
        <w:spacing w:after="0"/>
        <w:rPr>
          <w:color w:val="000000"/>
          <w:sz w:val="28"/>
          <w:lang w:val="kk-KZ"/>
        </w:rPr>
      </w:pPr>
      <w:r w:rsidRPr="00457D81">
        <w:rPr>
          <w:color w:val="000000"/>
          <w:sz w:val="28"/>
          <w:lang w:val="kk-KZ"/>
        </w:rPr>
        <w:t xml:space="preserve">                                    </w:t>
      </w:r>
    </w:p>
    <w:p w14:paraId="429735B7" w14:textId="50AF8ED5" w:rsidR="00966F5E" w:rsidRDefault="009477B9" w:rsidP="00F46063">
      <w:pPr>
        <w:spacing w:after="0"/>
        <w:rPr>
          <w:color w:val="000000"/>
          <w:sz w:val="28"/>
          <w:lang w:val="kk-KZ"/>
        </w:rPr>
      </w:pPr>
      <w:r w:rsidRPr="00457D81">
        <w:rPr>
          <w:color w:val="000000"/>
          <w:sz w:val="28"/>
          <w:lang w:val="kk-KZ"/>
        </w:rPr>
        <w:t xml:space="preserve">                                 </w:t>
      </w:r>
      <w:r w:rsidR="00966F5E" w:rsidRPr="00457D81">
        <w:rPr>
          <w:color w:val="000000"/>
          <w:sz w:val="28"/>
          <w:lang w:val="kk-KZ"/>
        </w:rPr>
        <w:t>Мектеп директоры</w:t>
      </w:r>
      <w:r w:rsidRPr="00457D81">
        <w:rPr>
          <w:color w:val="000000"/>
          <w:sz w:val="28"/>
          <w:lang w:val="kk-KZ"/>
        </w:rPr>
        <w:t xml:space="preserve"> </w:t>
      </w:r>
      <w:r w:rsidR="00966F5E" w:rsidRPr="00457D81">
        <w:rPr>
          <w:color w:val="000000"/>
          <w:sz w:val="28"/>
          <w:lang w:val="kk-KZ"/>
        </w:rPr>
        <w:t xml:space="preserve">:                      </w:t>
      </w:r>
      <w:r w:rsidRPr="00457D81">
        <w:rPr>
          <w:color w:val="000000"/>
          <w:sz w:val="28"/>
          <w:lang w:val="kk-KZ"/>
        </w:rPr>
        <w:t>Халелова Э.М.</w:t>
      </w:r>
    </w:p>
    <w:p w14:paraId="3DF495A2" w14:textId="77777777" w:rsidR="00F46063" w:rsidRPr="0091350D" w:rsidRDefault="00F46063">
      <w:pPr>
        <w:rPr>
          <w:lang w:val="kk-KZ"/>
        </w:rPr>
      </w:pPr>
    </w:p>
    <w:sectPr w:rsidR="00F46063" w:rsidRPr="0091350D" w:rsidSect="00A94F25">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320B"/>
    <w:multiLevelType w:val="hybridMultilevel"/>
    <w:tmpl w:val="9100459C"/>
    <w:lvl w:ilvl="0" w:tplc="581CC224">
      <w:start w:val="1"/>
      <w:numFmt w:val="decimal"/>
      <w:lvlText w:val="%1)"/>
      <w:lvlJc w:val="left"/>
      <w:pPr>
        <w:ind w:left="984" w:hanging="360"/>
      </w:pPr>
      <w:rPr>
        <w:rFonts w:ascii="Times New Roman" w:hAnsi="Times New Roman"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 w15:restartNumberingAfterBreak="0">
    <w:nsid w:val="0E5E678F"/>
    <w:multiLevelType w:val="hybridMultilevel"/>
    <w:tmpl w:val="70829C94"/>
    <w:lvl w:ilvl="0" w:tplc="04190009">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 w15:restartNumberingAfterBreak="0">
    <w:nsid w:val="2CAE4CD8"/>
    <w:multiLevelType w:val="hybridMultilevel"/>
    <w:tmpl w:val="59B84090"/>
    <w:lvl w:ilvl="0" w:tplc="04190009">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 w15:restartNumberingAfterBreak="0">
    <w:nsid w:val="3E046D9D"/>
    <w:multiLevelType w:val="hybridMultilevel"/>
    <w:tmpl w:val="7ADCAAF4"/>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49631E49"/>
    <w:multiLevelType w:val="hybridMultilevel"/>
    <w:tmpl w:val="550C40DE"/>
    <w:lvl w:ilvl="0" w:tplc="E8083A12">
      <w:start w:val="1"/>
      <w:numFmt w:val="decimal"/>
      <w:lvlText w:val="%1."/>
      <w:lvlJc w:val="left"/>
      <w:pPr>
        <w:ind w:left="690" w:hanging="360"/>
      </w:pPr>
      <w:rPr>
        <w:rFonts w:hint="default"/>
        <w:color w:val="000000" w:themeColor="text1"/>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5" w15:restartNumberingAfterBreak="0">
    <w:nsid w:val="4F2177F0"/>
    <w:multiLevelType w:val="hybridMultilevel"/>
    <w:tmpl w:val="266E98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0424413">
    <w:abstractNumId w:val="0"/>
  </w:num>
  <w:num w:numId="2" w16cid:durableId="382409950">
    <w:abstractNumId w:val="5"/>
  </w:num>
  <w:num w:numId="3" w16cid:durableId="1999457894">
    <w:abstractNumId w:val="4"/>
  </w:num>
  <w:num w:numId="4" w16cid:durableId="940062635">
    <w:abstractNumId w:val="3"/>
  </w:num>
  <w:num w:numId="5" w16cid:durableId="804542917">
    <w:abstractNumId w:val="2"/>
  </w:num>
  <w:num w:numId="6" w16cid:durableId="2022663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F25"/>
    <w:rsid w:val="000F40C7"/>
    <w:rsid w:val="00143EBA"/>
    <w:rsid w:val="00167C9C"/>
    <w:rsid w:val="00180954"/>
    <w:rsid w:val="00194480"/>
    <w:rsid w:val="00194641"/>
    <w:rsid w:val="001F575D"/>
    <w:rsid w:val="00201F8C"/>
    <w:rsid w:val="002A086B"/>
    <w:rsid w:val="002D1002"/>
    <w:rsid w:val="002E7221"/>
    <w:rsid w:val="003071FC"/>
    <w:rsid w:val="003142DA"/>
    <w:rsid w:val="00372B7E"/>
    <w:rsid w:val="00383BFD"/>
    <w:rsid w:val="003B0C0D"/>
    <w:rsid w:val="003B41DD"/>
    <w:rsid w:val="003D3647"/>
    <w:rsid w:val="003F4F79"/>
    <w:rsid w:val="004133DA"/>
    <w:rsid w:val="00457D81"/>
    <w:rsid w:val="00463410"/>
    <w:rsid w:val="00470C55"/>
    <w:rsid w:val="00491CAA"/>
    <w:rsid w:val="004B7229"/>
    <w:rsid w:val="004F34B6"/>
    <w:rsid w:val="0050794D"/>
    <w:rsid w:val="005866BE"/>
    <w:rsid w:val="00594CCC"/>
    <w:rsid w:val="005A2723"/>
    <w:rsid w:val="005B4555"/>
    <w:rsid w:val="005C25C8"/>
    <w:rsid w:val="005D6C2A"/>
    <w:rsid w:val="005E06D8"/>
    <w:rsid w:val="005F256C"/>
    <w:rsid w:val="00650687"/>
    <w:rsid w:val="0065635B"/>
    <w:rsid w:val="00674105"/>
    <w:rsid w:val="006D2568"/>
    <w:rsid w:val="00757759"/>
    <w:rsid w:val="00784BE1"/>
    <w:rsid w:val="00787503"/>
    <w:rsid w:val="007A09CF"/>
    <w:rsid w:val="007B75D5"/>
    <w:rsid w:val="007B7EE4"/>
    <w:rsid w:val="007D2BDA"/>
    <w:rsid w:val="007E51E5"/>
    <w:rsid w:val="007F3E58"/>
    <w:rsid w:val="00827123"/>
    <w:rsid w:val="00845250"/>
    <w:rsid w:val="0086546A"/>
    <w:rsid w:val="00886E34"/>
    <w:rsid w:val="008F1AB4"/>
    <w:rsid w:val="00910A26"/>
    <w:rsid w:val="0091350D"/>
    <w:rsid w:val="00941E40"/>
    <w:rsid w:val="009477B9"/>
    <w:rsid w:val="00960944"/>
    <w:rsid w:val="009638F9"/>
    <w:rsid w:val="00966F5E"/>
    <w:rsid w:val="009808C5"/>
    <w:rsid w:val="009A203E"/>
    <w:rsid w:val="00A40948"/>
    <w:rsid w:val="00A77012"/>
    <w:rsid w:val="00A94F25"/>
    <w:rsid w:val="00AC14FE"/>
    <w:rsid w:val="00AD7E2D"/>
    <w:rsid w:val="00AE2573"/>
    <w:rsid w:val="00AE5F30"/>
    <w:rsid w:val="00AE7612"/>
    <w:rsid w:val="00B11360"/>
    <w:rsid w:val="00B1270C"/>
    <w:rsid w:val="00B171D0"/>
    <w:rsid w:val="00B61417"/>
    <w:rsid w:val="00BB591F"/>
    <w:rsid w:val="00C01289"/>
    <w:rsid w:val="00C14047"/>
    <w:rsid w:val="00CC7C2E"/>
    <w:rsid w:val="00D078A1"/>
    <w:rsid w:val="00D31032"/>
    <w:rsid w:val="00D71FDD"/>
    <w:rsid w:val="00D82E8D"/>
    <w:rsid w:val="00DC2A0B"/>
    <w:rsid w:val="00DE7E67"/>
    <w:rsid w:val="00DF025F"/>
    <w:rsid w:val="00E201EA"/>
    <w:rsid w:val="00E2752F"/>
    <w:rsid w:val="00E32008"/>
    <w:rsid w:val="00E70F25"/>
    <w:rsid w:val="00F34AF7"/>
    <w:rsid w:val="00F46063"/>
    <w:rsid w:val="00F52C64"/>
    <w:rsid w:val="00F849C0"/>
    <w:rsid w:val="00FA4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575F"/>
  <w15:chartTrackingRefBased/>
  <w15:docId w15:val="{9BD59826-23D3-4CCD-8F45-64F7E553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F25"/>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Heading1,Colorful List - Accent 11,Абзац списка11,Elenco Normale,Список 1,Абзац списка2,strich,2nd Tier Header,Citation List,Абзац,AC List 01,Средняя сетка 1 - Акцент 21,N_List Paragraph,References,Akapit z listą BS,H1-1,List1"/>
    <w:basedOn w:val="a"/>
    <w:link w:val="a4"/>
    <w:uiPriority w:val="34"/>
    <w:qFormat/>
    <w:rsid w:val="00AC14FE"/>
    <w:pPr>
      <w:ind w:left="720"/>
      <w:contextualSpacing/>
    </w:pPr>
    <w:rPr>
      <w:rFonts w:asciiTheme="minorHAnsi" w:eastAsiaTheme="minorHAnsi" w:hAnsiTheme="minorHAnsi" w:cstheme="minorBidi"/>
      <w:lang w:val="ru-RU"/>
    </w:rPr>
  </w:style>
  <w:style w:type="character" w:customStyle="1" w:styleId="a4">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Абзац Знак,AC List 01 Знак,References Знак"/>
    <w:link w:val="a3"/>
    <w:uiPriority w:val="34"/>
    <w:locked/>
    <w:rsid w:val="00AC14FE"/>
  </w:style>
  <w:style w:type="paragraph" w:customStyle="1" w:styleId="a5">
    <w:name w:val="Обычный базовый"/>
    <w:basedOn w:val="a"/>
    <w:link w:val="a6"/>
    <w:qFormat/>
    <w:rsid w:val="003142DA"/>
    <w:pPr>
      <w:tabs>
        <w:tab w:val="left" w:pos="567"/>
      </w:tabs>
      <w:spacing w:after="0" w:line="240" w:lineRule="auto"/>
      <w:ind w:firstLine="709"/>
      <w:contextualSpacing/>
      <w:jc w:val="both"/>
    </w:pPr>
    <w:rPr>
      <w:color w:val="000000"/>
      <w:sz w:val="28"/>
      <w:szCs w:val="28"/>
      <w:lang w:val="ru-RU" w:eastAsia="ru-RU"/>
    </w:rPr>
  </w:style>
  <w:style w:type="character" w:customStyle="1" w:styleId="a6">
    <w:name w:val="Обычный базовый Знак"/>
    <w:link w:val="a5"/>
    <w:rsid w:val="003142DA"/>
    <w:rPr>
      <w:rFonts w:ascii="Times New Roman" w:eastAsia="Times New Roman" w:hAnsi="Times New Roman" w:cs="Times New Roman"/>
      <w:color w:val="000000"/>
      <w:sz w:val="28"/>
      <w:szCs w:val="28"/>
      <w:lang w:eastAsia="ru-RU"/>
    </w:rPr>
  </w:style>
  <w:style w:type="paragraph" w:styleId="a7">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Знак4"/>
    <w:basedOn w:val="a"/>
    <w:link w:val="a8"/>
    <w:uiPriority w:val="99"/>
    <w:qFormat/>
    <w:rsid w:val="00B11360"/>
    <w:pPr>
      <w:spacing w:before="100" w:beforeAutospacing="1" w:after="100" w:afterAutospacing="1" w:line="240" w:lineRule="auto"/>
    </w:pPr>
    <w:rPr>
      <w:sz w:val="24"/>
      <w:szCs w:val="24"/>
      <w:lang w:val="ru-RU" w:eastAsia="ru-RU"/>
    </w:rPr>
  </w:style>
  <w:style w:type="character" w:customStyle="1" w:styleId="a8">
    <w:name w:val="Обычный (Интернет) Знак"/>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7"/>
    <w:uiPriority w:val="99"/>
    <w:rsid w:val="00B1136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73000">
      <w:bodyDiv w:val="1"/>
      <w:marLeft w:val="0"/>
      <w:marRight w:val="0"/>
      <w:marTop w:val="0"/>
      <w:marBottom w:val="0"/>
      <w:divBdr>
        <w:top w:val="none" w:sz="0" w:space="0" w:color="auto"/>
        <w:left w:val="none" w:sz="0" w:space="0" w:color="auto"/>
        <w:bottom w:val="none" w:sz="0" w:space="0" w:color="auto"/>
        <w:right w:val="none" w:sz="0" w:space="0" w:color="auto"/>
      </w:divBdr>
    </w:div>
    <w:div w:id="195797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A99EE-CCDC-4D38-B568-9EFD06C54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3556</Words>
  <Characters>20270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админ</cp:lastModifiedBy>
  <cp:revision>2</cp:revision>
  <dcterms:created xsi:type="dcterms:W3CDTF">2023-06-26T21:48:00Z</dcterms:created>
  <dcterms:modified xsi:type="dcterms:W3CDTF">2023-06-26T21:48:00Z</dcterms:modified>
</cp:coreProperties>
</file>